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40B" w:rsidRPr="00FA47AB" w:rsidRDefault="00EA640B" w:rsidP="00FA47AB">
      <w:pPr>
        <w:spacing w:after="0"/>
        <w:jc w:val="center"/>
        <w:rPr>
          <w:rFonts w:ascii="Times New Roman" w:hAnsi="Times New Roman" w:cs="Times New Roman"/>
          <w:b/>
          <w:sz w:val="24"/>
          <w:szCs w:val="24"/>
        </w:rPr>
      </w:pPr>
      <w:r w:rsidRPr="00FA47AB">
        <w:rPr>
          <w:rFonts w:ascii="Times New Roman" w:hAnsi="Times New Roman" w:cs="Times New Roman"/>
          <w:b/>
          <w:sz w:val="24"/>
          <w:szCs w:val="24"/>
        </w:rPr>
        <w:t>T.C.</w:t>
      </w:r>
    </w:p>
    <w:p w:rsidR="00EA640B" w:rsidRPr="00FA47AB" w:rsidRDefault="00EA640B" w:rsidP="00FA47AB">
      <w:pPr>
        <w:spacing w:after="0"/>
        <w:jc w:val="center"/>
        <w:rPr>
          <w:rFonts w:ascii="Times New Roman" w:hAnsi="Times New Roman" w:cs="Times New Roman"/>
          <w:b/>
          <w:sz w:val="24"/>
          <w:szCs w:val="24"/>
        </w:rPr>
      </w:pPr>
      <w:r w:rsidRPr="00FA47AB">
        <w:rPr>
          <w:rFonts w:ascii="Times New Roman" w:hAnsi="Times New Roman" w:cs="Times New Roman"/>
          <w:b/>
          <w:sz w:val="24"/>
          <w:szCs w:val="24"/>
        </w:rPr>
        <w:t>SİVAS İL ÖZEL İDARESİ</w:t>
      </w:r>
    </w:p>
    <w:p w:rsidR="00EA640B" w:rsidRPr="00FA47AB" w:rsidRDefault="00EA640B" w:rsidP="00FA47AB">
      <w:pPr>
        <w:spacing w:after="0"/>
        <w:jc w:val="center"/>
        <w:rPr>
          <w:rFonts w:ascii="Times New Roman" w:hAnsi="Times New Roman" w:cs="Times New Roman"/>
          <w:b/>
          <w:sz w:val="24"/>
          <w:szCs w:val="24"/>
        </w:rPr>
      </w:pPr>
    </w:p>
    <w:p w:rsidR="00EA640B" w:rsidRPr="00FA47AB" w:rsidRDefault="00EA640B" w:rsidP="00FA47AB">
      <w:pPr>
        <w:spacing w:after="0"/>
        <w:jc w:val="center"/>
        <w:rPr>
          <w:rFonts w:ascii="Times New Roman" w:hAnsi="Times New Roman" w:cs="Times New Roman"/>
          <w:b/>
          <w:sz w:val="24"/>
          <w:szCs w:val="24"/>
        </w:rPr>
      </w:pPr>
    </w:p>
    <w:p w:rsidR="00EA640B" w:rsidRPr="00FA47AB" w:rsidRDefault="00EA640B" w:rsidP="00FA47AB">
      <w:pPr>
        <w:spacing w:after="0"/>
        <w:jc w:val="center"/>
        <w:rPr>
          <w:rFonts w:ascii="Times New Roman" w:hAnsi="Times New Roman" w:cs="Times New Roman"/>
          <w:b/>
          <w:sz w:val="24"/>
          <w:szCs w:val="24"/>
        </w:rPr>
      </w:pPr>
      <w:r w:rsidRPr="00FA47AB">
        <w:rPr>
          <w:rFonts w:ascii="Times New Roman" w:hAnsi="Times New Roman" w:cs="Times New Roman"/>
          <w:b/>
          <w:sz w:val="24"/>
          <w:szCs w:val="24"/>
        </w:rPr>
        <w:t>İL GENEL MECLİSİ</w:t>
      </w:r>
    </w:p>
    <w:p w:rsidR="00EA640B" w:rsidRPr="00FA47AB" w:rsidRDefault="00EA640B" w:rsidP="00FA47AB">
      <w:pPr>
        <w:spacing w:after="0"/>
        <w:jc w:val="center"/>
        <w:rPr>
          <w:rFonts w:ascii="Times New Roman" w:hAnsi="Times New Roman" w:cs="Times New Roman"/>
          <w:b/>
          <w:sz w:val="24"/>
          <w:szCs w:val="24"/>
        </w:rPr>
      </w:pPr>
    </w:p>
    <w:p w:rsidR="00EA640B" w:rsidRPr="00FA47AB" w:rsidRDefault="00EA640B" w:rsidP="00FA47AB">
      <w:pPr>
        <w:spacing w:after="0"/>
        <w:jc w:val="center"/>
        <w:rPr>
          <w:rFonts w:ascii="Times New Roman" w:hAnsi="Times New Roman" w:cs="Times New Roman"/>
          <w:b/>
          <w:sz w:val="24"/>
          <w:szCs w:val="24"/>
        </w:rPr>
      </w:pPr>
      <w:r w:rsidRPr="00FA47AB">
        <w:rPr>
          <w:rFonts w:ascii="Times New Roman" w:hAnsi="Times New Roman" w:cs="Times New Roman"/>
          <w:b/>
          <w:sz w:val="24"/>
          <w:szCs w:val="24"/>
        </w:rPr>
        <w:t>2019 YILI DENETİM KOMİSYONU</w:t>
      </w:r>
    </w:p>
    <w:p w:rsidR="00974F18" w:rsidRPr="00FA47AB" w:rsidRDefault="00EA640B" w:rsidP="00FA47AB">
      <w:pPr>
        <w:spacing w:after="0"/>
        <w:jc w:val="center"/>
        <w:rPr>
          <w:rFonts w:ascii="Times New Roman" w:hAnsi="Times New Roman" w:cs="Times New Roman"/>
          <w:b/>
          <w:sz w:val="24"/>
          <w:szCs w:val="24"/>
        </w:rPr>
      </w:pPr>
      <w:r w:rsidRPr="00FA47AB">
        <w:rPr>
          <w:rFonts w:ascii="Times New Roman" w:hAnsi="Times New Roman" w:cs="Times New Roman"/>
          <w:b/>
          <w:sz w:val="24"/>
          <w:szCs w:val="24"/>
        </w:rPr>
        <w:t>RAPORU</w:t>
      </w:r>
      <w:r w:rsidRPr="00FA47AB">
        <w:rPr>
          <w:rFonts w:ascii="Times New Roman" w:hAnsi="Times New Roman" w:cs="Times New Roman"/>
          <w:b/>
          <w:sz w:val="24"/>
          <w:szCs w:val="24"/>
        </w:rPr>
        <w:cr/>
      </w:r>
    </w:p>
    <w:p w:rsidR="00974F18" w:rsidRPr="00FA47AB" w:rsidRDefault="00974F18" w:rsidP="00FA47AB">
      <w:pPr>
        <w:spacing w:after="0"/>
        <w:jc w:val="center"/>
        <w:rPr>
          <w:rFonts w:ascii="Times New Roman" w:hAnsi="Times New Roman" w:cs="Times New Roman"/>
          <w:b/>
          <w:sz w:val="24"/>
          <w:szCs w:val="24"/>
        </w:rPr>
      </w:pPr>
    </w:p>
    <w:p w:rsidR="00974F18" w:rsidRPr="00FA47AB" w:rsidRDefault="00974F18" w:rsidP="00FA47AB">
      <w:pPr>
        <w:spacing w:after="0"/>
        <w:jc w:val="center"/>
        <w:rPr>
          <w:rFonts w:ascii="Times New Roman" w:hAnsi="Times New Roman" w:cs="Times New Roman"/>
          <w:b/>
          <w:sz w:val="24"/>
          <w:szCs w:val="24"/>
        </w:rPr>
      </w:pPr>
    </w:p>
    <w:p w:rsidR="00974F18" w:rsidRPr="00FA47AB" w:rsidRDefault="00974F18" w:rsidP="00FA47AB">
      <w:pPr>
        <w:spacing w:after="0"/>
        <w:jc w:val="center"/>
        <w:rPr>
          <w:rFonts w:ascii="Times New Roman" w:hAnsi="Times New Roman" w:cs="Times New Roman"/>
          <w:b/>
          <w:sz w:val="24"/>
          <w:szCs w:val="24"/>
        </w:rPr>
      </w:pPr>
    </w:p>
    <w:p w:rsidR="00B74F59" w:rsidRPr="00FA47AB" w:rsidRDefault="00B87157" w:rsidP="00FA47AB">
      <w:pPr>
        <w:spacing w:after="0"/>
        <w:jc w:val="center"/>
        <w:rPr>
          <w:rFonts w:ascii="Times New Roman" w:hAnsi="Times New Roman" w:cs="Times New Roman"/>
          <w:b/>
          <w:sz w:val="24"/>
          <w:szCs w:val="24"/>
        </w:rPr>
      </w:pPr>
      <w:r w:rsidRPr="00FA47AB">
        <w:rPr>
          <w:rFonts w:ascii="Times New Roman" w:hAnsi="Times New Roman" w:cs="Times New Roman"/>
          <w:b/>
          <w:sz w:val="24"/>
          <w:szCs w:val="24"/>
        </w:rPr>
        <w:t>MART 2020</w:t>
      </w:r>
    </w:p>
    <w:p w:rsidR="00B74F59" w:rsidRPr="00FA47AB" w:rsidRDefault="00B74F59" w:rsidP="00FA47AB">
      <w:pPr>
        <w:spacing w:after="0"/>
        <w:rPr>
          <w:rFonts w:ascii="Times New Roman" w:hAnsi="Times New Roman" w:cs="Times New Roman"/>
          <w:b/>
          <w:sz w:val="24"/>
          <w:szCs w:val="24"/>
        </w:rPr>
      </w:pPr>
    </w:p>
    <w:p w:rsidR="00B74F59" w:rsidRPr="00FA47AB" w:rsidRDefault="00B74F59" w:rsidP="00FA47AB">
      <w:pPr>
        <w:spacing w:after="0"/>
        <w:rPr>
          <w:rFonts w:ascii="Times New Roman" w:hAnsi="Times New Roman" w:cs="Times New Roman"/>
          <w:b/>
          <w:sz w:val="24"/>
          <w:szCs w:val="24"/>
        </w:rPr>
      </w:pPr>
    </w:p>
    <w:p w:rsidR="00B74F59" w:rsidRPr="00FA47AB" w:rsidRDefault="00B74F59" w:rsidP="00FA47AB">
      <w:pPr>
        <w:spacing w:after="0"/>
        <w:rPr>
          <w:rFonts w:ascii="Times New Roman" w:hAnsi="Times New Roman" w:cs="Times New Roman"/>
          <w:b/>
          <w:sz w:val="24"/>
          <w:szCs w:val="24"/>
        </w:rPr>
      </w:pPr>
    </w:p>
    <w:p w:rsidR="00B74F59" w:rsidRPr="00FA47AB" w:rsidRDefault="00B74F59" w:rsidP="00FA47AB">
      <w:pPr>
        <w:spacing w:after="0"/>
        <w:rPr>
          <w:rFonts w:ascii="Times New Roman" w:hAnsi="Times New Roman" w:cs="Times New Roman"/>
          <w:b/>
          <w:sz w:val="24"/>
          <w:szCs w:val="24"/>
        </w:rPr>
      </w:pPr>
    </w:p>
    <w:p w:rsidR="003A5280" w:rsidRPr="00FA47AB" w:rsidRDefault="003A5280" w:rsidP="00F22C2D">
      <w:pPr>
        <w:spacing w:after="100" w:afterAutospacing="1"/>
        <w:ind w:firstLine="708"/>
        <w:jc w:val="center"/>
        <w:rPr>
          <w:rFonts w:ascii="Times New Roman" w:hAnsi="Times New Roman" w:cs="Times New Roman"/>
          <w:b/>
          <w:sz w:val="24"/>
          <w:szCs w:val="24"/>
        </w:rPr>
      </w:pPr>
      <w:r w:rsidRPr="00FA47AB">
        <w:rPr>
          <w:rFonts w:ascii="Times New Roman" w:hAnsi="Times New Roman" w:cs="Times New Roman"/>
          <w:b/>
          <w:sz w:val="24"/>
          <w:szCs w:val="24"/>
        </w:rPr>
        <w:t>İÇİNDEKİLER</w:t>
      </w:r>
    </w:p>
    <w:p w:rsidR="003A5280" w:rsidRPr="00FA47AB" w:rsidRDefault="003951D9" w:rsidP="00F8557B">
      <w:pPr>
        <w:spacing w:after="0"/>
        <w:ind w:firstLine="708"/>
        <w:rPr>
          <w:rFonts w:ascii="Times New Roman" w:hAnsi="Times New Roman" w:cs="Times New Roman"/>
          <w:sz w:val="24"/>
          <w:szCs w:val="24"/>
        </w:rPr>
      </w:pPr>
      <w:r w:rsidRPr="00FA47AB">
        <w:rPr>
          <w:rFonts w:ascii="Times New Roman" w:hAnsi="Times New Roman" w:cs="Times New Roman"/>
          <w:sz w:val="24"/>
          <w:szCs w:val="24"/>
        </w:rPr>
        <w:t xml:space="preserve">1- DENETİM </w:t>
      </w:r>
      <w:r w:rsidR="003A5280" w:rsidRPr="00FA47AB">
        <w:rPr>
          <w:rFonts w:ascii="Times New Roman" w:hAnsi="Times New Roman" w:cs="Times New Roman"/>
          <w:sz w:val="24"/>
          <w:szCs w:val="24"/>
        </w:rPr>
        <w:t>AMAC</w:t>
      </w:r>
      <w:r w:rsidR="00614AF8">
        <w:rPr>
          <w:rFonts w:ascii="Times New Roman" w:hAnsi="Times New Roman" w:cs="Times New Roman"/>
          <w:sz w:val="24"/>
          <w:szCs w:val="24"/>
        </w:rPr>
        <w:t>I</w:t>
      </w:r>
    </w:p>
    <w:p w:rsidR="003A5280" w:rsidRPr="00FA47AB" w:rsidRDefault="003A5280" w:rsidP="00F8557B">
      <w:pPr>
        <w:spacing w:after="0"/>
        <w:ind w:firstLine="708"/>
        <w:rPr>
          <w:rFonts w:ascii="Times New Roman" w:hAnsi="Times New Roman" w:cs="Times New Roman"/>
          <w:sz w:val="24"/>
          <w:szCs w:val="24"/>
        </w:rPr>
      </w:pPr>
      <w:r w:rsidRPr="00FA47AB">
        <w:rPr>
          <w:rFonts w:ascii="Times New Roman" w:hAnsi="Times New Roman" w:cs="Times New Roman"/>
          <w:sz w:val="24"/>
          <w:szCs w:val="24"/>
        </w:rPr>
        <w:t>2- DENETİMİN</w:t>
      </w:r>
      <w:r w:rsidR="00614AF8">
        <w:rPr>
          <w:rFonts w:ascii="Times New Roman" w:hAnsi="Times New Roman" w:cs="Times New Roman"/>
          <w:sz w:val="24"/>
          <w:szCs w:val="24"/>
        </w:rPr>
        <w:t xml:space="preserve"> YASAL DAYANAĞI</w:t>
      </w:r>
    </w:p>
    <w:p w:rsidR="003A5280" w:rsidRPr="00FA47AB" w:rsidRDefault="00614AF8" w:rsidP="00F8557B">
      <w:pPr>
        <w:spacing w:after="0"/>
        <w:ind w:firstLine="708"/>
        <w:rPr>
          <w:rFonts w:ascii="Times New Roman" w:hAnsi="Times New Roman" w:cs="Times New Roman"/>
          <w:sz w:val="24"/>
          <w:szCs w:val="24"/>
        </w:rPr>
      </w:pPr>
      <w:r>
        <w:rPr>
          <w:rFonts w:ascii="Times New Roman" w:hAnsi="Times New Roman" w:cs="Times New Roman"/>
          <w:sz w:val="24"/>
          <w:szCs w:val="24"/>
        </w:rPr>
        <w:t>3- DENETİMİN KAPSAMI</w:t>
      </w:r>
    </w:p>
    <w:p w:rsidR="003A5280" w:rsidRPr="00FA47AB" w:rsidRDefault="003A5280" w:rsidP="00F8557B">
      <w:pPr>
        <w:spacing w:after="0"/>
        <w:ind w:firstLine="708"/>
        <w:rPr>
          <w:rFonts w:ascii="Times New Roman" w:hAnsi="Times New Roman" w:cs="Times New Roman"/>
          <w:sz w:val="24"/>
          <w:szCs w:val="24"/>
        </w:rPr>
      </w:pPr>
      <w:r w:rsidRPr="00FA47AB">
        <w:rPr>
          <w:rFonts w:ascii="Times New Roman" w:hAnsi="Times New Roman" w:cs="Times New Roman"/>
          <w:sz w:val="24"/>
          <w:szCs w:val="24"/>
        </w:rPr>
        <w:t>4- DENE</w:t>
      </w:r>
      <w:r w:rsidR="00614AF8">
        <w:rPr>
          <w:rFonts w:ascii="Times New Roman" w:hAnsi="Times New Roman" w:cs="Times New Roman"/>
          <w:sz w:val="24"/>
          <w:szCs w:val="24"/>
        </w:rPr>
        <w:t xml:space="preserve">TİM RAPORU ÖZETİ </w:t>
      </w:r>
    </w:p>
    <w:p w:rsidR="003A5280" w:rsidRPr="00FA47AB" w:rsidRDefault="003A5280" w:rsidP="00F8557B">
      <w:pPr>
        <w:spacing w:after="0"/>
        <w:ind w:firstLine="708"/>
        <w:rPr>
          <w:rFonts w:ascii="Times New Roman" w:hAnsi="Times New Roman" w:cs="Times New Roman"/>
          <w:sz w:val="24"/>
          <w:szCs w:val="24"/>
        </w:rPr>
      </w:pPr>
      <w:r w:rsidRPr="00FA47AB">
        <w:rPr>
          <w:rFonts w:ascii="Times New Roman" w:hAnsi="Times New Roman" w:cs="Times New Roman"/>
          <w:sz w:val="24"/>
          <w:szCs w:val="24"/>
        </w:rPr>
        <w:t>5- DENETİM BELGELERİNİN</w:t>
      </w:r>
      <w:r w:rsidR="00614AF8">
        <w:rPr>
          <w:rFonts w:ascii="Times New Roman" w:hAnsi="Times New Roman" w:cs="Times New Roman"/>
          <w:sz w:val="24"/>
          <w:szCs w:val="24"/>
        </w:rPr>
        <w:t xml:space="preserve"> İNCELENMESİ</w:t>
      </w:r>
    </w:p>
    <w:p w:rsidR="006F6D3A" w:rsidRPr="00FA47AB" w:rsidRDefault="00FA357B" w:rsidP="00F8557B">
      <w:pPr>
        <w:spacing w:after="0"/>
        <w:ind w:firstLine="708"/>
        <w:rPr>
          <w:rFonts w:ascii="Times New Roman" w:hAnsi="Times New Roman" w:cs="Times New Roman"/>
          <w:sz w:val="24"/>
          <w:szCs w:val="24"/>
        </w:rPr>
      </w:pPr>
      <w:r w:rsidRPr="00FA47AB">
        <w:rPr>
          <w:rFonts w:ascii="Times New Roman" w:hAnsi="Times New Roman" w:cs="Times New Roman"/>
          <w:sz w:val="24"/>
          <w:szCs w:val="24"/>
        </w:rPr>
        <w:t>6- ÖDEME EMRİ BELGESİ VE KANITLAYICI BELGELER</w:t>
      </w:r>
    </w:p>
    <w:p w:rsidR="00FA357B" w:rsidRPr="00FA47AB" w:rsidRDefault="00FA357B" w:rsidP="00F8557B">
      <w:pPr>
        <w:spacing w:after="0"/>
        <w:ind w:firstLine="708"/>
        <w:rPr>
          <w:rFonts w:ascii="Times New Roman" w:hAnsi="Times New Roman" w:cs="Times New Roman"/>
          <w:sz w:val="24"/>
          <w:szCs w:val="24"/>
        </w:rPr>
      </w:pPr>
      <w:r w:rsidRPr="00FA47AB">
        <w:rPr>
          <w:rFonts w:ascii="Times New Roman" w:hAnsi="Times New Roman" w:cs="Times New Roman"/>
          <w:sz w:val="24"/>
          <w:szCs w:val="24"/>
        </w:rPr>
        <w:t>7- PERSONEL GİDERLERİ (AYLIKLAR)</w:t>
      </w:r>
    </w:p>
    <w:p w:rsidR="00FA357B" w:rsidRPr="00FA47AB" w:rsidRDefault="00FA357B" w:rsidP="00F8557B">
      <w:pPr>
        <w:spacing w:after="0"/>
        <w:ind w:firstLine="708"/>
        <w:rPr>
          <w:rFonts w:ascii="Times New Roman" w:hAnsi="Times New Roman" w:cs="Times New Roman"/>
          <w:sz w:val="24"/>
          <w:szCs w:val="24"/>
        </w:rPr>
      </w:pPr>
      <w:r w:rsidRPr="00FA47AB">
        <w:rPr>
          <w:rFonts w:ascii="Times New Roman" w:hAnsi="Times New Roman" w:cs="Times New Roman"/>
          <w:sz w:val="24"/>
          <w:szCs w:val="24"/>
        </w:rPr>
        <w:t>8-</w:t>
      </w:r>
      <w:r w:rsidR="00B32129" w:rsidRPr="00FA47AB">
        <w:rPr>
          <w:rFonts w:ascii="Times New Roman" w:hAnsi="Times New Roman" w:cs="Times New Roman"/>
          <w:sz w:val="24"/>
          <w:szCs w:val="24"/>
        </w:rPr>
        <w:t xml:space="preserve"> HAKEDİŞ AŞAMASINDA VERGİ BORCU YAZISININ İSTENMESİ</w:t>
      </w:r>
    </w:p>
    <w:p w:rsidR="00FA357B" w:rsidRPr="00FA47AB" w:rsidRDefault="00FA357B" w:rsidP="00F8557B">
      <w:pPr>
        <w:spacing w:after="0"/>
        <w:ind w:firstLine="708"/>
        <w:rPr>
          <w:rFonts w:ascii="Times New Roman" w:hAnsi="Times New Roman" w:cs="Times New Roman"/>
          <w:sz w:val="24"/>
          <w:szCs w:val="24"/>
        </w:rPr>
      </w:pPr>
      <w:r w:rsidRPr="00FA47AB">
        <w:rPr>
          <w:rFonts w:ascii="Times New Roman" w:hAnsi="Times New Roman" w:cs="Times New Roman"/>
          <w:sz w:val="24"/>
          <w:szCs w:val="24"/>
        </w:rPr>
        <w:t>9-</w:t>
      </w:r>
      <w:r w:rsidR="00B32129" w:rsidRPr="00FA47AB">
        <w:rPr>
          <w:rFonts w:ascii="Times New Roman" w:hAnsi="Times New Roman" w:cs="Times New Roman"/>
          <w:sz w:val="24"/>
          <w:szCs w:val="24"/>
        </w:rPr>
        <w:t xml:space="preserve"> ULAŞTIRMA VE HABERLEŞME İŞLEMLERİ</w:t>
      </w:r>
    </w:p>
    <w:p w:rsidR="00FA357B" w:rsidRPr="00FA47AB" w:rsidRDefault="00FA357B" w:rsidP="00F8557B">
      <w:pPr>
        <w:spacing w:after="0"/>
        <w:ind w:firstLine="708"/>
        <w:rPr>
          <w:rFonts w:ascii="Times New Roman" w:hAnsi="Times New Roman" w:cs="Times New Roman"/>
          <w:sz w:val="24"/>
          <w:szCs w:val="24"/>
        </w:rPr>
      </w:pPr>
      <w:r w:rsidRPr="00FA47AB">
        <w:rPr>
          <w:rFonts w:ascii="Times New Roman" w:hAnsi="Times New Roman" w:cs="Times New Roman"/>
          <w:sz w:val="24"/>
          <w:szCs w:val="24"/>
        </w:rPr>
        <w:t>10-</w:t>
      </w:r>
      <w:r w:rsidR="00B32129" w:rsidRPr="00FA47AB">
        <w:rPr>
          <w:rFonts w:ascii="Times New Roman" w:hAnsi="Times New Roman" w:cs="Times New Roman"/>
          <w:sz w:val="24"/>
          <w:szCs w:val="24"/>
        </w:rPr>
        <w:t>İL ÖZEL İDARESİNİN GELİR VE GİDERLERİ</w:t>
      </w:r>
    </w:p>
    <w:p w:rsidR="00FA357B" w:rsidRPr="00FA47AB" w:rsidRDefault="00FA357B" w:rsidP="00F8557B">
      <w:pPr>
        <w:spacing w:after="0"/>
        <w:ind w:firstLine="708"/>
        <w:rPr>
          <w:rFonts w:ascii="Times New Roman" w:hAnsi="Times New Roman" w:cs="Times New Roman"/>
          <w:sz w:val="24"/>
          <w:szCs w:val="24"/>
        </w:rPr>
      </w:pPr>
      <w:r w:rsidRPr="00FA47AB">
        <w:rPr>
          <w:rFonts w:ascii="Times New Roman" w:hAnsi="Times New Roman" w:cs="Times New Roman"/>
          <w:sz w:val="24"/>
          <w:szCs w:val="24"/>
        </w:rPr>
        <w:t>11-</w:t>
      </w:r>
      <w:r w:rsidR="003B494F" w:rsidRPr="00FA47AB">
        <w:rPr>
          <w:rFonts w:ascii="Times New Roman" w:hAnsi="Times New Roman" w:cs="Times New Roman"/>
          <w:sz w:val="24"/>
          <w:szCs w:val="24"/>
        </w:rPr>
        <w:t xml:space="preserve"> CARİ YIL VE CARİ GİDER</w:t>
      </w:r>
    </w:p>
    <w:p w:rsidR="00FA357B" w:rsidRPr="00FA47AB" w:rsidRDefault="00FA357B" w:rsidP="00F8557B">
      <w:pPr>
        <w:spacing w:after="0"/>
        <w:ind w:firstLine="708"/>
        <w:rPr>
          <w:rFonts w:ascii="Times New Roman" w:hAnsi="Times New Roman" w:cs="Times New Roman"/>
          <w:sz w:val="24"/>
          <w:szCs w:val="24"/>
        </w:rPr>
      </w:pPr>
      <w:r w:rsidRPr="00FA47AB">
        <w:rPr>
          <w:rFonts w:ascii="Times New Roman" w:hAnsi="Times New Roman" w:cs="Times New Roman"/>
          <w:sz w:val="24"/>
          <w:szCs w:val="24"/>
        </w:rPr>
        <w:t>12-</w:t>
      </w:r>
      <w:r w:rsidR="0025268C" w:rsidRPr="00FA47AB">
        <w:rPr>
          <w:rFonts w:ascii="Times New Roman" w:hAnsi="Times New Roman" w:cs="Times New Roman"/>
          <w:sz w:val="24"/>
          <w:szCs w:val="24"/>
        </w:rPr>
        <w:t>PERSONEL DURUMU</w:t>
      </w:r>
    </w:p>
    <w:p w:rsidR="0025268C" w:rsidRPr="00FA47AB" w:rsidRDefault="0025268C" w:rsidP="00F8557B">
      <w:pPr>
        <w:spacing w:after="0"/>
        <w:ind w:firstLine="708"/>
        <w:rPr>
          <w:rFonts w:ascii="Times New Roman" w:hAnsi="Times New Roman" w:cs="Times New Roman"/>
          <w:sz w:val="24"/>
          <w:szCs w:val="24"/>
        </w:rPr>
      </w:pPr>
      <w:r w:rsidRPr="00FA47AB">
        <w:rPr>
          <w:rFonts w:ascii="Times New Roman" w:hAnsi="Times New Roman" w:cs="Times New Roman"/>
          <w:sz w:val="24"/>
          <w:szCs w:val="24"/>
        </w:rPr>
        <w:t>13-</w:t>
      </w:r>
      <w:r w:rsidR="000E130E" w:rsidRPr="00FA47AB">
        <w:rPr>
          <w:rFonts w:ascii="Times New Roman" w:hAnsi="Times New Roman" w:cs="Times New Roman"/>
          <w:sz w:val="24"/>
          <w:szCs w:val="24"/>
        </w:rPr>
        <w:t xml:space="preserve"> YOL VE ULAŞIM HİZMETLERİ MÜDÜRLÜĞÜ</w:t>
      </w:r>
    </w:p>
    <w:p w:rsidR="0025268C" w:rsidRPr="00FA47AB" w:rsidRDefault="0025268C" w:rsidP="00F8557B">
      <w:pPr>
        <w:spacing w:after="0"/>
        <w:ind w:firstLine="708"/>
        <w:rPr>
          <w:rFonts w:ascii="Times New Roman" w:hAnsi="Times New Roman" w:cs="Times New Roman"/>
          <w:sz w:val="24"/>
          <w:szCs w:val="24"/>
        </w:rPr>
      </w:pPr>
      <w:r w:rsidRPr="00FA47AB">
        <w:rPr>
          <w:rFonts w:ascii="Times New Roman" w:hAnsi="Times New Roman" w:cs="Times New Roman"/>
          <w:sz w:val="24"/>
          <w:szCs w:val="24"/>
        </w:rPr>
        <w:t>14-</w:t>
      </w:r>
      <w:r w:rsidR="00FC18E0" w:rsidRPr="00FA47AB">
        <w:rPr>
          <w:rFonts w:ascii="Times New Roman" w:hAnsi="Times New Roman" w:cs="Times New Roman"/>
          <w:sz w:val="24"/>
          <w:szCs w:val="24"/>
        </w:rPr>
        <w:t>İMAR VE KENTSEL İYİLEŞTİRME MÜDÜRLÜĞÜ</w:t>
      </w:r>
    </w:p>
    <w:p w:rsidR="0025268C" w:rsidRPr="00FA47AB" w:rsidRDefault="00FD78CC" w:rsidP="00F8557B">
      <w:pPr>
        <w:spacing w:after="0"/>
        <w:rPr>
          <w:rFonts w:ascii="Times New Roman" w:hAnsi="Times New Roman" w:cs="Times New Roman"/>
          <w:sz w:val="24"/>
          <w:szCs w:val="24"/>
        </w:rPr>
      </w:pPr>
      <w:r w:rsidRPr="00FA47AB">
        <w:rPr>
          <w:rFonts w:ascii="Times New Roman" w:hAnsi="Times New Roman" w:cs="Times New Roman"/>
          <w:sz w:val="24"/>
          <w:szCs w:val="24"/>
        </w:rPr>
        <w:t xml:space="preserve">            </w:t>
      </w:r>
      <w:r w:rsidR="0025268C" w:rsidRPr="00FA47AB">
        <w:rPr>
          <w:rFonts w:ascii="Times New Roman" w:hAnsi="Times New Roman" w:cs="Times New Roman"/>
          <w:sz w:val="24"/>
          <w:szCs w:val="24"/>
        </w:rPr>
        <w:t>15-</w:t>
      </w:r>
      <w:r w:rsidR="002F6383" w:rsidRPr="00FA47AB">
        <w:rPr>
          <w:rFonts w:ascii="Times New Roman" w:hAnsi="Times New Roman" w:cs="Times New Roman"/>
          <w:sz w:val="24"/>
          <w:szCs w:val="24"/>
        </w:rPr>
        <w:t xml:space="preserve"> TESPİT EDİLEN KAÇAK YAPILAR ve KESİLEN CEZALAR</w:t>
      </w:r>
    </w:p>
    <w:p w:rsidR="0025268C" w:rsidRPr="00FA47AB" w:rsidRDefault="0025268C" w:rsidP="00F8557B">
      <w:pPr>
        <w:spacing w:after="0"/>
        <w:ind w:firstLine="708"/>
        <w:rPr>
          <w:rFonts w:ascii="Times New Roman" w:hAnsi="Times New Roman" w:cs="Times New Roman"/>
          <w:sz w:val="24"/>
          <w:szCs w:val="24"/>
        </w:rPr>
      </w:pPr>
      <w:r w:rsidRPr="00FA47AB">
        <w:rPr>
          <w:rFonts w:ascii="Times New Roman" w:hAnsi="Times New Roman" w:cs="Times New Roman"/>
          <w:sz w:val="24"/>
          <w:szCs w:val="24"/>
        </w:rPr>
        <w:t>16-</w:t>
      </w:r>
      <w:r w:rsidR="00FD5ACE" w:rsidRPr="00FA47AB">
        <w:rPr>
          <w:rFonts w:ascii="Times New Roman" w:hAnsi="Times New Roman" w:cs="Times New Roman"/>
          <w:sz w:val="24"/>
          <w:szCs w:val="24"/>
        </w:rPr>
        <w:t>MEVCUT RUHSAT DURUMU</w:t>
      </w:r>
    </w:p>
    <w:p w:rsidR="0025268C" w:rsidRPr="00FA47AB" w:rsidRDefault="0025268C" w:rsidP="00F8557B">
      <w:pPr>
        <w:spacing w:after="0"/>
        <w:ind w:firstLine="708"/>
        <w:rPr>
          <w:rFonts w:ascii="Times New Roman" w:hAnsi="Times New Roman" w:cs="Times New Roman"/>
          <w:sz w:val="24"/>
          <w:szCs w:val="24"/>
        </w:rPr>
      </w:pPr>
      <w:r w:rsidRPr="00FA47AB">
        <w:rPr>
          <w:rFonts w:ascii="Times New Roman" w:hAnsi="Times New Roman" w:cs="Times New Roman"/>
          <w:sz w:val="24"/>
          <w:szCs w:val="24"/>
        </w:rPr>
        <w:t>17-</w:t>
      </w:r>
      <w:r w:rsidR="00FD5ACE" w:rsidRPr="00FA47AB">
        <w:rPr>
          <w:rFonts w:ascii="Times New Roman" w:hAnsi="Times New Roman" w:cs="Times New Roman"/>
          <w:sz w:val="24"/>
          <w:szCs w:val="24"/>
        </w:rPr>
        <w:t>SU VE KANAL HİZMETLERİ MÜDÜRLÜĞÜ</w:t>
      </w:r>
    </w:p>
    <w:p w:rsidR="00983A7A" w:rsidRPr="00FA47AB" w:rsidRDefault="00FD5ACE" w:rsidP="00F8557B">
      <w:pPr>
        <w:spacing w:after="0"/>
        <w:ind w:firstLine="708"/>
        <w:rPr>
          <w:rFonts w:ascii="Times New Roman" w:hAnsi="Times New Roman" w:cs="Times New Roman"/>
          <w:sz w:val="24"/>
          <w:szCs w:val="24"/>
        </w:rPr>
      </w:pPr>
      <w:r w:rsidRPr="00FA47AB">
        <w:rPr>
          <w:rFonts w:ascii="Times New Roman" w:hAnsi="Times New Roman" w:cs="Times New Roman"/>
          <w:sz w:val="24"/>
          <w:szCs w:val="24"/>
        </w:rPr>
        <w:t>18-</w:t>
      </w:r>
      <w:r w:rsidR="00983A7A" w:rsidRPr="00FA47AB">
        <w:rPr>
          <w:rFonts w:ascii="Times New Roman" w:hAnsi="Times New Roman" w:cs="Times New Roman"/>
          <w:sz w:val="24"/>
          <w:szCs w:val="24"/>
        </w:rPr>
        <w:t xml:space="preserve"> PLAN PROJE YATIRIM ve İNŞAAT MÜDÜRLÜĞÜ</w:t>
      </w:r>
    </w:p>
    <w:p w:rsidR="00FD5ACE" w:rsidRPr="00FA47AB" w:rsidRDefault="00FD5ACE" w:rsidP="00F8557B">
      <w:pPr>
        <w:spacing w:after="0"/>
        <w:ind w:firstLine="708"/>
        <w:rPr>
          <w:rFonts w:ascii="Times New Roman" w:hAnsi="Times New Roman" w:cs="Times New Roman"/>
          <w:sz w:val="24"/>
          <w:szCs w:val="24"/>
        </w:rPr>
      </w:pPr>
      <w:r w:rsidRPr="00FA47AB">
        <w:rPr>
          <w:rFonts w:ascii="Times New Roman" w:hAnsi="Times New Roman" w:cs="Times New Roman"/>
          <w:sz w:val="24"/>
          <w:szCs w:val="24"/>
        </w:rPr>
        <w:t>19</w:t>
      </w:r>
      <w:r w:rsidR="0019628F" w:rsidRPr="00FA47AB">
        <w:rPr>
          <w:rFonts w:ascii="Times New Roman" w:hAnsi="Times New Roman" w:cs="Times New Roman"/>
          <w:sz w:val="24"/>
          <w:szCs w:val="24"/>
        </w:rPr>
        <w:t>- RUHSAT VE DENETİM MÜDÜRLÜĞÜ</w:t>
      </w:r>
    </w:p>
    <w:p w:rsidR="00FD5ACE" w:rsidRPr="00FA47AB" w:rsidRDefault="00FD5ACE" w:rsidP="00F8557B">
      <w:pPr>
        <w:spacing w:after="0"/>
        <w:ind w:firstLine="708"/>
        <w:rPr>
          <w:rFonts w:ascii="Times New Roman" w:hAnsi="Times New Roman" w:cs="Times New Roman"/>
          <w:sz w:val="24"/>
          <w:szCs w:val="24"/>
        </w:rPr>
      </w:pPr>
      <w:r w:rsidRPr="00FA47AB">
        <w:rPr>
          <w:rFonts w:ascii="Times New Roman" w:hAnsi="Times New Roman" w:cs="Times New Roman"/>
          <w:sz w:val="24"/>
          <w:szCs w:val="24"/>
        </w:rPr>
        <w:t>20-</w:t>
      </w:r>
      <w:r w:rsidR="005673A7" w:rsidRPr="00FA47AB">
        <w:rPr>
          <w:rFonts w:ascii="Times New Roman" w:hAnsi="Times New Roman" w:cs="Times New Roman"/>
          <w:sz w:val="24"/>
          <w:szCs w:val="24"/>
        </w:rPr>
        <w:t>SONUÇ</w:t>
      </w:r>
    </w:p>
    <w:p w:rsidR="00FA357B" w:rsidRPr="00FA47AB" w:rsidRDefault="00FA357B" w:rsidP="00FA47AB">
      <w:pPr>
        <w:spacing w:after="0"/>
        <w:ind w:firstLine="708"/>
        <w:rPr>
          <w:rFonts w:ascii="Times New Roman" w:hAnsi="Times New Roman" w:cs="Times New Roman"/>
          <w:sz w:val="24"/>
          <w:szCs w:val="24"/>
        </w:rPr>
      </w:pPr>
    </w:p>
    <w:p w:rsidR="00FA357B" w:rsidRPr="00FA47AB" w:rsidRDefault="00FA357B" w:rsidP="00FA47AB">
      <w:pPr>
        <w:spacing w:after="0"/>
        <w:ind w:firstLine="708"/>
        <w:rPr>
          <w:rFonts w:ascii="Times New Roman" w:hAnsi="Times New Roman" w:cs="Times New Roman"/>
          <w:sz w:val="24"/>
          <w:szCs w:val="24"/>
        </w:rPr>
      </w:pPr>
    </w:p>
    <w:p w:rsidR="00CA1364" w:rsidRDefault="00CA1364" w:rsidP="00FA47AB">
      <w:pPr>
        <w:spacing w:after="0"/>
        <w:jc w:val="both"/>
        <w:rPr>
          <w:rFonts w:ascii="Times New Roman" w:hAnsi="Times New Roman" w:cs="Times New Roman"/>
          <w:sz w:val="24"/>
          <w:szCs w:val="24"/>
        </w:rPr>
      </w:pPr>
    </w:p>
    <w:p w:rsidR="00F8557B" w:rsidRDefault="00F8557B" w:rsidP="00FA47AB">
      <w:pPr>
        <w:spacing w:after="0"/>
        <w:jc w:val="both"/>
        <w:rPr>
          <w:rFonts w:ascii="Times New Roman" w:hAnsi="Times New Roman" w:cs="Times New Roman"/>
          <w:sz w:val="24"/>
          <w:szCs w:val="24"/>
        </w:rPr>
      </w:pPr>
    </w:p>
    <w:p w:rsidR="00F8557B" w:rsidRPr="00BD0E30" w:rsidRDefault="00EA431E" w:rsidP="00BD0E30">
      <w:pPr>
        <w:tabs>
          <w:tab w:val="left" w:pos="3969"/>
        </w:tabs>
        <w:spacing w:after="0"/>
        <w:jc w:val="center"/>
        <w:rPr>
          <w:rFonts w:ascii="Times New Roman" w:hAnsi="Times New Roman" w:cs="Times New Roman"/>
          <w:b/>
          <w:sz w:val="24"/>
          <w:szCs w:val="24"/>
        </w:rPr>
      </w:pPr>
      <w:r w:rsidRPr="00EA431E">
        <w:rPr>
          <w:rFonts w:ascii="Times New Roman" w:hAnsi="Times New Roman" w:cs="Times New Roman"/>
          <w:b/>
          <w:sz w:val="24"/>
          <w:szCs w:val="24"/>
        </w:rPr>
        <w:t>--------------------------------2019 Yılı Denetim Komisyonu Raporu--</w:t>
      </w:r>
      <w:r w:rsidR="00DA0F1C">
        <w:rPr>
          <w:rFonts w:ascii="Times New Roman" w:hAnsi="Times New Roman" w:cs="Times New Roman"/>
          <w:b/>
          <w:sz w:val="24"/>
          <w:szCs w:val="24"/>
        </w:rPr>
        <w:t>-----------------------------</w:t>
      </w:r>
    </w:p>
    <w:p w:rsidR="00CA1364" w:rsidRPr="00FA47AB" w:rsidRDefault="00CA1364" w:rsidP="00F8557B">
      <w:pPr>
        <w:spacing w:after="100" w:afterAutospacing="1"/>
        <w:ind w:firstLine="708"/>
        <w:jc w:val="center"/>
        <w:rPr>
          <w:rFonts w:ascii="Times New Roman" w:hAnsi="Times New Roman" w:cs="Times New Roman"/>
          <w:b/>
          <w:sz w:val="24"/>
          <w:szCs w:val="24"/>
        </w:rPr>
      </w:pPr>
      <w:r w:rsidRPr="00FA47AB">
        <w:rPr>
          <w:rFonts w:ascii="Times New Roman" w:hAnsi="Times New Roman" w:cs="Times New Roman"/>
          <w:b/>
          <w:sz w:val="24"/>
          <w:szCs w:val="24"/>
        </w:rPr>
        <w:lastRenderedPageBreak/>
        <w:t>DENETİM KOMİSYONU RAPORU</w:t>
      </w:r>
    </w:p>
    <w:p w:rsidR="00CA1364" w:rsidRPr="00FA47AB" w:rsidRDefault="00A03324" w:rsidP="00F8557B">
      <w:pPr>
        <w:spacing w:after="100" w:afterAutospacing="1"/>
        <w:ind w:firstLine="708"/>
        <w:jc w:val="both"/>
        <w:rPr>
          <w:rFonts w:ascii="Times New Roman" w:hAnsi="Times New Roman" w:cs="Times New Roman"/>
          <w:sz w:val="24"/>
          <w:szCs w:val="24"/>
        </w:rPr>
      </w:pPr>
      <w:r w:rsidRPr="00FA47AB">
        <w:rPr>
          <w:rFonts w:ascii="Times New Roman" w:hAnsi="Times New Roman" w:cs="Times New Roman"/>
          <w:sz w:val="24"/>
          <w:szCs w:val="24"/>
        </w:rPr>
        <w:t>Sivas İl</w:t>
      </w:r>
      <w:r w:rsidR="00CA1364" w:rsidRPr="00FA47AB">
        <w:rPr>
          <w:rFonts w:ascii="Times New Roman" w:hAnsi="Times New Roman" w:cs="Times New Roman"/>
          <w:sz w:val="24"/>
          <w:szCs w:val="24"/>
        </w:rPr>
        <w:t xml:space="preserve"> Genel Meclisi adına denetim yapacak olan komisyonumuz Meclisimizin </w:t>
      </w:r>
      <w:r w:rsidR="000A3B73" w:rsidRPr="00FA47AB">
        <w:rPr>
          <w:rFonts w:ascii="Times New Roman" w:hAnsi="Times New Roman" w:cs="Times New Roman"/>
          <w:sz w:val="24"/>
          <w:szCs w:val="24"/>
        </w:rPr>
        <w:t>06</w:t>
      </w:r>
      <w:r w:rsidR="00CA1364" w:rsidRPr="00FA47AB">
        <w:rPr>
          <w:rFonts w:ascii="Times New Roman" w:hAnsi="Times New Roman" w:cs="Times New Roman"/>
          <w:sz w:val="24"/>
          <w:szCs w:val="24"/>
        </w:rPr>
        <w:t>.01.20</w:t>
      </w:r>
      <w:r w:rsidR="000A3B73" w:rsidRPr="00FA47AB">
        <w:rPr>
          <w:rFonts w:ascii="Times New Roman" w:hAnsi="Times New Roman" w:cs="Times New Roman"/>
          <w:sz w:val="24"/>
          <w:szCs w:val="24"/>
        </w:rPr>
        <w:t>20</w:t>
      </w:r>
      <w:r w:rsidR="00CA1364" w:rsidRPr="00FA47AB">
        <w:rPr>
          <w:rFonts w:ascii="Times New Roman" w:hAnsi="Times New Roman" w:cs="Times New Roman"/>
          <w:sz w:val="24"/>
          <w:szCs w:val="24"/>
        </w:rPr>
        <w:t xml:space="preserve"> tarihli birleşiminde yasal mevzuat çerçevesinde seçilmiş ve </w:t>
      </w:r>
      <w:r w:rsidR="000A3B73" w:rsidRPr="00FA47AB">
        <w:rPr>
          <w:rFonts w:ascii="Times New Roman" w:hAnsi="Times New Roman" w:cs="Times New Roman"/>
          <w:sz w:val="24"/>
          <w:szCs w:val="24"/>
        </w:rPr>
        <w:t>13</w:t>
      </w:r>
      <w:r w:rsidR="00CA1364" w:rsidRPr="00FA47AB">
        <w:rPr>
          <w:rFonts w:ascii="Times New Roman" w:hAnsi="Times New Roman" w:cs="Times New Roman"/>
          <w:sz w:val="24"/>
          <w:szCs w:val="24"/>
        </w:rPr>
        <w:t>.01.20</w:t>
      </w:r>
      <w:r w:rsidR="000A3B73" w:rsidRPr="00FA47AB">
        <w:rPr>
          <w:rFonts w:ascii="Times New Roman" w:hAnsi="Times New Roman" w:cs="Times New Roman"/>
          <w:sz w:val="24"/>
          <w:szCs w:val="24"/>
        </w:rPr>
        <w:t>20</w:t>
      </w:r>
      <w:r w:rsidR="0083049C" w:rsidRPr="00FA47AB">
        <w:rPr>
          <w:rFonts w:ascii="Times New Roman" w:hAnsi="Times New Roman" w:cs="Times New Roman"/>
          <w:sz w:val="24"/>
          <w:szCs w:val="24"/>
        </w:rPr>
        <w:t xml:space="preserve"> </w:t>
      </w:r>
      <w:r w:rsidR="000A3B73" w:rsidRPr="00FA47AB">
        <w:rPr>
          <w:rFonts w:ascii="Times New Roman" w:hAnsi="Times New Roman" w:cs="Times New Roman"/>
          <w:sz w:val="24"/>
          <w:szCs w:val="24"/>
        </w:rPr>
        <w:t>tarihinde görevine</w:t>
      </w:r>
      <w:r w:rsidR="00CA1364" w:rsidRPr="00FA47AB">
        <w:rPr>
          <w:rFonts w:ascii="Times New Roman" w:hAnsi="Times New Roman" w:cs="Times New Roman"/>
          <w:sz w:val="24"/>
          <w:szCs w:val="24"/>
        </w:rPr>
        <w:t xml:space="preserve"> başlamıştır.</w:t>
      </w:r>
    </w:p>
    <w:p w:rsidR="00CA1364" w:rsidRPr="00FA47AB" w:rsidRDefault="00CA1364" w:rsidP="00F8557B">
      <w:pPr>
        <w:spacing w:after="100" w:afterAutospacing="1"/>
        <w:ind w:firstLine="708"/>
        <w:jc w:val="both"/>
        <w:rPr>
          <w:rFonts w:ascii="Times New Roman" w:hAnsi="Times New Roman" w:cs="Times New Roman"/>
          <w:sz w:val="24"/>
          <w:szCs w:val="24"/>
        </w:rPr>
      </w:pPr>
      <w:r w:rsidRPr="00FA47AB">
        <w:rPr>
          <w:rFonts w:ascii="Times New Roman" w:hAnsi="Times New Roman" w:cs="Times New Roman"/>
          <w:sz w:val="24"/>
          <w:szCs w:val="24"/>
        </w:rPr>
        <w:t xml:space="preserve">Komisyonumuz ilk toplantısını </w:t>
      </w:r>
      <w:r w:rsidR="00700481" w:rsidRPr="00FA47AB">
        <w:rPr>
          <w:rFonts w:ascii="Times New Roman" w:hAnsi="Times New Roman" w:cs="Times New Roman"/>
          <w:sz w:val="24"/>
          <w:szCs w:val="24"/>
        </w:rPr>
        <w:t>06</w:t>
      </w:r>
      <w:r w:rsidRPr="00FA47AB">
        <w:rPr>
          <w:rFonts w:ascii="Times New Roman" w:hAnsi="Times New Roman" w:cs="Times New Roman"/>
          <w:sz w:val="24"/>
          <w:szCs w:val="24"/>
        </w:rPr>
        <w:t>.01.</w:t>
      </w:r>
      <w:r w:rsidR="000A3B73" w:rsidRPr="00FA47AB">
        <w:rPr>
          <w:rFonts w:ascii="Times New Roman" w:hAnsi="Times New Roman" w:cs="Times New Roman"/>
          <w:sz w:val="24"/>
          <w:szCs w:val="24"/>
        </w:rPr>
        <w:t>2020 tarihinde</w:t>
      </w:r>
      <w:r w:rsidRPr="00FA47AB">
        <w:rPr>
          <w:rFonts w:ascii="Times New Roman" w:hAnsi="Times New Roman" w:cs="Times New Roman"/>
          <w:sz w:val="24"/>
          <w:szCs w:val="24"/>
        </w:rPr>
        <w:t xml:space="preserve"> yaparak görev paylaşımı yapmış ve Başkanlığa </w:t>
      </w:r>
      <w:r w:rsidR="00700481" w:rsidRPr="00FA47AB">
        <w:rPr>
          <w:rFonts w:ascii="Times New Roman" w:hAnsi="Times New Roman" w:cs="Times New Roman"/>
          <w:sz w:val="24"/>
          <w:szCs w:val="24"/>
          <w:shd w:val="clear" w:color="auto" w:fill="FFFFFF"/>
        </w:rPr>
        <w:t xml:space="preserve">Abdülkadir </w:t>
      </w:r>
      <w:r w:rsidR="00A03324" w:rsidRPr="00FA47AB">
        <w:rPr>
          <w:rFonts w:ascii="Times New Roman" w:hAnsi="Times New Roman" w:cs="Times New Roman"/>
          <w:sz w:val="24"/>
          <w:szCs w:val="24"/>
          <w:shd w:val="clear" w:color="auto" w:fill="FFFFFF"/>
        </w:rPr>
        <w:t>DEMİREL</w:t>
      </w:r>
      <w:r w:rsidR="00CE3A1D" w:rsidRPr="00FA47AB">
        <w:rPr>
          <w:rFonts w:ascii="Times New Roman" w:hAnsi="Times New Roman" w:cs="Times New Roman"/>
          <w:sz w:val="24"/>
          <w:szCs w:val="24"/>
          <w:shd w:val="clear" w:color="auto" w:fill="FFFFFF"/>
        </w:rPr>
        <w:t>, Başkan Yardımcılığına</w:t>
      </w:r>
      <w:r w:rsidR="00700481" w:rsidRPr="00FA47AB">
        <w:rPr>
          <w:rFonts w:ascii="Times New Roman" w:hAnsi="Times New Roman" w:cs="Times New Roman"/>
          <w:sz w:val="24"/>
          <w:szCs w:val="24"/>
          <w:shd w:val="clear" w:color="auto" w:fill="FFFFFF"/>
        </w:rPr>
        <w:t xml:space="preserve"> Yusuf Yüksel </w:t>
      </w:r>
      <w:r w:rsidR="00A03324" w:rsidRPr="00FA47AB">
        <w:rPr>
          <w:rFonts w:ascii="Times New Roman" w:hAnsi="Times New Roman" w:cs="Times New Roman"/>
          <w:sz w:val="24"/>
          <w:szCs w:val="24"/>
          <w:shd w:val="clear" w:color="auto" w:fill="FFFFFF"/>
        </w:rPr>
        <w:t>YILDIZ</w:t>
      </w:r>
      <w:r w:rsidR="00700481" w:rsidRPr="00FA47AB">
        <w:rPr>
          <w:rFonts w:ascii="Times New Roman" w:hAnsi="Times New Roman" w:cs="Times New Roman"/>
          <w:sz w:val="24"/>
          <w:szCs w:val="24"/>
          <w:shd w:val="clear" w:color="auto" w:fill="FFFFFF"/>
        </w:rPr>
        <w:t>, Ü</w:t>
      </w:r>
      <w:r w:rsidR="00A03324" w:rsidRPr="00FA47AB">
        <w:rPr>
          <w:rFonts w:ascii="Times New Roman" w:hAnsi="Times New Roman" w:cs="Times New Roman"/>
          <w:sz w:val="24"/>
          <w:szCs w:val="24"/>
          <w:shd w:val="clear" w:color="auto" w:fill="FFFFFF"/>
        </w:rPr>
        <w:t xml:space="preserve">yeliklere Nurettin ATEŞ, Hakan </w:t>
      </w:r>
      <w:r w:rsidR="005B1332" w:rsidRPr="00FA47AB">
        <w:rPr>
          <w:rFonts w:ascii="Times New Roman" w:hAnsi="Times New Roman" w:cs="Times New Roman"/>
          <w:sz w:val="24"/>
          <w:szCs w:val="24"/>
          <w:shd w:val="clear" w:color="auto" w:fill="FFFFFF"/>
        </w:rPr>
        <w:t>ESER ve</w:t>
      </w:r>
      <w:r w:rsidR="00700481" w:rsidRPr="00FA47AB">
        <w:rPr>
          <w:rFonts w:ascii="Times New Roman" w:hAnsi="Times New Roman" w:cs="Times New Roman"/>
          <w:sz w:val="24"/>
          <w:szCs w:val="24"/>
          <w:shd w:val="clear" w:color="auto" w:fill="FFFFFF"/>
        </w:rPr>
        <w:t xml:space="preserve"> Ömer Y</w:t>
      </w:r>
      <w:r w:rsidR="00A03324" w:rsidRPr="00FA47AB">
        <w:rPr>
          <w:rFonts w:ascii="Times New Roman" w:hAnsi="Times New Roman" w:cs="Times New Roman"/>
          <w:sz w:val="24"/>
          <w:szCs w:val="24"/>
          <w:shd w:val="clear" w:color="auto" w:fill="FFFFFF"/>
        </w:rPr>
        <w:t>EĞİN</w:t>
      </w:r>
      <w:r w:rsidR="005B1332" w:rsidRPr="00FA47AB">
        <w:rPr>
          <w:rFonts w:ascii="Times New Roman" w:hAnsi="Times New Roman" w:cs="Times New Roman"/>
          <w:sz w:val="24"/>
          <w:szCs w:val="24"/>
          <w:shd w:val="clear" w:color="auto" w:fill="FFFFFF"/>
        </w:rPr>
        <w:t xml:space="preserve"> </w:t>
      </w:r>
      <w:r w:rsidRPr="00FA47AB">
        <w:rPr>
          <w:rFonts w:ascii="Times New Roman" w:hAnsi="Times New Roman" w:cs="Times New Roman"/>
          <w:sz w:val="24"/>
          <w:szCs w:val="24"/>
        </w:rPr>
        <w:t>seçilmişlerdir.</w:t>
      </w:r>
    </w:p>
    <w:p w:rsidR="00CA1364" w:rsidRPr="00FA47AB" w:rsidRDefault="00CA1364" w:rsidP="00F8557B">
      <w:pPr>
        <w:spacing w:after="100" w:afterAutospacing="1"/>
        <w:ind w:firstLine="708"/>
        <w:jc w:val="both"/>
        <w:rPr>
          <w:rFonts w:ascii="Times New Roman" w:hAnsi="Times New Roman" w:cs="Times New Roman"/>
          <w:sz w:val="24"/>
          <w:szCs w:val="24"/>
        </w:rPr>
      </w:pPr>
      <w:r w:rsidRPr="00FA47AB">
        <w:rPr>
          <w:rFonts w:ascii="Times New Roman" w:hAnsi="Times New Roman" w:cs="Times New Roman"/>
          <w:sz w:val="24"/>
          <w:szCs w:val="24"/>
        </w:rPr>
        <w:t xml:space="preserve">Aynı toplantıda Komisyonumuzun Mali Denetimine yardımcı olacak, Mevzuata ve </w:t>
      </w:r>
      <w:proofErr w:type="gramStart"/>
      <w:r w:rsidRPr="00FA47AB">
        <w:rPr>
          <w:rFonts w:ascii="Times New Roman" w:hAnsi="Times New Roman" w:cs="Times New Roman"/>
          <w:sz w:val="24"/>
          <w:szCs w:val="24"/>
        </w:rPr>
        <w:t>kriterlere</w:t>
      </w:r>
      <w:proofErr w:type="gramEnd"/>
      <w:r w:rsidRPr="00FA47AB">
        <w:rPr>
          <w:rFonts w:ascii="Times New Roman" w:hAnsi="Times New Roman" w:cs="Times New Roman"/>
          <w:sz w:val="24"/>
          <w:szCs w:val="24"/>
        </w:rPr>
        <w:t xml:space="preserve"> uygun Mali Denetim Uzmanı talebimizi Sayın Valimize iletmek üzere </w:t>
      </w:r>
      <w:r w:rsidR="00AA47F6" w:rsidRPr="00FA47AB">
        <w:rPr>
          <w:rFonts w:ascii="Times New Roman" w:hAnsi="Times New Roman" w:cs="Times New Roman"/>
          <w:sz w:val="24"/>
          <w:szCs w:val="24"/>
        </w:rPr>
        <w:t>Meclis Başkanlığımıza</w:t>
      </w:r>
      <w:r w:rsidRPr="00FA47AB">
        <w:rPr>
          <w:rFonts w:ascii="Times New Roman" w:hAnsi="Times New Roman" w:cs="Times New Roman"/>
          <w:sz w:val="24"/>
          <w:szCs w:val="24"/>
        </w:rPr>
        <w:t xml:space="preserve"> sunduk.</w:t>
      </w:r>
    </w:p>
    <w:p w:rsidR="00CA1364" w:rsidRPr="00FA47AB" w:rsidRDefault="00C265EE" w:rsidP="00F8557B">
      <w:pPr>
        <w:spacing w:after="100" w:afterAutospacing="1"/>
        <w:ind w:firstLine="708"/>
        <w:jc w:val="both"/>
        <w:rPr>
          <w:rFonts w:ascii="Times New Roman" w:hAnsi="Times New Roman" w:cs="Times New Roman"/>
          <w:sz w:val="24"/>
          <w:szCs w:val="24"/>
        </w:rPr>
      </w:pPr>
      <w:r w:rsidRPr="00FA47AB">
        <w:rPr>
          <w:rFonts w:ascii="Times New Roman" w:hAnsi="Times New Roman" w:cs="Times New Roman"/>
          <w:sz w:val="24"/>
          <w:szCs w:val="24"/>
        </w:rPr>
        <w:t>Valilik Makamının 11.01.2020</w:t>
      </w:r>
      <w:r w:rsidR="00CA1364" w:rsidRPr="00FA47AB">
        <w:rPr>
          <w:rFonts w:ascii="Times New Roman" w:hAnsi="Times New Roman" w:cs="Times New Roman"/>
          <w:sz w:val="24"/>
          <w:szCs w:val="24"/>
        </w:rPr>
        <w:t xml:space="preserve"> tarih</w:t>
      </w:r>
      <w:r w:rsidR="008B3A27" w:rsidRPr="00FA47AB">
        <w:rPr>
          <w:rFonts w:ascii="Times New Roman" w:hAnsi="Times New Roman" w:cs="Times New Roman"/>
          <w:sz w:val="24"/>
          <w:szCs w:val="24"/>
        </w:rPr>
        <w:t xml:space="preserve">li </w:t>
      </w:r>
      <w:r w:rsidR="00CA1364" w:rsidRPr="00FA47AB">
        <w:rPr>
          <w:rFonts w:ascii="Times New Roman" w:hAnsi="Times New Roman" w:cs="Times New Roman"/>
          <w:sz w:val="24"/>
          <w:szCs w:val="24"/>
        </w:rPr>
        <w:t xml:space="preserve">yazı oluru ile Denetim Komisyonumuza yardımcı olmak üzere </w:t>
      </w:r>
      <w:r w:rsidR="008B3A27" w:rsidRPr="00FA47AB">
        <w:rPr>
          <w:rFonts w:ascii="Times New Roman" w:hAnsi="Times New Roman" w:cs="Times New Roman"/>
          <w:sz w:val="24"/>
          <w:szCs w:val="24"/>
        </w:rPr>
        <w:t xml:space="preserve">Hazine ve Maliye Bakanlığı Sivas </w:t>
      </w:r>
      <w:r w:rsidR="00CA1364" w:rsidRPr="00FA47AB">
        <w:rPr>
          <w:rFonts w:ascii="Times New Roman" w:hAnsi="Times New Roman" w:cs="Times New Roman"/>
          <w:sz w:val="24"/>
          <w:szCs w:val="24"/>
        </w:rPr>
        <w:t>Defterdarlık Personeli</w:t>
      </w:r>
      <w:r w:rsidRPr="00FA47AB">
        <w:rPr>
          <w:rFonts w:ascii="Times New Roman" w:hAnsi="Times New Roman" w:cs="Times New Roman"/>
          <w:sz w:val="24"/>
          <w:szCs w:val="24"/>
        </w:rPr>
        <w:t xml:space="preserve"> Hasan SOYDANER</w:t>
      </w:r>
      <w:r w:rsidR="008B3A27" w:rsidRPr="00FA47AB">
        <w:rPr>
          <w:rFonts w:ascii="Times New Roman" w:hAnsi="Times New Roman" w:cs="Times New Roman"/>
          <w:sz w:val="24"/>
          <w:szCs w:val="24"/>
        </w:rPr>
        <w:t xml:space="preserve"> </w:t>
      </w:r>
      <w:r w:rsidRPr="00FA47AB">
        <w:rPr>
          <w:rFonts w:ascii="Times New Roman" w:hAnsi="Times New Roman" w:cs="Times New Roman"/>
          <w:sz w:val="24"/>
          <w:szCs w:val="24"/>
        </w:rPr>
        <w:t>görevlendirilmişlerdir</w:t>
      </w:r>
      <w:r w:rsidR="00CA1364" w:rsidRPr="00FA47AB">
        <w:rPr>
          <w:rFonts w:ascii="Times New Roman" w:hAnsi="Times New Roman" w:cs="Times New Roman"/>
          <w:sz w:val="24"/>
          <w:szCs w:val="24"/>
        </w:rPr>
        <w:t>.</w:t>
      </w:r>
      <w:r w:rsidRPr="00FA47AB">
        <w:rPr>
          <w:rFonts w:ascii="Times New Roman" w:hAnsi="Times New Roman" w:cs="Times New Roman"/>
          <w:sz w:val="24"/>
          <w:szCs w:val="24"/>
        </w:rPr>
        <w:t xml:space="preserve"> Görevlendirilen personel 13.01.</w:t>
      </w:r>
      <w:r w:rsidR="00137EAA" w:rsidRPr="00FA47AB">
        <w:rPr>
          <w:rFonts w:ascii="Times New Roman" w:hAnsi="Times New Roman" w:cs="Times New Roman"/>
          <w:sz w:val="24"/>
          <w:szCs w:val="24"/>
        </w:rPr>
        <w:t>2020 günü</w:t>
      </w:r>
      <w:r w:rsidR="00CA1364" w:rsidRPr="00FA47AB">
        <w:rPr>
          <w:rFonts w:ascii="Times New Roman" w:hAnsi="Times New Roman" w:cs="Times New Roman"/>
          <w:sz w:val="24"/>
          <w:szCs w:val="24"/>
        </w:rPr>
        <w:t xml:space="preserve"> görevine başlamıştır.</w:t>
      </w:r>
    </w:p>
    <w:p w:rsidR="00CA1364" w:rsidRPr="00FA47AB" w:rsidRDefault="00CA1364" w:rsidP="00F8557B">
      <w:pPr>
        <w:spacing w:after="100" w:afterAutospacing="1"/>
        <w:ind w:firstLine="708"/>
        <w:jc w:val="center"/>
        <w:rPr>
          <w:rFonts w:ascii="Times New Roman" w:hAnsi="Times New Roman" w:cs="Times New Roman"/>
          <w:b/>
          <w:sz w:val="24"/>
          <w:szCs w:val="24"/>
        </w:rPr>
      </w:pPr>
      <w:r w:rsidRPr="00FA47AB">
        <w:rPr>
          <w:rFonts w:ascii="Times New Roman" w:hAnsi="Times New Roman" w:cs="Times New Roman"/>
          <w:b/>
          <w:sz w:val="24"/>
          <w:szCs w:val="24"/>
        </w:rPr>
        <w:t>1- DENETİMİN AMACI</w:t>
      </w:r>
    </w:p>
    <w:p w:rsidR="00CA1364" w:rsidRPr="00FA47AB" w:rsidRDefault="003D45EA" w:rsidP="00F8557B">
      <w:pPr>
        <w:spacing w:after="100" w:afterAutospacing="1"/>
        <w:ind w:firstLine="708"/>
        <w:jc w:val="both"/>
        <w:rPr>
          <w:rFonts w:ascii="Times New Roman" w:hAnsi="Times New Roman" w:cs="Times New Roman"/>
          <w:sz w:val="24"/>
          <w:szCs w:val="24"/>
        </w:rPr>
      </w:pPr>
      <w:r w:rsidRPr="00FA47AB">
        <w:rPr>
          <w:rFonts w:ascii="Times New Roman" w:hAnsi="Times New Roman" w:cs="Times New Roman"/>
          <w:sz w:val="24"/>
          <w:szCs w:val="24"/>
        </w:rPr>
        <w:t>Günümüzde</w:t>
      </w:r>
      <w:r w:rsidR="00CA1364" w:rsidRPr="00FA47AB">
        <w:rPr>
          <w:rFonts w:ascii="Times New Roman" w:hAnsi="Times New Roman" w:cs="Times New Roman"/>
          <w:sz w:val="24"/>
          <w:szCs w:val="24"/>
        </w:rPr>
        <w:t xml:space="preserve"> Kamu Y</w:t>
      </w:r>
      <w:r w:rsidRPr="00FA47AB">
        <w:rPr>
          <w:rFonts w:ascii="Times New Roman" w:hAnsi="Times New Roman" w:cs="Times New Roman"/>
          <w:sz w:val="24"/>
          <w:szCs w:val="24"/>
        </w:rPr>
        <w:t>önetimleri artık Birlikte yönetmeye doğru</w:t>
      </w:r>
      <w:r w:rsidR="00CA1364" w:rsidRPr="00FA47AB">
        <w:rPr>
          <w:rFonts w:ascii="Times New Roman" w:hAnsi="Times New Roman" w:cs="Times New Roman"/>
          <w:sz w:val="24"/>
          <w:szCs w:val="24"/>
        </w:rPr>
        <w:t xml:space="preserve"> gitmekte ve denetimler gittikçe önem kazanmaktadır. İl Özel İdarelerini Devlet adına </w:t>
      </w:r>
      <w:r w:rsidR="001D71D1" w:rsidRPr="00FA47AB">
        <w:rPr>
          <w:rFonts w:ascii="Times New Roman" w:hAnsi="Times New Roman" w:cs="Times New Roman"/>
          <w:sz w:val="24"/>
          <w:szCs w:val="24"/>
        </w:rPr>
        <w:t>Sayıştay Denetçileri</w:t>
      </w:r>
      <w:r w:rsidR="00CA1364" w:rsidRPr="00FA47AB">
        <w:rPr>
          <w:rFonts w:ascii="Times New Roman" w:hAnsi="Times New Roman" w:cs="Times New Roman"/>
          <w:sz w:val="24"/>
          <w:szCs w:val="24"/>
        </w:rPr>
        <w:t xml:space="preserve"> ve Mülkiye Müfettişleri denetlemektedir. İç denetçi mevzuatı vardır. </w:t>
      </w:r>
      <w:r w:rsidR="001D71D1" w:rsidRPr="00FA47AB">
        <w:rPr>
          <w:rFonts w:ascii="Times New Roman" w:hAnsi="Times New Roman" w:cs="Times New Roman"/>
          <w:sz w:val="24"/>
          <w:szCs w:val="24"/>
        </w:rPr>
        <w:t>Valilik Makamından</w:t>
      </w:r>
      <w:r w:rsidR="00CA1364" w:rsidRPr="00FA47AB">
        <w:rPr>
          <w:rFonts w:ascii="Times New Roman" w:hAnsi="Times New Roman" w:cs="Times New Roman"/>
          <w:sz w:val="24"/>
          <w:szCs w:val="24"/>
        </w:rPr>
        <w:t xml:space="preserve"> Genel Sekreterlik, Birim Müdürlükleri, Şefler ve Memurlar silsilesi ile de </w:t>
      </w:r>
      <w:r w:rsidR="001D71D1" w:rsidRPr="00FA47AB">
        <w:rPr>
          <w:rFonts w:ascii="Times New Roman" w:hAnsi="Times New Roman" w:cs="Times New Roman"/>
          <w:sz w:val="24"/>
          <w:szCs w:val="24"/>
        </w:rPr>
        <w:t>bir denetime</w:t>
      </w:r>
      <w:r w:rsidR="00CA1364" w:rsidRPr="00FA47AB">
        <w:rPr>
          <w:rFonts w:ascii="Times New Roman" w:hAnsi="Times New Roman" w:cs="Times New Roman"/>
          <w:sz w:val="24"/>
          <w:szCs w:val="24"/>
        </w:rPr>
        <w:t xml:space="preserve"> tabidir.</w:t>
      </w:r>
    </w:p>
    <w:p w:rsidR="00CA1364" w:rsidRPr="00FA47AB" w:rsidRDefault="00CA1364" w:rsidP="00F8557B">
      <w:pPr>
        <w:spacing w:after="100" w:afterAutospacing="1"/>
        <w:ind w:firstLine="708"/>
        <w:jc w:val="both"/>
        <w:rPr>
          <w:rFonts w:ascii="Times New Roman" w:hAnsi="Times New Roman" w:cs="Times New Roman"/>
          <w:sz w:val="24"/>
          <w:szCs w:val="24"/>
        </w:rPr>
      </w:pPr>
      <w:r w:rsidRPr="00FA47AB">
        <w:rPr>
          <w:rFonts w:ascii="Times New Roman" w:hAnsi="Times New Roman" w:cs="Times New Roman"/>
          <w:sz w:val="24"/>
          <w:szCs w:val="24"/>
        </w:rPr>
        <w:t xml:space="preserve">İl Özel İdarelerinin Bütçesini yöneten İl Genel Meclisi Üyelerince de denetlenmesi tabidir. </w:t>
      </w:r>
      <w:r w:rsidR="003D45EA" w:rsidRPr="00FA47AB">
        <w:rPr>
          <w:rFonts w:ascii="Times New Roman" w:hAnsi="Times New Roman" w:cs="Times New Roman"/>
          <w:sz w:val="24"/>
          <w:szCs w:val="24"/>
        </w:rPr>
        <w:t xml:space="preserve">5302 </w:t>
      </w:r>
      <w:r w:rsidR="001D71D1" w:rsidRPr="00FA47AB">
        <w:rPr>
          <w:rFonts w:ascii="Times New Roman" w:hAnsi="Times New Roman" w:cs="Times New Roman"/>
          <w:sz w:val="24"/>
          <w:szCs w:val="24"/>
        </w:rPr>
        <w:t xml:space="preserve">sayılı İl Özel İdaresi </w:t>
      </w:r>
      <w:r w:rsidR="003D45EA" w:rsidRPr="00FA47AB">
        <w:rPr>
          <w:rFonts w:ascii="Times New Roman" w:hAnsi="Times New Roman" w:cs="Times New Roman"/>
          <w:sz w:val="24"/>
          <w:szCs w:val="24"/>
        </w:rPr>
        <w:t>Kanun</w:t>
      </w:r>
      <w:r w:rsidR="001D71D1" w:rsidRPr="00FA47AB">
        <w:rPr>
          <w:rFonts w:ascii="Times New Roman" w:hAnsi="Times New Roman" w:cs="Times New Roman"/>
          <w:sz w:val="24"/>
          <w:szCs w:val="24"/>
        </w:rPr>
        <w:t xml:space="preserve">u </w:t>
      </w:r>
      <w:r w:rsidR="003D45EA" w:rsidRPr="00FA47AB">
        <w:rPr>
          <w:rFonts w:ascii="Times New Roman" w:hAnsi="Times New Roman" w:cs="Times New Roman"/>
          <w:sz w:val="24"/>
          <w:szCs w:val="24"/>
        </w:rPr>
        <w:t xml:space="preserve">da </w:t>
      </w:r>
      <w:r w:rsidRPr="00FA47AB">
        <w:rPr>
          <w:rFonts w:ascii="Times New Roman" w:hAnsi="Times New Roman" w:cs="Times New Roman"/>
          <w:sz w:val="24"/>
          <w:szCs w:val="24"/>
        </w:rPr>
        <w:t>bunu öngörmüştür.</w:t>
      </w:r>
    </w:p>
    <w:p w:rsidR="004D1407" w:rsidRPr="00FA47AB" w:rsidRDefault="00965F37" w:rsidP="00F8557B">
      <w:pPr>
        <w:spacing w:after="100" w:afterAutospacing="1"/>
        <w:ind w:firstLine="708"/>
        <w:jc w:val="both"/>
        <w:rPr>
          <w:rFonts w:ascii="Times New Roman" w:hAnsi="Times New Roman" w:cs="Times New Roman"/>
          <w:sz w:val="24"/>
          <w:szCs w:val="24"/>
        </w:rPr>
      </w:pPr>
      <w:r w:rsidRPr="00FA47AB">
        <w:rPr>
          <w:rFonts w:ascii="Times New Roman" w:hAnsi="Times New Roman" w:cs="Times New Roman"/>
          <w:sz w:val="24"/>
          <w:szCs w:val="24"/>
        </w:rPr>
        <w:t xml:space="preserve">Denetim </w:t>
      </w:r>
      <w:r w:rsidR="00CA1364" w:rsidRPr="00FA47AB">
        <w:rPr>
          <w:rFonts w:ascii="Times New Roman" w:hAnsi="Times New Roman" w:cs="Times New Roman"/>
          <w:sz w:val="24"/>
          <w:szCs w:val="24"/>
        </w:rPr>
        <w:t>Komisyonumuz</w:t>
      </w:r>
      <w:r w:rsidR="001D71D1" w:rsidRPr="00FA47AB">
        <w:rPr>
          <w:rFonts w:ascii="Times New Roman" w:hAnsi="Times New Roman" w:cs="Times New Roman"/>
          <w:sz w:val="24"/>
          <w:szCs w:val="24"/>
        </w:rPr>
        <w:t>un</w:t>
      </w:r>
      <w:r w:rsidR="00CA1364" w:rsidRPr="00FA47AB">
        <w:rPr>
          <w:rFonts w:ascii="Times New Roman" w:hAnsi="Times New Roman" w:cs="Times New Roman"/>
          <w:sz w:val="24"/>
          <w:szCs w:val="24"/>
        </w:rPr>
        <w:t xml:space="preserve"> amacı, Bütçesini kabul ettiği </w:t>
      </w:r>
      <w:r w:rsidR="003D45EA" w:rsidRPr="00FA47AB">
        <w:rPr>
          <w:rFonts w:ascii="Times New Roman" w:hAnsi="Times New Roman" w:cs="Times New Roman"/>
          <w:sz w:val="24"/>
          <w:szCs w:val="24"/>
        </w:rPr>
        <w:t xml:space="preserve">Sivas </w:t>
      </w:r>
      <w:r w:rsidR="00CA1364" w:rsidRPr="00FA47AB">
        <w:rPr>
          <w:rFonts w:ascii="Times New Roman" w:hAnsi="Times New Roman" w:cs="Times New Roman"/>
          <w:sz w:val="24"/>
          <w:szCs w:val="24"/>
        </w:rPr>
        <w:t xml:space="preserve">İl Özel İdaresinin azami başarıya ulaşması için hangi birimlerde hangi hata ve eksikliklerin olduğunu, bunların nasıl </w:t>
      </w:r>
      <w:r w:rsidRPr="00FA47AB">
        <w:rPr>
          <w:rFonts w:ascii="Times New Roman" w:hAnsi="Times New Roman" w:cs="Times New Roman"/>
          <w:sz w:val="24"/>
          <w:szCs w:val="24"/>
        </w:rPr>
        <w:t>giderilebileceklerini tarafsız</w:t>
      </w:r>
      <w:r w:rsidR="00CA1364" w:rsidRPr="00FA47AB">
        <w:rPr>
          <w:rFonts w:ascii="Times New Roman" w:hAnsi="Times New Roman" w:cs="Times New Roman"/>
          <w:sz w:val="24"/>
          <w:szCs w:val="24"/>
        </w:rPr>
        <w:t xml:space="preserve"> olarak ölçmek, değerlendirmek, tespitler yapıp önerilerde bulunmaktır.</w:t>
      </w:r>
    </w:p>
    <w:p w:rsidR="004C5F18" w:rsidRPr="00FA47AB" w:rsidRDefault="004C5F18" w:rsidP="00F8557B">
      <w:pPr>
        <w:spacing w:after="100" w:afterAutospacing="1"/>
        <w:ind w:firstLine="708"/>
        <w:jc w:val="center"/>
        <w:rPr>
          <w:rFonts w:ascii="Times New Roman" w:hAnsi="Times New Roman" w:cs="Times New Roman"/>
          <w:b/>
          <w:sz w:val="24"/>
          <w:szCs w:val="24"/>
        </w:rPr>
      </w:pPr>
      <w:r w:rsidRPr="00FA47AB">
        <w:rPr>
          <w:rFonts w:ascii="Times New Roman" w:hAnsi="Times New Roman" w:cs="Times New Roman"/>
          <w:b/>
          <w:sz w:val="24"/>
          <w:szCs w:val="24"/>
        </w:rPr>
        <w:t>2- DENETİMİN YASAL DAYANAĞI</w:t>
      </w:r>
    </w:p>
    <w:p w:rsidR="004C5F18" w:rsidRPr="00FA47AB" w:rsidRDefault="004C5F18" w:rsidP="00F8557B">
      <w:pPr>
        <w:spacing w:after="100" w:afterAutospacing="1"/>
        <w:ind w:firstLine="708"/>
        <w:jc w:val="both"/>
        <w:rPr>
          <w:rFonts w:ascii="Times New Roman" w:hAnsi="Times New Roman" w:cs="Times New Roman"/>
          <w:sz w:val="24"/>
          <w:szCs w:val="24"/>
        </w:rPr>
      </w:pPr>
      <w:r w:rsidRPr="00FA47AB">
        <w:rPr>
          <w:rFonts w:ascii="Times New Roman" w:hAnsi="Times New Roman" w:cs="Times New Roman"/>
          <w:sz w:val="24"/>
          <w:szCs w:val="24"/>
        </w:rPr>
        <w:t>Denetim Komisyonu</w:t>
      </w:r>
      <w:r w:rsidR="0025204B" w:rsidRPr="00FA47AB">
        <w:rPr>
          <w:rFonts w:ascii="Times New Roman" w:hAnsi="Times New Roman" w:cs="Times New Roman"/>
          <w:sz w:val="24"/>
          <w:szCs w:val="24"/>
        </w:rPr>
        <w:t>muz</w:t>
      </w:r>
      <w:r w:rsidRPr="00FA47AB">
        <w:rPr>
          <w:rFonts w:ascii="Times New Roman" w:hAnsi="Times New Roman" w:cs="Times New Roman"/>
          <w:sz w:val="24"/>
          <w:szCs w:val="24"/>
        </w:rPr>
        <w:t xml:space="preserve">, çalışmalarını yürürlükle bulunan tüm mevzuat ile bağlı </w:t>
      </w:r>
      <w:r w:rsidR="00202FEB" w:rsidRPr="00FA47AB">
        <w:rPr>
          <w:rFonts w:ascii="Times New Roman" w:hAnsi="Times New Roman" w:cs="Times New Roman"/>
          <w:sz w:val="24"/>
          <w:szCs w:val="24"/>
        </w:rPr>
        <w:t>olmakla birlikte</w:t>
      </w:r>
      <w:r w:rsidRPr="00FA47AB">
        <w:rPr>
          <w:rFonts w:ascii="Times New Roman" w:hAnsi="Times New Roman" w:cs="Times New Roman"/>
          <w:sz w:val="24"/>
          <w:szCs w:val="24"/>
        </w:rPr>
        <w:t xml:space="preserve"> birincil mevzuat olarak aşağıda belirtilen yasa ve yönetmelikler çerçevesinde sürdürmüştür.</w:t>
      </w:r>
    </w:p>
    <w:p w:rsidR="004C5F18" w:rsidRPr="00FA47AB" w:rsidRDefault="004C5F18" w:rsidP="00F8557B">
      <w:pPr>
        <w:spacing w:after="100" w:afterAutospacing="1"/>
        <w:jc w:val="both"/>
        <w:rPr>
          <w:rFonts w:ascii="Times New Roman" w:hAnsi="Times New Roman" w:cs="Times New Roman"/>
          <w:sz w:val="24"/>
          <w:szCs w:val="24"/>
        </w:rPr>
      </w:pPr>
      <w:r w:rsidRPr="00FA47AB">
        <w:rPr>
          <w:rFonts w:ascii="Times New Roman" w:hAnsi="Times New Roman" w:cs="Times New Roman"/>
          <w:sz w:val="24"/>
          <w:szCs w:val="24"/>
        </w:rPr>
        <w:t xml:space="preserve">- </w:t>
      </w:r>
      <w:r w:rsidR="00D22BD1" w:rsidRPr="00FA47AB">
        <w:rPr>
          <w:rFonts w:ascii="Times New Roman" w:hAnsi="Times New Roman" w:cs="Times New Roman"/>
          <w:sz w:val="24"/>
          <w:szCs w:val="24"/>
        </w:rPr>
        <w:t xml:space="preserve">2709 s. </w:t>
      </w:r>
      <w:r w:rsidRPr="00FA47AB">
        <w:rPr>
          <w:rFonts w:ascii="Times New Roman" w:hAnsi="Times New Roman" w:cs="Times New Roman"/>
          <w:sz w:val="24"/>
          <w:szCs w:val="24"/>
        </w:rPr>
        <w:t>T.C Anayasası</w:t>
      </w:r>
    </w:p>
    <w:p w:rsidR="004C5F18" w:rsidRDefault="004C5F18" w:rsidP="00F8557B">
      <w:pPr>
        <w:spacing w:after="100" w:afterAutospacing="1"/>
        <w:jc w:val="both"/>
        <w:rPr>
          <w:rFonts w:ascii="Times New Roman" w:hAnsi="Times New Roman" w:cs="Times New Roman"/>
          <w:sz w:val="24"/>
          <w:szCs w:val="24"/>
        </w:rPr>
      </w:pPr>
      <w:r w:rsidRPr="00FA47AB">
        <w:rPr>
          <w:rFonts w:ascii="Times New Roman" w:hAnsi="Times New Roman" w:cs="Times New Roman"/>
          <w:sz w:val="24"/>
          <w:szCs w:val="24"/>
        </w:rPr>
        <w:t>- 5302 s. İl Özel İdaresi Kanunu</w:t>
      </w:r>
    </w:p>
    <w:p w:rsidR="00BD0E30" w:rsidRPr="00BD0E30" w:rsidRDefault="00BD0E30" w:rsidP="00340A5C">
      <w:pPr>
        <w:tabs>
          <w:tab w:val="left" w:pos="3969"/>
        </w:tabs>
        <w:spacing w:after="0"/>
        <w:jc w:val="center"/>
        <w:rPr>
          <w:rFonts w:ascii="Times New Roman" w:hAnsi="Times New Roman" w:cs="Times New Roman"/>
          <w:b/>
          <w:sz w:val="24"/>
          <w:szCs w:val="24"/>
        </w:rPr>
      </w:pPr>
      <w:r w:rsidRPr="00BD0E30">
        <w:rPr>
          <w:rFonts w:ascii="Times New Roman" w:hAnsi="Times New Roman" w:cs="Times New Roman"/>
          <w:b/>
          <w:sz w:val="24"/>
          <w:szCs w:val="24"/>
        </w:rPr>
        <w:t>--------------------------------2019 Yılı Denetim Komisyonu Raporu--</w:t>
      </w:r>
      <w:r>
        <w:rPr>
          <w:rFonts w:ascii="Times New Roman" w:hAnsi="Times New Roman" w:cs="Times New Roman"/>
          <w:b/>
          <w:sz w:val="24"/>
          <w:szCs w:val="24"/>
        </w:rPr>
        <w:t>------------------------------</w:t>
      </w:r>
    </w:p>
    <w:p w:rsidR="004C5F18" w:rsidRPr="00FA47AB" w:rsidRDefault="004C5F18" w:rsidP="00F8557B">
      <w:pPr>
        <w:spacing w:after="100" w:afterAutospacing="1"/>
        <w:jc w:val="both"/>
        <w:rPr>
          <w:rFonts w:ascii="Times New Roman" w:hAnsi="Times New Roman" w:cs="Times New Roman"/>
          <w:sz w:val="24"/>
          <w:szCs w:val="24"/>
        </w:rPr>
      </w:pPr>
      <w:r w:rsidRPr="00FA47AB">
        <w:rPr>
          <w:rFonts w:ascii="Times New Roman" w:hAnsi="Times New Roman" w:cs="Times New Roman"/>
          <w:sz w:val="24"/>
          <w:szCs w:val="24"/>
        </w:rPr>
        <w:lastRenderedPageBreak/>
        <w:t>- 5018 s. Kamu Mali Yönetimi Ve Kontrol Kanunu</w:t>
      </w:r>
    </w:p>
    <w:p w:rsidR="004C5F18" w:rsidRPr="00FA47AB" w:rsidRDefault="004C5F18" w:rsidP="00F8557B">
      <w:pPr>
        <w:spacing w:after="100" w:afterAutospacing="1"/>
        <w:jc w:val="both"/>
        <w:rPr>
          <w:rFonts w:ascii="Times New Roman" w:hAnsi="Times New Roman" w:cs="Times New Roman"/>
          <w:sz w:val="24"/>
          <w:szCs w:val="24"/>
        </w:rPr>
      </w:pPr>
      <w:r w:rsidRPr="00FA47AB">
        <w:rPr>
          <w:rFonts w:ascii="Times New Roman" w:hAnsi="Times New Roman" w:cs="Times New Roman"/>
          <w:sz w:val="24"/>
          <w:szCs w:val="24"/>
        </w:rPr>
        <w:t>- 4734 s. Kamu ihale Kanunu</w:t>
      </w:r>
    </w:p>
    <w:p w:rsidR="004C5F18" w:rsidRPr="00FA47AB" w:rsidRDefault="004C5F18" w:rsidP="00F8557B">
      <w:pPr>
        <w:spacing w:after="100" w:afterAutospacing="1"/>
        <w:jc w:val="both"/>
        <w:rPr>
          <w:rFonts w:ascii="Times New Roman" w:hAnsi="Times New Roman" w:cs="Times New Roman"/>
          <w:sz w:val="24"/>
          <w:szCs w:val="24"/>
        </w:rPr>
      </w:pPr>
      <w:r w:rsidRPr="00FA47AB">
        <w:rPr>
          <w:rFonts w:ascii="Times New Roman" w:hAnsi="Times New Roman" w:cs="Times New Roman"/>
          <w:sz w:val="24"/>
          <w:szCs w:val="24"/>
        </w:rPr>
        <w:t xml:space="preserve">- 4735 s. Kamu İhale Sözleşmeleri Kanunu </w:t>
      </w:r>
    </w:p>
    <w:p w:rsidR="004C5F18" w:rsidRPr="00FA47AB" w:rsidRDefault="004C5F18" w:rsidP="00F8557B">
      <w:pPr>
        <w:spacing w:after="100" w:afterAutospacing="1"/>
        <w:jc w:val="both"/>
        <w:rPr>
          <w:rFonts w:ascii="Times New Roman" w:hAnsi="Times New Roman" w:cs="Times New Roman"/>
          <w:sz w:val="24"/>
          <w:szCs w:val="24"/>
        </w:rPr>
      </w:pPr>
      <w:r w:rsidRPr="00FA47AB">
        <w:rPr>
          <w:rFonts w:ascii="Times New Roman" w:hAnsi="Times New Roman" w:cs="Times New Roman"/>
          <w:sz w:val="24"/>
          <w:szCs w:val="24"/>
        </w:rPr>
        <w:t>- 657 s. Devlet Memurları Kanunu</w:t>
      </w:r>
    </w:p>
    <w:p w:rsidR="004C5F18" w:rsidRPr="00FA47AB" w:rsidRDefault="004C5F18" w:rsidP="00F8557B">
      <w:pPr>
        <w:spacing w:after="100" w:afterAutospacing="1"/>
        <w:jc w:val="both"/>
        <w:rPr>
          <w:rFonts w:ascii="Times New Roman" w:hAnsi="Times New Roman" w:cs="Times New Roman"/>
          <w:sz w:val="24"/>
          <w:szCs w:val="24"/>
        </w:rPr>
      </w:pPr>
      <w:r w:rsidRPr="00FA47AB">
        <w:rPr>
          <w:rFonts w:ascii="Times New Roman" w:hAnsi="Times New Roman" w:cs="Times New Roman"/>
          <w:sz w:val="24"/>
          <w:szCs w:val="24"/>
        </w:rPr>
        <w:t>- 6183 s. Amm</w:t>
      </w:r>
      <w:r w:rsidR="0069617E" w:rsidRPr="00FA47AB">
        <w:rPr>
          <w:rFonts w:ascii="Times New Roman" w:hAnsi="Times New Roman" w:cs="Times New Roman"/>
          <w:sz w:val="24"/>
          <w:szCs w:val="24"/>
        </w:rPr>
        <w:t xml:space="preserve">e Alacaklarının Tahsil Usulü </w:t>
      </w:r>
      <w:r w:rsidR="00102085" w:rsidRPr="00FA47AB">
        <w:rPr>
          <w:rFonts w:ascii="Times New Roman" w:hAnsi="Times New Roman" w:cs="Times New Roman"/>
          <w:sz w:val="24"/>
          <w:szCs w:val="24"/>
        </w:rPr>
        <w:t>Hakkında Kanun</w:t>
      </w:r>
    </w:p>
    <w:p w:rsidR="004C5F18" w:rsidRPr="00FA47AB" w:rsidRDefault="004C5F18" w:rsidP="00F8557B">
      <w:pPr>
        <w:spacing w:after="100" w:afterAutospacing="1"/>
        <w:jc w:val="both"/>
        <w:rPr>
          <w:rFonts w:ascii="Times New Roman" w:hAnsi="Times New Roman" w:cs="Times New Roman"/>
          <w:sz w:val="24"/>
          <w:szCs w:val="24"/>
        </w:rPr>
      </w:pPr>
      <w:r w:rsidRPr="00FA47AB">
        <w:rPr>
          <w:rFonts w:ascii="Times New Roman" w:hAnsi="Times New Roman" w:cs="Times New Roman"/>
          <w:sz w:val="24"/>
          <w:szCs w:val="24"/>
        </w:rPr>
        <w:t>- Taşınır Mal Yönetmeliği</w:t>
      </w:r>
    </w:p>
    <w:p w:rsidR="00E25A09" w:rsidRPr="00FA47AB" w:rsidRDefault="004C5F18" w:rsidP="00F8557B">
      <w:pPr>
        <w:spacing w:after="100" w:afterAutospacing="1"/>
        <w:jc w:val="both"/>
        <w:rPr>
          <w:rFonts w:ascii="Times New Roman" w:hAnsi="Times New Roman" w:cs="Times New Roman"/>
          <w:sz w:val="24"/>
          <w:szCs w:val="24"/>
        </w:rPr>
      </w:pPr>
      <w:r w:rsidRPr="00FA47AB">
        <w:rPr>
          <w:rFonts w:ascii="Times New Roman" w:hAnsi="Times New Roman" w:cs="Times New Roman"/>
          <w:sz w:val="24"/>
          <w:szCs w:val="24"/>
        </w:rPr>
        <w:t>- İl Genel Meclisi Çalışma Yönetmeliği</w:t>
      </w:r>
    </w:p>
    <w:p w:rsidR="004C5F18" w:rsidRPr="00FA47AB" w:rsidRDefault="004C5F18" w:rsidP="00F8557B">
      <w:pPr>
        <w:spacing w:after="100" w:afterAutospacing="1"/>
        <w:jc w:val="both"/>
        <w:rPr>
          <w:rFonts w:ascii="Times New Roman" w:hAnsi="Times New Roman" w:cs="Times New Roman"/>
          <w:sz w:val="24"/>
          <w:szCs w:val="24"/>
        </w:rPr>
      </w:pPr>
      <w:r w:rsidRPr="00FA47AB">
        <w:rPr>
          <w:rFonts w:ascii="Times New Roman" w:hAnsi="Times New Roman" w:cs="Times New Roman"/>
          <w:sz w:val="24"/>
          <w:szCs w:val="24"/>
        </w:rPr>
        <w:t>- İl Özel İdareleri Norm Kadro İlke Ve Standartlarına Dair Yönetmelik</w:t>
      </w:r>
    </w:p>
    <w:p w:rsidR="004C5F18" w:rsidRPr="00FA47AB" w:rsidRDefault="004C5F18" w:rsidP="00F8557B">
      <w:pPr>
        <w:spacing w:after="100" w:afterAutospacing="1"/>
        <w:jc w:val="both"/>
        <w:rPr>
          <w:rFonts w:ascii="Times New Roman" w:hAnsi="Times New Roman" w:cs="Times New Roman"/>
          <w:sz w:val="24"/>
          <w:szCs w:val="24"/>
        </w:rPr>
      </w:pPr>
      <w:r w:rsidRPr="00FA47AB">
        <w:rPr>
          <w:rFonts w:ascii="Times New Roman" w:hAnsi="Times New Roman" w:cs="Times New Roman"/>
          <w:sz w:val="24"/>
          <w:szCs w:val="24"/>
        </w:rPr>
        <w:t xml:space="preserve">- </w:t>
      </w:r>
      <w:r w:rsidR="00102085" w:rsidRPr="00FA47AB">
        <w:rPr>
          <w:rFonts w:ascii="Times New Roman" w:hAnsi="Times New Roman" w:cs="Times New Roman"/>
          <w:sz w:val="24"/>
          <w:szCs w:val="24"/>
        </w:rPr>
        <w:t>Mahalli İdareler Bütçe ve Muhasebe</w:t>
      </w:r>
      <w:r w:rsidRPr="00FA47AB">
        <w:rPr>
          <w:rFonts w:ascii="Times New Roman" w:hAnsi="Times New Roman" w:cs="Times New Roman"/>
          <w:sz w:val="24"/>
          <w:szCs w:val="24"/>
        </w:rPr>
        <w:t xml:space="preserve"> Yönetmeliği</w:t>
      </w:r>
    </w:p>
    <w:p w:rsidR="00102085" w:rsidRPr="00FA47AB" w:rsidRDefault="004C5F18" w:rsidP="00F8557B">
      <w:pPr>
        <w:spacing w:after="100" w:afterAutospacing="1"/>
        <w:jc w:val="both"/>
        <w:rPr>
          <w:rFonts w:ascii="Times New Roman" w:hAnsi="Times New Roman" w:cs="Times New Roman"/>
          <w:sz w:val="24"/>
          <w:szCs w:val="24"/>
        </w:rPr>
      </w:pPr>
      <w:r w:rsidRPr="00FA47AB">
        <w:rPr>
          <w:rFonts w:ascii="Times New Roman" w:hAnsi="Times New Roman" w:cs="Times New Roman"/>
          <w:sz w:val="24"/>
          <w:szCs w:val="24"/>
        </w:rPr>
        <w:t>-</w:t>
      </w:r>
      <w:r w:rsidR="00102085" w:rsidRPr="00FA47AB">
        <w:rPr>
          <w:rFonts w:ascii="Times New Roman" w:hAnsi="Times New Roman" w:cs="Times New Roman"/>
          <w:sz w:val="24"/>
          <w:szCs w:val="24"/>
        </w:rPr>
        <w:t>Mahalli İdareler Harcama Belgeleri Yönetmeliği</w:t>
      </w:r>
    </w:p>
    <w:p w:rsidR="004C5F18" w:rsidRPr="00FA47AB" w:rsidRDefault="004C5F18" w:rsidP="00F8557B">
      <w:pPr>
        <w:spacing w:after="100" w:afterAutospacing="1"/>
        <w:ind w:firstLine="708"/>
        <w:jc w:val="both"/>
        <w:rPr>
          <w:rFonts w:ascii="Times New Roman" w:hAnsi="Times New Roman" w:cs="Times New Roman"/>
          <w:sz w:val="24"/>
          <w:szCs w:val="24"/>
        </w:rPr>
      </w:pPr>
      <w:r w:rsidRPr="00FA47AB">
        <w:rPr>
          <w:rFonts w:ascii="Times New Roman" w:hAnsi="Times New Roman" w:cs="Times New Roman"/>
          <w:sz w:val="24"/>
          <w:szCs w:val="24"/>
        </w:rPr>
        <w:t xml:space="preserve">Denetim Komisyonu'nun kuruluş ve görevleri </w:t>
      </w:r>
      <w:r w:rsidR="00E54F6D" w:rsidRPr="00FA47AB">
        <w:rPr>
          <w:rFonts w:ascii="Times New Roman" w:hAnsi="Times New Roman" w:cs="Times New Roman"/>
          <w:sz w:val="24"/>
          <w:szCs w:val="24"/>
        </w:rPr>
        <w:t xml:space="preserve">5302 Sayılı </w:t>
      </w:r>
      <w:r w:rsidR="00D058BA" w:rsidRPr="00FA47AB">
        <w:rPr>
          <w:rFonts w:ascii="Times New Roman" w:hAnsi="Times New Roman" w:cs="Times New Roman"/>
          <w:sz w:val="24"/>
          <w:szCs w:val="24"/>
        </w:rPr>
        <w:t xml:space="preserve">İl Özel İdaresi </w:t>
      </w:r>
      <w:r w:rsidR="00E54F6D" w:rsidRPr="00FA47AB">
        <w:rPr>
          <w:rFonts w:ascii="Times New Roman" w:hAnsi="Times New Roman" w:cs="Times New Roman"/>
          <w:sz w:val="24"/>
          <w:szCs w:val="24"/>
        </w:rPr>
        <w:t>Kanunun</w:t>
      </w:r>
      <w:r w:rsidRPr="00FA47AB">
        <w:rPr>
          <w:rFonts w:ascii="Times New Roman" w:hAnsi="Times New Roman" w:cs="Times New Roman"/>
          <w:sz w:val="24"/>
          <w:szCs w:val="24"/>
        </w:rPr>
        <w:t xml:space="preserve"> 17. maddesinde belirlenmiştir. Buna göre; "İl genel meclisi, her yılın ocak ayında yapılacak toplantısında il özel idaresinin bir önceki yıl gelir ve giderleri ile hesap ve işlemlerinin denetimi için kendi üyeleri arasından gizli oyla ve üye sayısı üçten az, beşten çok olmamak üzere bir Denetim Komisyonu oluşturur. Komisyon, her siyasî parti grubunun ve bağımsız üyelerin il genel meclisindeki üye sayısının meclis üye tam sayısına oranlanması suretiyle oluşur.</w:t>
      </w:r>
    </w:p>
    <w:p w:rsidR="00663161" w:rsidRPr="00FA47AB" w:rsidRDefault="004C5F18" w:rsidP="00F8557B">
      <w:pPr>
        <w:spacing w:after="100" w:afterAutospacing="1"/>
        <w:ind w:firstLine="708"/>
        <w:jc w:val="both"/>
        <w:rPr>
          <w:rFonts w:ascii="Times New Roman" w:hAnsi="Times New Roman" w:cs="Times New Roman"/>
          <w:sz w:val="24"/>
          <w:szCs w:val="24"/>
        </w:rPr>
      </w:pPr>
      <w:r w:rsidRPr="00FA47AB">
        <w:rPr>
          <w:rFonts w:ascii="Times New Roman" w:hAnsi="Times New Roman" w:cs="Times New Roman"/>
          <w:sz w:val="24"/>
          <w:szCs w:val="24"/>
        </w:rPr>
        <w:t>Komisyon, vali tarafından il özel idare binası içinde belirlenen yerde çalışır ve</w:t>
      </w:r>
      <w:r w:rsidR="00242DBA" w:rsidRPr="00FA47AB">
        <w:rPr>
          <w:rFonts w:ascii="Times New Roman" w:hAnsi="Times New Roman" w:cs="Times New Roman"/>
          <w:sz w:val="24"/>
          <w:szCs w:val="24"/>
        </w:rPr>
        <w:t xml:space="preserve"> </w:t>
      </w:r>
      <w:r w:rsidRPr="00FA47AB">
        <w:rPr>
          <w:rFonts w:ascii="Times New Roman" w:hAnsi="Times New Roman" w:cs="Times New Roman"/>
          <w:sz w:val="24"/>
          <w:szCs w:val="24"/>
        </w:rPr>
        <w:t xml:space="preserve">çalışmalarında uzman kişi ve kuruluşlardan yararlanabileceği gibi valinin onayıyla kamu kuruluşları personelinden de yararlanabilir. Komisyon tarafından istenen bilgi ve belgelerin iade edilmek üzere verilmesi zorunludur. Komisyon, çalışmasını </w:t>
      </w:r>
      <w:r w:rsidR="0069245C" w:rsidRPr="00FA47AB">
        <w:rPr>
          <w:rFonts w:ascii="Times New Roman" w:hAnsi="Times New Roman" w:cs="Times New Roman"/>
          <w:sz w:val="24"/>
          <w:szCs w:val="24"/>
          <w:u w:val="single"/>
        </w:rPr>
        <w:t>Ş</w:t>
      </w:r>
      <w:r w:rsidRPr="00FA47AB">
        <w:rPr>
          <w:rFonts w:ascii="Times New Roman" w:hAnsi="Times New Roman" w:cs="Times New Roman"/>
          <w:sz w:val="24"/>
          <w:szCs w:val="24"/>
          <w:u w:val="single"/>
        </w:rPr>
        <w:t>ubat ayı sonuna</w:t>
      </w:r>
      <w:r w:rsidRPr="00FA47AB">
        <w:rPr>
          <w:rFonts w:ascii="Times New Roman" w:hAnsi="Times New Roman" w:cs="Times New Roman"/>
          <w:sz w:val="24"/>
          <w:szCs w:val="24"/>
        </w:rPr>
        <w:t xml:space="preserve"> kadar tamamlar ve buna ilişkin raporunu, izleyen ayın </w:t>
      </w:r>
      <w:r w:rsidR="00242DBA" w:rsidRPr="00FA47AB">
        <w:rPr>
          <w:rFonts w:ascii="Times New Roman" w:hAnsi="Times New Roman" w:cs="Times New Roman"/>
          <w:sz w:val="24"/>
          <w:szCs w:val="24"/>
        </w:rPr>
        <w:t>15 (</w:t>
      </w:r>
      <w:r w:rsidRPr="00FA47AB">
        <w:rPr>
          <w:rFonts w:ascii="Times New Roman" w:hAnsi="Times New Roman" w:cs="Times New Roman"/>
          <w:sz w:val="24"/>
          <w:szCs w:val="24"/>
        </w:rPr>
        <w:t>on beşine</w:t>
      </w:r>
      <w:r w:rsidR="00242DBA" w:rsidRPr="00FA47AB">
        <w:rPr>
          <w:rFonts w:ascii="Times New Roman" w:hAnsi="Times New Roman" w:cs="Times New Roman"/>
          <w:sz w:val="24"/>
          <w:szCs w:val="24"/>
        </w:rPr>
        <w:t>)</w:t>
      </w:r>
      <w:r w:rsidRPr="00FA47AB">
        <w:rPr>
          <w:rFonts w:ascii="Times New Roman" w:hAnsi="Times New Roman" w:cs="Times New Roman"/>
          <w:sz w:val="24"/>
          <w:szCs w:val="24"/>
        </w:rPr>
        <w:t xml:space="preserve"> kadar meclis başkanlığına sunar.</w:t>
      </w:r>
    </w:p>
    <w:p w:rsidR="00663161" w:rsidRPr="00FA47AB" w:rsidRDefault="004C5F18" w:rsidP="00F8557B">
      <w:pPr>
        <w:spacing w:after="100" w:afterAutospacing="1"/>
        <w:jc w:val="center"/>
        <w:rPr>
          <w:rFonts w:ascii="Times New Roman" w:hAnsi="Times New Roman" w:cs="Times New Roman"/>
          <w:b/>
          <w:sz w:val="24"/>
          <w:szCs w:val="24"/>
        </w:rPr>
      </w:pPr>
      <w:r w:rsidRPr="00FA47AB">
        <w:rPr>
          <w:rFonts w:ascii="Times New Roman" w:hAnsi="Times New Roman" w:cs="Times New Roman"/>
          <w:b/>
          <w:sz w:val="24"/>
          <w:szCs w:val="24"/>
        </w:rPr>
        <w:t>3- DENETİMİN KAPSAMI</w:t>
      </w:r>
    </w:p>
    <w:p w:rsidR="004C5F18" w:rsidRPr="00FA47AB" w:rsidRDefault="0020678F" w:rsidP="00F8557B">
      <w:pPr>
        <w:spacing w:after="100" w:afterAutospacing="1"/>
        <w:ind w:firstLine="708"/>
        <w:jc w:val="both"/>
        <w:rPr>
          <w:rFonts w:ascii="Times New Roman" w:hAnsi="Times New Roman" w:cs="Times New Roman"/>
          <w:sz w:val="24"/>
          <w:szCs w:val="24"/>
        </w:rPr>
      </w:pPr>
      <w:r w:rsidRPr="00FA47AB">
        <w:rPr>
          <w:rFonts w:ascii="Times New Roman" w:hAnsi="Times New Roman" w:cs="Times New Roman"/>
          <w:sz w:val="24"/>
          <w:szCs w:val="24"/>
        </w:rPr>
        <w:t>Öncelikle 2019</w:t>
      </w:r>
      <w:r w:rsidR="004C5F18" w:rsidRPr="00FA47AB">
        <w:rPr>
          <w:rFonts w:ascii="Times New Roman" w:hAnsi="Times New Roman" w:cs="Times New Roman"/>
          <w:sz w:val="24"/>
          <w:szCs w:val="24"/>
        </w:rPr>
        <w:t xml:space="preserve"> yılı gelir ve gider kesin hesabı, yıllı</w:t>
      </w:r>
      <w:r w:rsidRPr="00FA47AB">
        <w:rPr>
          <w:rFonts w:ascii="Times New Roman" w:hAnsi="Times New Roman" w:cs="Times New Roman"/>
          <w:sz w:val="24"/>
          <w:szCs w:val="24"/>
        </w:rPr>
        <w:t xml:space="preserve">k mizan, Birim Müdürlükleri 2019 </w:t>
      </w:r>
      <w:r w:rsidR="004C5F18" w:rsidRPr="00FA47AB">
        <w:rPr>
          <w:rFonts w:ascii="Times New Roman" w:hAnsi="Times New Roman" w:cs="Times New Roman"/>
          <w:sz w:val="24"/>
          <w:szCs w:val="24"/>
        </w:rPr>
        <w:t>yılı faaliyet raporları istenmiş, gerek birim Müdürlerinin gerekse diğer yetkililerin ilgili hususlarda bilgilerine başvurulmuştur.</w:t>
      </w:r>
    </w:p>
    <w:p w:rsidR="00313A2F" w:rsidRDefault="004C5F18" w:rsidP="00F8557B">
      <w:pPr>
        <w:spacing w:after="100" w:afterAutospacing="1"/>
        <w:ind w:firstLine="708"/>
        <w:jc w:val="both"/>
        <w:rPr>
          <w:rFonts w:ascii="Times New Roman" w:hAnsi="Times New Roman" w:cs="Times New Roman"/>
          <w:sz w:val="24"/>
          <w:szCs w:val="24"/>
        </w:rPr>
      </w:pPr>
      <w:r w:rsidRPr="00FA47AB">
        <w:rPr>
          <w:rFonts w:ascii="Times New Roman" w:hAnsi="Times New Roman" w:cs="Times New Roman"/>
          <w:sz w:val="24"/>
          <w:szCs w:val="24"/>
        </w:rPr>
        <w:t xml:space="preserve">Denetim işlem dosyaları, listeler, raporlar vb. dokümanlar üzerinden </w:t>
      </w:r>
      <w:r w:rsidR="00313A2F" w:rsidRPr="00FA47AB">
        <w:rPr>
          <w:rFonts w:ascii="Times New Roman" w:hAnsi="Times New Roman" w:cs="Times New Roman"/>
          <w:sz w:val="24"/>
          <w:szCs w:val="24"/>
        </w:rPr>
        <w:t>sürdürülmüş, gerektiğinde</w:t>
      </w:r>
      <w:r w:rsidRPr="00FA47AB">
        <w:rPr>
          <w:rFonts w:ascii="Times New Roman" w:hAnsi="Times New Roman" w:cs="Times New Roman"/>
          <w:sz w:val="24"/>
          <w:szCs w:val="24"/>
        </w:rPr>
        <w:t xml:space="preserve"> detaylı incelemeye girilmiş</w:t>
      </w:r>
      <w:r w:rsidR="00313A2F" w:rsidRPr="00FA47AB">
        <w:rPr>
          <w:rFonts w:ascii="Times New Roman" w:hAnsi="Times New Roman" w:cs="Times New Roman"/>
          <w:sz w:val="24"/>
          <w:szCs w:val="24"/>
        </w:rPr>
        <w:t>tir.</w:t>
      </w:r>
      <w:r w:rsidRPr="00FA47AB">
        <w:rPr>
          <w:rFonts w:ascii="Times New Roman" w:hAnsi="Times New Roman" w:cs="Times New Roman"/>
          <w:sz w:val="24"/>
          <w:szCs w:val="24"/>
        </w:rPr>
        <w:t xml:space="preserve"> </w:t>
      </w:r>
    </w:p>
    <w:p w:rsidR="00966224" w:rsidRDefault="00966224" w:rsidP="00F8557B">
      <w:pPr>
        <w:spacing w:after="100" w:afterAutospacing="1"/>
        <w:jc w:val="center"/>
        <w:rPr>
          <w:rFonts w:ascii="Times New Roman" w:hAnsi="Times New Roman" w:cs="Times New Roman"/>
          <w:b/>
          <w:sz w:val="24"/>
          <w:szCs w:val="24"/>
        </w:rPr>
      </w:pPr>
    </w:p>
    <w:p w:rsidR="00385D44" w:rsidRPr="00FA47AB" w:rsidRDefault="004C5F18" w:rsidP="00F8557B">
      <w:pPr>
        <w:spacing w:after="100" w:afterAutospacing="1"/>
        <w:jc w:val="center"/>
        <w:rPr>
          <w:rFonts w:ascii="Times New Roman" w:hAnsi="Times New Roman" w:cs="Times New Roman"/>
          <w:b/>
          <w:sz w:val="24"/>
          <w:szCs w:val="24"/>
        </w:rPr>
      </w:pPr>
      <w:r w:rsidRPr="00FA47AB">
        <w:rPr>
          <w:rFonts w:ascii="Times New Roman" w:hAnsi="Times New Roman" w:cs="Times New Roman"/>
          <w:b/>
          <w:sz w:val="24"/>
          <w:szCs w:val="24"/>
        </w:rPr>
        <w:lastRenderedPageBreak/>
        <w:t>4- DENETİM RAPORUNUN ÖZETİ</w:t>
      </w:r>
    </w:p>
    <w:p w:rsidR="004C5F18" w:rsidRPr="00FA47AB" w:rsidRDefault="004C5F18" w:rsidP="00F8557B">
      <w:pPr>
        <w:spacing w:after="100" w:afterAutospacing="1"/>
        <w:ind w:firstLine="708"/>
        <w:jc w:val="both"/>
        <w:rPr>
          <w:rFonts w:ascii="Times New Roman" w:hAnsi="Times New Roman" w:cs="Times New Roman"/>
          <w:sz w:val="24"/>
          <w:szCs w:val="24"/>
        </w:rPr>
      </w:pPr>
      <w:r w:rsidRPr="00FA47AB">
        <w:rPr>
          <w:rFonts w:ascii="Times New Roman" w:hAnsi="Times New Roman" w:cs="Times New Roman"/>
          <w:sz w:val="24"/>
          <w:szCs w:val="24"/>
        </w:rPr>
        <w:t xml:space="preserve">Denetim raporumuzda birim müdürlüklerimizin toplam faaliyetleri ve </w:t>
      </w:r>
      <w:r w:rsidR="00313A2F" w:rsidRPr="00FA47AB">
        <w:rPr>
          <w:rFonts w:ascii="Times New Roman" w:hAnsi="Times New Roman" w:cs="Times New Roman"/>
          <w:sz w:val="24"/>
          <w:szCs w:val="24"/>
        </w:rPr>
        <w:t>idaremizin görev</w:t>
      </w:r>
      <w:r w:rsidRPr="00FA47AB">
        <w:rPr>
          <w:rFonts w:ascii="Times New Roman" w:hAnsi="Times New Roman" w:cs="Times New Roman"/>
          <w:sz w:val="24"/>
          <w:szCs w:val="24"/>
        </w:rPr>
        <w:t xml:space="preserve">, yetki ve çalışma yönergesi kapsamlı bir şekilde ifade </w:t>
      </w:r>
      <w:r w:rsidR="00313A2F" w:rsidRPr="00FA47AB">
        <w:rPr>
          <w:rFonts w:ascii="Times New Roman" w:hAnsi="Times New Roman" w:cs="Times New Roman"/>
          <w:sz w:val="24"/>
          <w:szCs w:val="24"/>
        </w:rPr>
        <w:t>bulmuştur. Bu</w:t>
      </w:r>
      <w:r w:rsidRPr="00FA47AB">
        <w:rPr>
          <w:rFonts w:ascii="Times New Roman" w:hAnsi="Times New Roman" w:cs="Times New Roman"/>
          <w:sz w:val="24"/>
          <w:szCs w:val="24"/>
        </w:rPr>
        <w:t xml:space="preserve"> yaklaşımımızdaki temel amaç idaremizin kendisine verilen görevi yerine </w:t>
      </w:r>
      <w:r w:rsidR="00313A2F" w:rsidRPr="00FA47AB">
        <w:rPr>
          <w:rFonts w:ascii="Times New Roman" w:hAnsi="Times New Roman" w:cs="Times New Roman"/>
          <w:sz w:val="24"/>
          <w:szCs w:val="24"/>
        </w:rPr>
        <w:t>getirirken bunda</w:t>
      </w:r>
      <w:r w:rsidRPr="00FA47AB">
        <w:rPr>
          <w:rFonts w:ascii="Times New Roman" w:hAnsi="Times New Roman" w:cs="Times New Roman"/>
          <w:sz w:val="24"/>
          <w:szCs w:val="24"/>
        </w:rPr>
        <w:t xml:space="preserve"> ne kadar başarılı olduğunu göstermeye çalışmamızdır.</w:t>
      </w:r>
    </w:p>
    <w:p w:rsidR="00313A2F" w:rsidRPr="00FA47AB" w:rsidRDefault="004C5F18" w:rsidP="00F8557B">
      <w:pPr>
        <w:spacing w:after="100" w:afterAutospacing="1"/>
        <w:ind w:firstLine="708"/>
        <w:jc w:val="both"/>
        <w:rPr>
          <w:rFonts w:ascii="Times New Roman" w:hAnsi="Times New Roman" w:cs="Times New Roman"/>
          <w:sz w:val="24"/>
          <w:szCs w:val="24"/>
        </w:rPr>
      </w:pPr>
      <w:r w:rsidRPr="00FA47AB">
        <w:rPr>
          <w:rFonts w:ascii="Times New Roman" w:hAnsi="Times New Roman" w:cs="Times New Roman"/>
          <w:sz w:val="24"/>
          <w:szCs w:val="24"/>
        </w:rPr>
        <w:t xml:space="preserve">Komisyonumuz, denetimi esnasında en çok, idaremizin bütçe kullanımı, </w:t>
      </w:r>
      <w:r w:rsidR="00313A2F" w:rsidRPr="00FA47AB">
        <w:rPr>
          <w:rFonts w:ascii="Times New Roman" w:hAnsi="Times New Roman" w:cs="Times New Roman"/>
          <w:sz w:val="24"/>
          <w:szCs w:val="24"/>
        </w:rPr>
        <w:t>stratejik planındaki</w:t>
      </w:r>
      <w:r w:rsidRPr="00FA47AB">
        <w:rPr>
          <w:rFonts w:ascii="Times New Roman" w:hAnsi="Times New Roman" w:cs="Times New Roman"/>
          <w:sz w:val="24"/>
          <w:szCs w:val="24"/>
        </w:rPr>
        <w:t xml:space="preserve"> hedeflere ulaşabilme başarısı ve performans planındaki amaçlarıyla icra edebildiği hizmetlerin arasındaki ilişkiyi, kısaca kendisinden bekleneni genel anlamda yerine getirmiş mi eğer getirmemiş ise sebebi üzerinde duran bir bakış açısı üzerinde durmuştur.</w:t>
      </w:r>
    </w:p>
    <w:p w:rsidR="004C5F18" w:rsidRPr="00FA47AB" w:rsidRDefault="004C5F18" w:rsidP="00F8557B">
      <w:pPr>
        <w:spacing w:after="100" w:afterAutospacing="1"/>
        <w:jc w:val="center"/>
        <w:rPr>
          <w:rFonts w:ascii="Times New Roman" w:hAnsi="Times New Roman" w:cs="Times New Roman"/>
          <w:b/>
          <w:sz w:val="24"/>
          <w:szCs w:val="24"/>
        </w:rPr>
      </w:pPr>
      <w:r w:rsidRPr="00FA47AB">
        <w:rPr>
          <w:rFonts w:ascii="Times New Roman" w:hAnsi="Times New Roman" w:cs="Times New Roman"/>
          <w:b/>
          <w:sz w:val="24"/>
          <w:szCs w:val="24"/>
        </w:rPr>
        <w:t>5- DENETİM BELGELERİNİN İNCELENMESİ</w:t>
      </w:r>
    </w:p>
    <w:p w:rsidR="00232787" w:rsidRPr="00FA47AB" w:rsidRDefault="004C5F18" w:rsidP="00F8557B">
      <w:pPr>
        <w:spacing w:after="100" w:afterAutospacing="1"/>
        <w:ind w:firstLine="708"/>
        <w:jc w:val="both"/>
        <w:rPr>
          <w:rFonts w:ascii="Times New Roman" w:hAnsi="Times New Roman" w:cs="Times New Roman"/>
          <w:sz w:val="24"/>
          <w:szCs w:val="24"/>
        </w:rPr>
      </w:pPr>
      <w:r w:rsidRPr="00FA47AB">
        <w:rPr>
          <w:rFonts w:ascii="Times New Roman" w:hAnsi="Times New Roman" w:cs="Times New Roman"/>
          <w:sz w:val="24"/>
          <w:szCs w:val="24"/>
        </w:rPr>
        <w:t xml:space="preserve">İl Özel İdaresi, hesap iş ve işlemleri yönünden Sayıştay, idari yönden İçişleri </w:t>
      </w:r>
      <w:r w:rsidR="00207868" w:rsidRPr="00FA47AB">
        <w:rPr>
          <w:rFonts w:ascii="Times New Roman" w:hAnsi="Times New Roman" w:cs="Times New Roman"/>
          <w:sz w:val="24"/>
          <w:szCs w:val="24"/>
        </w:rPr>
        <w:t>Bakanlığı Mülkiye</w:t>
      </w:r>
      <w:r w:rsidR="009C2733" w:rsidRPr="00FA47AB">
        <w:rPr>
          <w:rFonts w:ascii="Times New Roman" w:hAnsi="Times New Roman" w:cs="Times New Roman"/>
          <w:sz w:val="24"/>
          <w:szCs w:val="24"/>
        </w:rPr>
        <w:t xml:space="preserve"> Müfettişleri, </w:t>
      </w:r>
      <w:r w:rsidRPr="00FA47AB">
        <w:rPr>
          <w:rFonts w:ascii="Times New Roman" w:hAnsi="Times New Roman" w:cs="Times New Roman"/>
          <w:sz w:val="24"/>
          <w:szCs w:val="24"/>
        </w:rPr>
        <w:t>gelir ve giderleri ile hesap ve işlemleri yönünden İl Genel Meclisi Denetim Komisyonu ve iç denetçi denetimine tabidir.</w:t>
      </w:r>
    </w:p>
    <w:p w:rsidR="00232787" w:rsidRPr="00FA47AB" w:rsidRDefault="00C631B6" w:rsidP="00F8557B">
      <w:pPr>
        <w:spacing w:after="100" w:afterAutospacing="1"/>
        <w:jc w:val="both"/>
        <w:rPr>
          <w:rFonts w:ascii="Times New Roman" w:hAnsi="Times New Roman" w:cs="Times New Roman"/>
          <w:b/>
          <w:sz w:val="24"/>
          <w:szCs w:val="24"/>
        </w:rPr>
      </w:pPr>
      <w:r w:rsidRPr="00FA47AB">
        <w:rPr>
          <w:rFonts w:ascii="Times New Roman" w:hAnsi="Times New Roman" w:cs="Times New Roman"/>
          <w:b/>
          <w:sz w:val="24"/>
          <w:szCs w:val="24"/>
        </w:rPr>
        <w:t xml:space="preserve">          6</w:t>
      </w:r>
      <w:r w:rsidR="00E537FE" w:rsidRPr="00FA47AB">
        <w:rPr>
          <w:rFonts w:ascii="Times New Roman" w:hAnsi="Times New Roman" w:cs="Times New Roman"/>
          <w:b/>
          <w:sz w:val="24"/>
          <w:szCs w:val="24"/>
        </w:rPr>
        <w:t>-</w:t>
      </w:r>
      <w:r w:rsidR="00232787" w:rsidRPr="00FA47AB">
        <w:rPr>
          <w:rFonts w:ascii="Times New Roman" w:hAnsi="Times New Roman" w:cs="Times New Roman"/>
          <w:b/>
          <w:sz w:val="24"/>
          <w:szCs w:val="24"/>
        </w:rPr>
        <w:t>ÖDEME EMRİ BELGESİ VE KANITLAYICI BELGELER:</w:t>
      </w:r>
    </w:p>
    <w:p w:rsidR="0044582B" w:rsidRPr="00F56815" w:rsidRDefault="00247120" w:rsidP="00247120">
      <w:pPr>
        <w:spacing w:after="100" w:afterAutospacing="1"/>
        <w:ind w:firstLine="708"/>
        <w:jc w:val="both"/>
        <w:rPr>
          <w:rFonts w:ascii="Times New Roman" w:hAnsi="Times New Roman" w:cs="Times New Roman"/>
          <w:b/>
          <w:sz w:val="24"/>
          <w:szCs w:val="24"/>
        </w:rPr>
      </w:pPr>
      <w:r w:rsidRPr="00F56815">
        <w:rPr>
          <w:rFonts w:ascii="Times New Roman" w:hAnsi="Times New Roman" w:cs="Times New Roman"/>
          <w:b/>
          <w:sz w:val="24"/>
          <w:szCs w:val="24"/>
        </w:rPr>
        <w:t xml:space="preserve">BULGU: </w:t>
      </w:r>
      <w:r w:rsidR="0044582B" w:rsidRPr="00F56815">
        <w:rPr>
          <w:rFonts w:ascii="Times New Roman" w:hAnsi="Times New Roman" w:cs="Times New Roman"/>
          <w:b/>
          <w:sz w:val="24"/>
          <w:szCs w:val="24"/>
        </w:rPr>
        <w:t>Yapılan inceleme neticesinde Ödeme Emri Belgesine bağlı bazı evrakların suret olduğu ve ilgili amir tarafından tasdik edilmediği görülmüştür. (Örnek:</w:t>
      </w:r>
      <w:r w:rsidR="004569C5" w:rsidRPr="00F56815">
        <w:rPr>
          <w:rFonts w:ascii="Times New Roman" w:hAnsi="Times New Roman" w:cs="Times New Roman"/>
          <w:b/>
          <w:sz w:val="24"/>
          <w:szCs w:val="24"/>
        </w:rPr>
        <w:t>30.01.2019/508, 28.01.2019/</w:t>
      </w:r>
      <w:r w:rsidR="00730B83" w:rsidRPr="00F56815">
        <w:rPr>
          <w:rFonts w:ascii="Times New Roman" w:hAnsi="Times New Roman" w:cs="Times New Roman"/>
          <w:b/>
          <w:sz w:val="24"/>
          <w:szCs w:val="24"/>
        </w:rPr>
        <w:t>478,</w:t>
      </w:r>
      <w:r w:rsidR="00C80E78" w:rsidRPr="00F56815">
        <w:rPr>
          <w:rFonts w:ascii="Times New Roman" w:hAnsi="Times New Roman" w:cs="Times New Roman"/>
          <w:b/>
          <w:sz w:val="24"/>
          <w:szCs w:val="24"/>
        </w:rPr>
        <w:t xml:space="preserve"> </w:t>
      </w:r>
      <w:r w:rsidR="00730B83" w:rsidRPr="00F56815">
        <w:rPr>
          <w:rFonts w:ascii="Times New Roman" w:hAnsi="Times New Roman" w:cs="Times New Roman"/>
          <w:b/>
          <w:sz w:val="24"/>
          <w:szCs w:val="24"/>
        </w:rPr>
        <w:t>24.01.2019/469,</w:t>
      </w:r>
      <w:r w:rsidR="00C80E78" w:rsidRPr="00F56815">
        <w:rPr>
          <w:rFonts w:ascii="Times New Roman" w:hAnsi="Times New Roman" w:cs="Times New Roman"/>
          <w:b/>
          <w:sz w:val="24"/>
          <w:szCs w:val="24"/>
        </w:rPr>
        <w:t xml:space="preserve"> </w:t>
      </w:r>
      <w:r w:rsidR="003A2F71" w:rsidRPr="00F56815">
        <w:rPr>
          <w:rFonts w:ascii="Times New Roman" w:hAnsi="Times New Roman" w:cs="Times New Roman"/>
          <w:b/>
          <w:sz w:val="24"/>
          <w:szCs w:val="24"/>
        </w:rPr>
        <w:t>09.01.2019/43</w:t>
      </w:r>
      <w:r w:rsidR="00730B83" w:rsidRPr="00F56815">
        <w:rPr>
          <w:rFonts w:ascii="Times New Roman" w:hAnsi="Times New Roman" w:cs="Times New Roman"/>
          <w:b/>
          <w:sz w:val="24"/>
          <w:szCs w:val="24"/>
        </w:rPr>
        <w:t>,</w:t>
      </w:r>
      <w:r w:rsidR="00C80E78" w:rsidRPr="00F56815">
        <w:rPr>
          <w:rFonts w:ascii="Times New Roman" w:hAnsi="Times New Roman" w:cs="Times New Roman"/>
          <w:b/>
          <w:sz w:val="24"/>
          <w:szCs w:val="24"/>
        </w:rPr>
        <w:t xml:space="preserve"> </w:t>
      </w:r>
      <w:r w:rsidR="00F67FFE" w:rsidRPr="00F56815">
        <w:rPr>
          <w:rFonts w:ascii="Times New Roman" w:hAnsi="Times New Roman" w:cs="Times New Roman"/>
          <w:b/>
          <w:sz w:val="24"/>
          <w:szCs w:val="24"/>
        </w:rPr>
        <w:t xml:space="preserve">24.04.2019/3098, </w:t>
      </w:r>
      <w:r w:rsidR="00730B83" w:rsidRPr="00F56815">
        <w:rPr>
          <w:rFonts w:ascii="Times New Roman" w:hAnsi="Times New Roman" w:cs="Times New Roman"/>
          <w:b/>
          <w:sz w:val="24"/>
          <w:szCs w:val="24"/>
        </w:rPr>
        <w:t>23.12.2019/12122</w:t>
      </w:r>
      <w:r w:rsidR="0044582B" w:rsidRPr="00F56815">
        <w:rPr>
          <w:rFonts w:ascii="Times New Roman" w:hAnsi="Times New Roman" w:cs="Times New Roman"/>
          <w:b/>
          <w:sz w:val="24"/>
          <w:szCs w:val="24"/>
        </w:rPr>
        <w:t xml:space="preserve"> sayılı yevmiyeler)</w:t>
      </w:r>
    </w:p>
    <w:p w:rsidR="00574ADA" w:rsidRPr="00FA47AB" w:rsidRDefault="00574ADA" w:rsidP="00F8557B">
      <w:pPr>
        <w:spacing w:after="100" w:afterAutospacing="1"/>
        <w:ind w:firstLine="708"/>
        <w:jc w:val="both"/>
        <w:rPr>
          <w:rFonts w:ascii="Times New Roman" w:hAnsi="Times New Roman" w:cs="Times New Roman"/>
          <w:sz w:val="24"/>
          <w:szCs w:val="24"/>
        </w:rPr>
      </w:pPr>
      <w:r w:rsidRPr="00FA47AB">
        <w:rPr>
          <w:rFonts w:ascii="Times New Roman" w:hAnsi="Times New Roman" w:cs="Times New Roman"/>
          <w:sz w:val="24"/>
          <w:szCs w:val="24"/>
        </w:rPr>
        <w:t>Mahalli İdareler Harcama Belgeleri Yönetmeliğinin 4.maddesi Ödeme belgeleri ve bağlanacak kanıtlayıcı belgelerden bahsetmektedir. Buna göre ‘’ Ödeme belgesinin birinci nüshasına, kanıtlayıcı belgelerin aslı veya yasal bir sebeple aslı temin edilemeyenlerin onaylı suretleri eklenir. Fatura ve taşınır işlem fişinin asıllarının eklenmesi esastır. Ancak, kaybolma, yırtılma, yanma gibi mücbir sebeplerle aslının temin edilemediği hallerde, fatura ve/veya taşınır işlem fişinin onaylı örnekleri eklenmek suretiyle ödeme yapılabilir. Onaylı suretlerin, onaylayan ilgili birim yetkilisinin adı, soyadı, unvanı, imzası ve resmi mühür ile onay tarihini taşıması gerekir.’’ denilmektedir.</w:t>
      </w:r>
    </w:p>
    <w:p w:rsidR="00AE1483" w:rsidRPr="00FA47AB" w:rsidRDefault="00C631B6" w:rsidP="00F8557B">
      <w:pPr>
        <w:spacing w:after="100" w:afterAutospacing="1"/>
        <w:ind w:firstLine="708"/>
        <w:jc w:val="both"/>
        <w:rPr>
          <w:rFonts w:ascii="Times New Roman" w:hAnsi="Times New Roman" w:cs="Times New Roman"/>
          <w:b/>
          <w:sz w:val="24"/>
          <w:szCs w:val="24"/>
        </w:rPr>
      </w:pPr>
      <w:r w:rsidRPr="00FA47AB">
        <w:rPr>
          <w:rFonts w:ascii="Times New Roman" w:hAnsi="Times New Roman" w:cs="Times New Roman"/>
          <w:b/>
          <w:sz w:val="24"/>
          <w:szCs w:val="24"/>
        </w:rPr>
        <w:t>7</w:t>
      </w:r>
      <w:r w:rsidR="00EF180C" w:rsidRPr="00FA47AB">
        <w:rPr>
          <w:rFonts w:ascii="Times New Roman" w:hAnsi="Times New Roman" w:cs="Times New Roman"/>
          <w:b/>
          <w:sz w:val="24"/>
          <w:szCs w:val="24"/>
        </w:rPr>
        <w:t>-</w:t>
      </w:r>
      <w:r w:rsidR="00AE1483" w:rsidRPr="00FA47AB">
        <w:rPr>
          <w:rFonts w:ascii="Times New Roman" w:hAnsi="Times New Roman" w:cs="Times New Roman"/>
          <w:b/>
          <w:sz w:val="24"/>
          <w:szCs w:val="24"/>
        </w:rPr>
        <w:t>PERSONEL GİDERLERİ (AYLIKLAR):</w:t>
      </w:r>
    </w:p>
    <w:p w:rsidR="00AE1483" w:rsidRPr="00F56815" w:rsidRDefault="00F56815" w:rsidP="00F8557B">
      <w:pPr>
        <w:spacing w:after="100" w:afterAutospacing="1"/>
        <w:ind w:firstLine="708"/>
        <w:jc w:val="both"/>
        <w:rPr>
          <w:rFonts w:ascii="Times New Roman" w:hAnsi="Times New Roman" w:cs="Times New Roman"/>
          <w:b/>
          <w:sz w:val="24"/>
          <w:szCs w:val="24"/>
        </w:rPr>
      </w:pPr>
      <w:r w:rsidRPr="00F56815">
        <w:rPr>
          <w:rFonts w:ascii="Times New Roman" w:hAnsi="Times New Roman" w:cs="Times New Roman"/>
          <w:b/>
          <w:sz w:val="24"/>
          <w:szCs w:val="24"/>
        </w:rPr>
        <w:t xml:space="preserve">BULGU: </w:t>
      </w:r>
      <w:r w:rsidR="00AE1483" w:rsidRPr="00F56815">
        <w:rPr>
          <w:rFonts w:ascii="Times New Roman" w:hAnsi="Times New Roman" w:cs="Times New Roman"/>
          <w:b/>
          <w:sz w:val="24"/>
          <w:szCs w:val="24"/>
        </w:rPr>
        <w:t>Denetim Komisyonumuzun personel giderleri (aylıklar) ile ilgili yaptığı incelemeler neticesinde Ödeme Emri Belgesine Personel B</w:t>
      </w:r>
      <w:r w:rsidR="00CB6653" w:rsidRPr="00F56815">
        <w:rPr>
          <w:rFonts w:ascii="Times New Roman" w:hAnsi="Times New Roman" w:cs="Times New Roman"/>
          <w:b/>
          <w:sz w:val="24"/>
          <w:szCs w:val="24"/>
        </w:rPr>
        <w:t>ildirimleri eklenmemiş (Örnek</w:t>
      </w:r>
      <w:r w:rsidR="00AE1483" w:rsidRPr="00F56815">
        <w:rPr>
          <w:rFonts w:ascii="Times New Roman" w:hAnsi="Times New Roman" w:cs="Times New Roman"/>
          <w:b/>
          <w:sz w:val="24"/>
          <w:szCs w:val="24"/>
        </w:rPr>
        <w:t>:</w:t>
      </w:r>
      <w:r w:rsidR="00CB6653" w:rsidRPr="00F56815">
        <w:rPr>
          <w:rFonts w:ascii="Times New Roman" w:hAnsi="Times New Roman" w:cs="Times New Roman"/>
          <w:b/>
          <w:sz w:val="24"/>
          <w:szCs w:val="24"/>
        </w:rPr>
        <w:t xml:space="preserve">15.01.2019/134, </w:t>
      </w:r>
      <w:r w:rsidR="00E03A8A" w:rsidRPr="00F56815">
        <w:rPr>
          <w:rFonts w:ascii="Times New Roman" w:hAnsi="Times New Roman" w:cs="Times New Roman"/>
          <w:b/>
          <w:sz w:val="24"/>
          <w:szCs w:val="24"/>
        </w:rPr>
        <w:t>14.01.2019/109</w:t>
      </w:r>
      <w:r w:rsidR="00AE1483" w:rsidRPr="00F56815">
        <w:rPr>
          <w:rFonts w:ascii="Times New Roman" w:hAnsi="Times New Roman" w:cs="Times New Roman"/>
          <w:b/>
          <w:sz w:val="24"/>
          <w:szCs w:val="24"/>
        </w:rPr>
        <w:t xml:space="preserve"> sayılı yevmiyeler)</w:t>
      </w:r>
    </w:p>
    <w:p w:rsidR="00AE1483" w:rsidRDefault="00211E87" w:rsidP="00F8557B">
      <w:pPr>
        <w:spacing w:after="100" w:afterAutospacing="1"/>
        <w:ind w:firstLine="708"/>
        <w:jc w:val="both"/>
        <w:rPr>
          <w:rFonts w:ascii="Times New Roman" w:hAnsi="Times New Roman" w:cs="Times New Roman"/>
          <w:sz w:val="24"/>
          <w:szCs w:val="24"/>
        </w:rPr>
      </w:pPr>
      <w:r w:rsidRPr="00FA47AB">
        <w:rPr>
          <w:rFonts w:ascii="Times New Roman" w:hAnsi="Times New Roman" w:cs="Times New Roman"/>
          <w:sz w:val="24"/>
          <w:szCs w:val="24"/>
        </w:rPr>
        <w:t xml:space="preserve">Mahalli İdareler Harcama Belgeleri Yönetmeliğinin 8. </w:t>
      </w:r>
      <w:proofErr w:type="spellStart"/>
      <w:r w:rsidRPr="00FA47AB">
        <w:rPr>
          <w:rFonts w:ascii="Times New Roman" w:hAnsi="Times New Roman" w:cs="Times New Roman"/>
          <w:sz w:val="24"/>
          <w:szCs w:val="24"/>
        </w:rPr>
        <w:t>nci</w:t>
      </w:r>
      <w:proofErr w:type="spellEnd"/>
      <w:r w:rsidRPr="00FA47AB">
        <w:rPr>
          <w:rFonts w:ascii="Times New Roman" w:hAnsi="Times New Roman" w:cs="Times New Roman"/>
          <w:sz w:val="24"/>
          <w:szCs w:val="24"/>
        </w:rPr>
        <w:t xml:space="preserve"> maddesi; </w:t>
      </w:r>
      <w:r w:rsidR="00A2606F" w:rsidRPr="00FA47AB">
        <w:rPr>
          <w:rFonts w:ascii="Times New Roman" w:hAnsi="Times New Roman" w:cs="Times New Roman"/>
          <w:sz w:val="24"/>
          <w:szCs w:val="24"/>
        </w:rPr>
        <w:t xml:space="preserve">Aylık ve aylıkla birlikte ödenen </w:t>
      </w:r>
      <w:proofErr w:type="spellStart"/>
      <w:r w:rsidR="00A2606F" w:rsidRPr="00FA47AB">
        <w:rPr>
          <w:rFonts w:ascii="Times New Roman" w:hAnsi="Times New Roman" w:cs="Times New Roman"/>
          <w:sz w:val="24"/>
          <w:szCs w:val="24"/>
        </w:rPr>
        <w:t>hakedişler</w:t>
      </w:r>
      <w:proofErr w:type="spellEnd"/>
      <w:r w:rsidR="00A2606F" w:rsidRPr="00FA47AB">
        <w:rPr>
          <w:rFonts w:ascii="Times New Roman" w:hAnsi="Times New Roman" w:cs="Times New Roman"/>
          <w:sz w:val="24"/>
          <w:szCs w:val="24"/>
        </w:rPr>
        <w:t xml:space="preserve"> için Aylık Bordrosu ve Personel Bildirimi ile duruma göre ödemenin yapıldığı ilk aya ait ödeme belgesine aşağıda belirtilen belgeler eklenir.</w:t>
      </w:r>
    </w:p>
    <w:p w:rsidR="007456DD" w:rsidRPr="00317A25" w:rsidRDefault="007456DD" w:rsidP="00317A25">
      <w:pPr>
        <w:tabs>
          <w:tab w:val="left" w:pos="3969"/>
        </w:tabs>
        <w:spacing w:after="0"/>
        <w:jc w:val="center"/>
        <w:rPr>
          <w:rFonts w:ascii="Times New Roman" w:hAnsi="Times New Roman" w:cs="Times New Roman"/>
          <w:b/>
          <w:sz w:val="24"/>
          <w:szCs w:val="24"/>
        </w:rPr>
      </w:pPr>
      <w:r w:rsidRPr="00BD0E30">
        <w:rPr>
          <w:rFonts w:ascii="Times New Roman" w:hAnsi="Times New Roman" w:cs="Times New Roman"/>
          <w:b/>
          <w:sz w:val="24"/>
          <w:szCs w:val="24"/>
        </w:rPr>
        <w:t>--------------------------------2019 Yılı Denetim Komisyonu Raporu--</w:t>
      </w:r>
      <w:r>
        <w:rPr>
          <w:rFonts w:ascii="Times New Roman" w:hAnsi="Times New Roman" w:cs="Times New Roman"/>
          <w:b/>
          <w:sz w:val="24"/>
          <w:szCs w:val="24"/>
        </w:rPr>
        <w:t>------------------------------</w:t>
      </w:r>
    </w:p>
    <w:p w:rsidR="00E929E1" w:rsidRPr="00FA47AB" w:rsidRDefault="00C631B6" w:rsidP="00F8557B">
      <w:pPr>
        <w:spacing w:after="100" w:afterAutospacing="1"/>
        <w:ind w:firstLine="708"/>
        <w:jc w:val="both"/>
        <w:rPr>
          <w:rFonts w:ascii="Times New Roman" w:hAnsi="Times New Roman" w:cs="Times New Roman"/>
          <w:b/>
          <w:sz w:val="24"/>
          <w:szCs w:val="24"/>
        </w:rPr>
      </w:pPr>
      <w:r w:rsidRPr="00FA47AB">
        <w:rPr>
          <w:rFonts w:ascii="Times New Roman" w:hAnsi="Times New Roman" w:cs="Times New Roman"/>
          <w:b/>
          <w:sz w:val="24"/>
          <w:szCs w:val="24"/>
        </w:rPr>
        <w:lastRenderedPageBreak/>
        <w:t>8</w:t>
      </w:r>
      <w:r w:rsidR="001C54E8" w:rsidRPr="00FA47AB">
        <w:rPr>
          <w:rFonts w:ascii="Times New Roman" w:hAnsi="Times New Roman" w:cs="Times New Roman"/>
          <w:b/>
          <w:sz w:val="24"/>
          <w:szCs w:val="24"/>
        </w:rPr>
        <w:t xml:space="preserve">- </w:t>
      </w:r>
      <w:r w:rsidR="00FE5AAB" w:rsidRPr="00FA47AB">
        <w:rPr>
          <w:rFonts w:ascii="Times New Roman" w:hAnsi="Times New Roman" w:cs="Times New Roman"/>
          <w:b/>
          <w:sz w:val="24"/>
          <w:szCs w:val="24"/>
        </w:rPr>
        <w:t>HAKEDİŞ AŞAMASINDA VERGİ BORCU YAZISININ İSTENMESİ</w:t>
      </w:r>
    </w:p>
    <w:p w:rsidR="00190F53" w:rsidRPr="00F56815" w:rsidRDefault="00F56815" w:rsidP="00F8557B">
      <w:pPr>
        <w:spacing w:after="100" w:afterAutospacing="1"/>
        <w:ind w:firstLine="708"/>
        <w:jc w:val="both"/>
        <w:rPr>
          <w:rFonts w:ascii="Times New Roman" w:hAnsi="Times New Roman" w:cs="Times New Roman"/>
          <w:b/>
          <w:sz w:val="24"/>
          <w:szCs w:val="24"/>
        </w:rPr>
      </w:pPr>
      <w:r w:rsidRPr="00F56815">
        <w:rPr>
          <w:rFonts w:ascii="Times New Roman" w:hAnsi="Times New Roman" w:cs="Times New Roman"/>
          <w:b/>
          <w:sz w:val="24"/>
          <w:szCs w:val="24"/>
        </w:rPr>
        <w:t xml:space="preserve">BULGU: </w:t>
      </w:r>
      <w:r w:rsidR="00E929E1" w:rsidRPr="00F56815">
        <w:rPr>
          <w:rFonts w:ascii="Times New Roman" w:hAnsi="Times New Roman" w:cs="Times New Roman"/>
          <w:b/>
          <w:sz w:val="24"/>
          <w:szCs w:val="24"/>
        </w:rPr>
        <w:t xml:space="preserve">Komisyonumuzun yaptığı incelemeler neticesinde </w:t>
      </w:r>
      <w:r w:rsidR="00A210A0" w:rsidRPr="00F56815">
        <w:rPr>
          <w:rFonts w:ascii="Times New Roman" w:hAnsi="Times New Roman" w:cs="Times New Roman"/>
          <w:b/>
          <w:sz w:val="24"/>
          <w:szCs w:val="24"/>
        </w:rPr>
        <w:t xml:space="preserve">Hak sahiplerine yapılan </w:t>
      </w:r>
      <w:r w:rsidR="0026585B" w:rsidRPr="00F56815">
        <w:rPr>
          <w:rFonts w:ascii="Times New Roman" w:hAnsi="Times New Roman" w:cs="Times New Roman"/>
          <w:b/>
          <w:sz w:val="24"/>
          <w:szCs w:val="24"/>
        </w:rPr>
        <w:t>ödemelerde vergi</w:t>
      </w:r>
      <w:r w:rsidR="00A210A0" w:rsidRPr="00F56815">
        <w:rPr>
          <w:rFonts w:ascii="Times New Roman" w:hAnsi="Times New Roman" w:cs="Times New Roman"/>
          <w:b/>
          <w:sz w:val="24"/>
          <w:szCs w:val="24"/>
        </w:rPr>
        <w:t xml:space="preserve"> borcu yoktur yazısı istenilmesi gerekirken </w:t>
      </w:r>
      <w:r w:rsidR="00190F53" w:rsidRPr="00F56815">
        <w:rPr>
          <w:rFonts w:ascii="Times New Roman" w:hAnsi="Times New Roman" w:cs="Times New Roman"/>
          <w:b/>
          <w:sz w:val="24"/>
          <w:szCs w:val="24"/>
        </w:rPr>
        <w:t xml:space="preserve">sehven </w:t>
      </w:r>
      <w:r w:rsidR="00A210A0" w:rsidRPr="00F56815">
        <w:rPr>
          <w:rFonts w:ascii="Times New Roman" w:hAnsi="Times New Roman" w:cs="Times New Roman"/>
          <w:b/>
          <w:sz w:val="24"/>
          <w:szCs w:val="24"/>
        </w:rPr>
        <w:t>vergi borcu yazısı iste</w:t>
      </w:r>
      <w:r w:rsidR="00EA39EC" w:rsidRPr="00F56815">
        <w:rPr>
          <w:rFonts w:ascii="Times New Roman" w:hAnsi="Times New Roman" w:cs="Times New Roman"/>
          <w:b/>
          <w:sz w:val="24"/>
          <w:szCs w:val="24"/>
        </w:rPr>
        <w:t>nmemiş olup, ödeme yapılmıştır.</w:t>
      </w:r>
      <w:r w:rsidR="00317A25" w:rsidRPr="00F56815">
        <w:rPr>
          <w:rFonts w:ascii="Times New Roman" w:hAnsi="Times New Roman" w:cs="Times New Roman"/>
          <w:b/>
          <w:sz w:val="24"/>
          <w:szCs w:val="24"/>
        </w:rPr>
        <w:t xml:space="preserve"> </w:t>
      </w:r>
      <w:r w:rsidR="00A210A0" w:rsidRPr="00F56815">
        <w:rPr>
          <w:rFonts w:ascii="Times New Roman" w:hAnsi="Times New Roman" w:cs="Times New Roman"/>
          <w:b/>
          <w:sz w:val="24"/>
          <w:szCs w:val="24"/>
        </w:rPr>
        <w:t>(Örnek:</w:t>
      </w:r>
      <w:r w:rsidR="00EA39EC" w:rsidRPr="00F56815">
        <w:rPr>
          <w:rFonts w:ascii="Times New Roman" w:hAnsi="Times New Roman" w:cs="Times New Roman"/>
          <w:b/>
          <w:sz w:val="24"/>
          <w:szCs w:val="24"/>
        </w:rPr>
        <w:t xml:space="preserve">07.03.2019/1502, 27.03.2019/2225, 26.04.2019/3108, 22.05.2019/4017, </w:t>
      </w:r>
      <w:r w:rsidR="0026585B" w:rsidRPr="00F56815">
        <w:rPr>
          <w:rFonts w:ascii="Times New Roman" w:hAnsi="Times New Roman" w:cs="Times New Roman"/>
          <w:b/>
          <w:sz w:val="24"/>
          <w:szCs w:val="24"/>
        </w:rPr>
        <w:t>03.07.2019/5394,</w:t>
      </w:r>
      <w:r w:rsidR="00317A25" w:rsidRPr="00F56815">
        <w:rPr>
          <w:rFonts w:ascii="Times New Roman" w:hAnsi="Times New Roman" w:cs="Times New Roman"/>
          <w:b/>
          <w:sz w:val="24"/>
          <w:szCs w:val="24"/>
        </w:rPr>
        <w:t xml:space="preserve"> </w:t>
      </w:r>
      <w:r w:rsidR="00EA39EC" w:rsidRPr="00F56815">
        <w:rPr>
          <w:rFonts w:ascii="Times New Roman" w:hAnsi="Times New Roman" w:cs="Times New Roman"/>
          <w:b/>
          <w:sz w:val="24"/>
          <w:szCs w:val="24"/>
        </w:rPr>
        <w:t>29.11.2019/10507,</w:t>
      </w:r>
      <w:r w:rsidR="00317A25" w:rsidRPr="00F56815">
        <w:rPr>
          <w:rFonts w:ascii="Times New Roman" w:hAnsi="Times New Roman" w:cs="Times New Roman"/>
          <w:b/>
          <w:sz w:val="24"/>
          <w:szCs w:val="24"/>
        </w:rPr>
        <w:t xml:space="preserve"> </w:t>
      </w:r>
      <w:r w:rsidR="00EA39EC" w:rsidRPr="00F56815">
        <w:rPr>
          <w:rFonts w:ascii="Times New Roman" w:hAnsi="Times New Roman" w:cs="Times New Roman"/>
          <w:b/>
          <w:sz w:val="24"/>
          <w:szCs w:val="24"/>
        </w:rPr>
        <w:t>28.11.2019/10392,</w:t>
      </w:r>
      <w:r w:rsidR="0026585B" w:rsidRPr="00F56815">
        <w:rPr>
          <w:rFonts w:ascii="Times New Roman" w:hAnsi="Times New Roman" w:cs="Times New Roman"/>
          <w:b/>
          <w:sz w:val="24"/>
          <w:szCs w:val="24"/>
        </w:rPr>
        <w:t xml:space="preserve"> </w:t>
      </w:r>
      <w:r w:rsidR="00EA39EC" w:rsidRPr="00F56815">
        <w:rPr>
          <w:rFonts w:ascii="Times New Roman" w:hAnsi="Times New Roman" w:cs="Times New Roman"/>
          <w:b/>
          <w:sz w:val="24"/>
          <w:szCs w:val="24"/>
        </w:rPr>
        <w:t>05.12.2019/10709, 25.12.2019/</w:t>
      </w:r>
      <w:r w:rsidR="00B211EB" w:rsidRPr="00F56815">
        <w:rPr>
          <w:rFonts w:ascii="Times New Roman" w:hAnsi="Times New Roman" w:cs="Times New Roman"/>
          <w:b/>
          <w:sz w:val="24"/>
          <w:szCs w:val="24"/>
        </w:rPr>
        <w:t xml:space="preserve">118886 </w:t>
      </w:r>
      <w:proofErr w:type="spellStart"/>
      <w:r w:rsidR="00B211EB" w:rsidRPr="00F56815">
        <w:rPr>
          <w:rFonts w:ascii="Times New Roman" w:hAnsi="Times New Roman" w:cs="Times New Roman"/>
          <w:b/>
          <w:sz w:val="24"/>
          <w:szCs w:val="24"/>
        </w:rPr>
        <w:t>nolu</w:t>
      </w:r>
      <w:proofErr w:type="spellEnd"/>
      <w:r w:rsidR="00EA39EC" w:rsidRPr="00F56815">
        <w:rPr>
          <w:rFonts w:ascii="Times New Roman" w:hAnsi="Times New Roman" w:cs="Times New Roman"/>
          <w:b/>
          <w:sz w:val="24"/>
          <w:szCs w:val="24"/>
        </w:rPr>
        <w:t xml:space="preserve"> yevmiyeler</w:t>
      </w:r>
      <w:r w:rsidR="00A210A0" w:rsidRPr="00F56815">
        <w:rPr>
          <w:rFonts w:ascii="Times New Roman" w:hAnsi="Times New Roman" w:cs="Times New Roman"/>
          <w:b/>
          <w:sz w:val="24"/>
          <w:szCs w:val="24"/>
        </w:rPr>
        <w:t>)</w:t>
      </w:r>
    </w:p>
    <w:p w:rsidR="009E71AB" w:rsidRPr="00FA47AB" w:rsidRDefault="009E71AB" w:rsidP="00F8557B">
      <w:pPr>
        <w:spacing w:after="100" w:afterAutospacing="1"/>
        <w:ind w:firstLine="708"/>
        <w:jc w:val="both"/>
        <w:rPr>
          <w:rFonts w:ascii="Times New Roman" w:hAnsi="Times New Roman" w:cs="Times New Roman"/>
          <w:sz w:val="24"/>
          <w:szCs w:val="24"/>
        </w:rPr>
      </w:pPr>
      <w:r w:rsidRPr="00FA47AB">
        <w:rPr>
          <w:rFonts w:ascii="Times New Roman" w:hAnsi="Times New Roman" w:cs="Times New Roman"/>
          <w:sz w:val="24"/>
          <w:szCs w:val="24"/>
        </w:rPr>
        <w:t xml:space="preserve">Bilindiği üzere, Hazine ve Maliye Bakanlığı’ </w:t>
      </w:r>
      <w:proofErr w:type="spellStart"/>
      <w:r w:rsidRPr="00FA47AB">
        <w:rPr>
          <w:rFonts w:ascii="Times New Roman" w:hAnsi="Times New Roman" w:cs="Times New Roman"/>
          <w:sz w:val="24"/>
          <w:szCs w:val="24"/>
        </w:rPr>
        <w:t>na</w:t>
      </w:r>
      <w:proofErr w:type="spellEnd"/>
      <w:r w:rsidRPr="00FA47AB">
        <w:rPr>
          <w:rFonts w:ascii="Times New Roman" w:hAnsi="Times New Roman" w:cs="Times New Roman"/>
          <w:sz w:val="24"/>
          <w:szCs w:val="24"/>
        </w:rPr>
        <w:t xml:space="preserve"> bağlı tahsil dairelerinden talep edilen vadesi geçmiş borcunun bulunmadığına dair yazı, hakiki veya hükmi şahıslar olsun, toplumun her kesiminden ihtiyaç duyulan bir belge olması hasebiyle bilhassa ticari hayatta önemli bir yere sahiptir.</w:t>
      </w:r>
    </w:p>
    <w:p w:rsidR="009E71AB" w:rsidRPr="00FA47AB" w:rsidRDefault="006E6A00" w:rsidP="00F8557B">
      <w:pPr>
        <w:spacing w:after="100" w:afterAutospacing="1"/>
        <w:ind w:firstLine="708"/>
        <w:jc w:val="both"/>
        <w:rPr>
          <w:rFonts w:ascii="Times New Roman" w:hAnsi="Times New Roman" w:cs="Times New Roman"/>
          <w:sz w:val="24"/>
          <w:szCs w:val="24"/>
        </w:rPr>
      </w:pPr>
      <w:r w:rsidRPr="00FA47AB">
        <w:rPr>
          <w:rFonts w:ascii="Times New Roman" w:hAnsi="Times New Roman" w:cs="Times New Roman"/>
          <w:sz w:val="24"/>
          <w:szCs w:val="24"/>
        </w:rPr>
        <w:t xml:space="preserve">Borç Tutarı Olarak: Hak sahiplerine yapılan ödemelerde Hazine ve Maliye Bakanlığının Tahsilât Genel Tebliği (Seri: A Sıra No:9) gereğince, 2.000 TL. </w:t>
      </w:r>
      <w:proofErr w:type="gramStart"/>
      <w:r w:rsidRPr="00FA47AB">
        <w:rPr>
          <w:rFonts w:ascii="Times New Roman" w:hAnsi="Times New Roman" w:cs="Times New Roman"/>
          <w:sz w:val="24"/>
          <w:szCs w:val="24"/>
        </w:rPr>
        <w:t>üzeri</w:t>
      </w:r>
      <w:proofErr w:type="gramEnd"/>
      <w:r w:rsidRPr="00FA47AB">
        <w:rPr>
          <w:rFonts w:ascii="Times New Roman" w:hAnsi="Times New Roman" w:cs="Times New Roman"/>
          <w:sz w:val="24"/>
          <w:szCs w:val="24"/>
        </w:rPr>
        <w:t xml:space="preserve"> ödemelerde vergi borcu yoktur yazısı istenilmesi gerekmektedir.</w:t>
      </w:r>
    </w:p>
    <w:p w:rsidR="009E71AB" w:rsidRPr="00FA47AB" w:rsidRDefault="009E71AB" w:rsidP="00F8557B">
      <w:pPr>
        <w:spacing w:after="100" w:afterAutospacing="1"/>
        <w:ind w:firstLine="708"/>
        <w:jc w:val="both"/>
        <w:rPr>
          <w:rFonts w:ascii="Times New Roman" w:hAnsi="Times New Roman" w:cs="Times New Roman"/>
          <w:sz w:val="24"/>
          <w:szCs w:val="24"/>
        </w:rPr>
      </w:pPr>
      <w:r w:rsidRPr="00FA47AB">
        <w:rPr>
          <w:rFonts w:ascii="Times New Roman" w:hAnsi="Times New Roman" w:cs="Times New Roman"/>
          <w:sz w:val="24"/>
          <w:szCs w:val="24"/>
        </w:rPr>
        <w:t>6183 sayılı Amme Alacaklarının Tahsil Usulü Hakkında Kanunun 22/A maddesinde “Amme alacağı ödenmeden yapılmayacak işlemler ile işlem yapanların sorumlulukları” başlığı altında toplanan ve ilgili maddenin Hazine ve Maliye Bakanına vermiş olduğu yetkiye istinaden;</w:t>
      </w:r>
    </w:p>
    <w:p w:rsidR="009E71AB" w:rsidRPr="00FA47AB" w:rsidRDefault="006C0E9D" w:rsidP="00F8557B">
      <w:pPr>
        <w:spacing w:after="100" w:afterAutospacing="1"/>
        <w:ind w:firstLine="708"/>
        <w:jc w:val="both"/>
        <w:rPr>
          <w:rFonts w:ascii="Times New Roman" w:hAnsi="Times New Roman" w:cs="Times New Roman"/>
          <w:sz w:val="24"/>
          <w:szCs w:val="24"/>
        </w:rPr>
      </w:pPr>
      <w:r w:rsidRPr="00FA47AB">
        <w:rPr>
          <w:rFonts w:ascii="Times New Roman" w:hAnsi="Times New Roman" w:cs="Times New Roman"/>
          <w:sz w:val="24"/>
          <w:szCs w:val="24"/>
        </w:rPr>
        <w:t>*</w:t>
      </w:r>
      <w:r w:rsidR="009E71AB" w:rsidRPr="00FA47AB">
        <w:rPr>
          <w:rFonts w:ascii="Times New Roman" w:hAnsi="Times New Roman" w:cs="Times New Roman"/>
          <w:sz w:val="24"/>
          <w:szCs w:val="24"/>
        </w:rPr>
        <w:t>5018 sayılı Kanuna bağlı kamu idareleri ile bu idarelere bağlı döner sermaye işletmelerinin,</w:t>
      </w:r>
    </w:p>
    <w:p w:rsidR="009E71AB" w:rsidRPr="00FA47AB" w:rsidRDefault="006C0E9D" w:rsidP="00F8557B">
      <w:pPr>
        <w:spacing w:after="100" w:afterAutospacing="1"/>
        <w:ind w:firstLine="708"/>
        <w:jc w:val="both"/>
        <w:rPr>
          <w:rFonts w:ascii="Times New Roman" w:hAnsi="Times New Roman" w:cs="Times New Roman"/>
          <w:sz w:val="24"/>
          <w:szCs w:val="24"/>
        </w:rPr>
      </w:pPr>
      <w:r w:rsidRPr="00FA47AB">
        <w:rPr>
          <w:rFonts w:ascii="Times New Roman" w:hAnsi="Times New Roman" w:cs="Times New Roman"/>
          <w:sz w:val="24"/>
          <w:szCs w:val="24"/>
        </w:rPr>
        <w:t>*</w:t>
      </w:r>
      <w:r w:rsidR="009E71AB" w:rsidRPr="00FA47AB">
        <w:rPr>
          <w:rFonts w:ascii="Times New Roman" w:hAnsi="Times New Roman" w:cs="Times New Roman"/>
          <w:sz w:val="24"/>
          <w:szCs w:val="24"/>
        </w:rPr>
        <w:t xml:space="preserve">4734 sayılı Kamu İhale Kanuna göre mal ve hizmet alımları ile yapım işleri (istisnalar </w:t>
      </w:r>
      <w:proofErr w:type="gramStart"/>
      <w:r w:rsidR="009E71AB" w:rsidRPr="00FA47AB">
        <w:rPr>
          <w:rFonts w:ascii="Times New Roman" w:hAnsi="Times New Roman" w:cs="Times New Roman"/>
          <w:sz w:val="24"/>
          <w:szCs w:val="24"/>
        </w:rPr>
        <w:t>dahil</w:t>
      </w:r>
      <w:proofErr w:type="gramEnd"/>
      <w:r w:rsidR="009E71AB" w:rsidRPr="00FA47AB">
        <w:rPr>
          <w:rFonts w:ascii="Times New Roman" w:hAnsi="Times New Roman" w:cs="Times New Roman"/>
          <w:sz w:val="24"/>
          <w:szCs w:val="24"/>
        </w:rPr>
        <w:t>),</w:t>
      </w:r>
    </w:p>
    <w:p w:rsidR="009E71AB" w:rsidRPr="00FA47AB" w:rsidRDefault="006C0E9D" w:rsidP="00F8557B">
      <w:pPr>
        <w:spacing w:after="100" w:afterAutospacing="1"/>
        <w:ind w:firstLine="708"/>
        <w:jc w:val="both"/>
        <w:rPr>
          <w:rFonts w:ascii="Times New Roman" w:hAnsi="Times New Roman" w:cs="Times New Roman"/>
          <w:sz w:val="24"/>
          <w:szCs w:val="24"/>
        </w:rPr>
      </w:pPr>
      <w:r w:rsidRPr="00FA47AB">
        <w:rPr>
          <w:rFonts w:ascii="Times New Roman" w:hAnsi="Times New Roman" w:cs="Times New Roman"/>
          <w:sz w:val="24"/>
          <w:szCs w:val="24"/>
        </w:rPr>
        <w:t>*</w:t>
      </w:r>
      <w:r w:rsidR="009E71AB" w:rsidRPr="00FA47AB">
        <w:rPr>
          <w:rFonts w:ascii="Times New Roman" w:hAnsi="Times New Roman" w:cs="Times New Roman"/>
          <w:sz w:val="24"/>
          <w:szCs w:val="24"/>
        </w:rPr>
        <w:t>29/6/2001 tarihli ve 4708 sayılı Yapı Denetimi Hakkında Kanun,</w:t>
      </w:r>
    </w:p>
    <w:p w:rsidR="009E71AB" w:rsidRPr="00FA47AB" w:rsidRDefault="009E71AB" w:rsidP="00F8557B">
      <w:pPr>
        <w:spacing w:after="100" w:afterAutospacing="1"/>
        <w:ind w:firstLine="708"/>
        <w:jc w:val="both"/>
        <w:rPr>
          <w:rFonts w:ascii="Times New Roman" w:hAnsi="Times New Roman" w:cs="Times New Roman"/>
          <w:sz w:val="24"/>
          <w:szCs w:val="24"/>
        </w:rPr>
      </w:pPr>
      <w:proofErr w:type="gramStart"/>
      <w:r w:rsidRPr="00FA47AB">
        <w:rPr>
          <w:rFonts w:ascii="Times New Roman" w:hAnsi="Times New Roman" w:cs="Times New Roman"/>
          <w:sz w:val="24"/>
          <w:szCs w:val="24"/>
        </w:rPr>
        <w:t>kapsamında</w:t>
      </w:r>
      <w:proofErr w:type="gramEnd"/>
      <w:r w:rsidRPr="00FA47AB">
        <w:rPr>
          <w:rFonts w:ascii="Times New Roman" w:hAnsi="Times New Roman" w:cs="Times New Roman"/>
          <w:sz w:val="24"/>
          <w:szCs w:val="24"/>
        </w:rPr>
        <w:t xml:space="preserve"> yapacakları 2.000.-TL’ </w:t>
      </w:r>
      <w:proofErr w:type="spellStart"/>
      <w:r w:rsidRPr="00FA47AB">
        <w:rPr>
          <w:rFonts w:ascii="Times New Roman" w:hAnsi="Times New Roman" w:cs="Times New Roman"/>
          <w:sz w:val="24"/>
          <w:szCs w:val="24"/>
        </w:rPr>
        <w:t>nin</w:t>
      </w:r>
      <w:proofErr w:type="spellEnd"/>
      <w:r w:rsidRPr="00FA47AB">
        <w:rPr>
          <w:rFonts w:ascii="Times New Roman" w:hAnsi="Times New Roman" w:cs="Times New Roman"/>
          <w:sz w:val="24"/>
          <w:szCs w:val="24"/>
        </w:rPr>
        <w:t xml:space="preserve"> üzerindeki her türlü ödemeler sırasında hak sahiplerinin,</w:t>
      </w:r>
    </w:p>
    <w:p w:rsidR="009E71AB" w:rsidRPr="00FA47AB" w:rsidRDefault="009E71AB" w:rsidP="00F8557B">
      <w:pPr>
        <w:spacing w:after="100" w:afterAutospacing="1"/>
        <w:ind w:firstLine="708"/>
        <w:jc w:val="both"/>
        <w:rPr>
          <w:rFonts w:ascii="Times New Roman" w:hAnsi="Times New Roman" w:cs="Times New Roman"/>
          <w:sz w:val="24"/>
          <w:szCs w:val="24"/>
        </w:rPr>
      </w:pPr>
      <w:r w:rsidRPr="00FA47AB">
        <w:rPr>
          <w:rFonts w:ascii="Times New Roman" w:hAnsi="Times New Roman" w:cs="Times New Roman"/>
          <w:sz w:val="24"/>
          <w:szCs w:val="24"/>
        </w:rPr>
        <w:t xml:space="preserve">4734 sayılı Kamu İhale Kanunu kapsamına giren kurumların, mal veya hizmet alımları ile yapım işleri nedeniyle 2.000.-TL’ </w:t>
      </w:r>
      <w:proofErr w:type="spellStart"/>
      <w:r w:rsidRPr="00FA47AB">
        <w:rPr>
          <w:rFonts w:ascii="Times New Roman" w:hAnsi="Times New Roman" w:cs="Times New Roman"/>
          <w:sz w:val="24"/>
          <w:szCs w:val="24"/>
        </w:rPr>
        <w:t>nin</w:t>
      </w:r>
      <w:proofErr w:type="spellEnd"/>
      <w:r w:rsidRPr="00FA47AB">
        <w:rPr>
          <w:rFonts w:ascii="Times New Roman" w:hAnsi="Times New Roman" w:cs="Times New Roman"/>
          <w:sz w:val="24"/>
          <w:szCs w:val="24"/>
        </w:rPr>
        <w:t xml:space="preserve"> üzerinde yapacakları ödemeler sırasında hak sahiplerinin,</w:t>
      </w:r>
    </w:p>
    <w:p w:rsidR="007E11E4" w:rsidRDefault="009E71AB" w:rsidP="007E11E4">
      <w:pPr>
        <w:spacing w:after="100" w:afterAutospacing="1"/>
        <w:ind w:firstLine="708"/>
        <w:jc w:val="both"/>
        <w:rPr>
          <w:rFonts w:ascii="Times New Roman" w:hAnsi="Times New Roman" w:cs="Times New Roman"/>
          <w:sz w:val="24"/>
          <w:szCs w:val="24"/>
        </w:rPr>
      </w:pPr>
      <w:proofErr w:type="gramStart"/>
      <w:r w:rsidRPr="00FA47AB">
        <w:rPr>
          <w:rFonts w:ascii="Times New Roman" w:hAnsi="Times New Roman" w:cs="Times New Roman"/>
          <w:sz w:val="24"/>
          <w:szCs w:val="24"/>
        </w:rPr>
        <w:t xml:space="preserve">5018 sayılı Kanuna tabi olmayan ve 4734 sayılı Kanun kapsamına girmeyen, Tasarruf Mevduatı Sigorta Fonu ile Kalkınma Ajansları gibi kamu tüzel kişiliğini haiz kurum ve kuruluşların (meslekî kuruluşlar ve vakıf yükseköğretim kurumları hariç) mal veya hizmet alımları ile yapım işleri nedeniyle 2.000.-TL’ </w:t>
      </w:r>
      <w:proofErr w:type="spellStart"/>
      <w:r w:rsidRPr="00FA47AB">
        <w:rPr>
          <w:rFonts w:ascii="Times New Roman" w:hAnsi="Times New Roman" w:cs="Times New Roman"/>
          <w:sz w:val="24"/>
          <w:szCs w:val="24"/>
        </w:rPr>
        <w:t>nin</w:t>
      </w:r>
      <w:proofErr w:type="spellEnd"/>
      <w:r w:rsidRPr="00FA47AB">
        <w:rPr>
          <w:rFonts w:ascii="Times New Roman" w:hAnsi="Times New Roman" w:cs="Times New Roman"/>
          <w:sz w:val="24"/>
          <w:szCs w:val="24"/>
        </w:rPr>
        <w:t xml:space="preserve"> üzerinde yapacakları ödemeler sırasında hak sahiplerinin,</w:t>
      </w:r>
      <w:r w:rsidR="007E11E4">
        <w:rPr>
          <w:rFonts w:ascii="Times New Roman" w:hAnsi="Times New Roman" w:cs="Times New Roman"/>
          <w:sz w:val="24"/>
          <w:szCs w:val="24"/>
        </w:rPr>
        <w:t xml:space="preserve">  </w:t>
      </w:r>
      <w:proofErr w:type="gramEnd"/>
    </w:p>
    <w:p w:rsidR="007E11E4" w:rsidRPr="00BD0E30" w:rsidRDefault="007E11E4" w:rsidP="007E11E4">
      <w:pPr>
        <w:tabs>
          <w:tab w:val="left" w:pos="3969"/>
        </w:tabs>
        <w:spacing w:after="0"/>
        <w:jc w:val="center"/>
        <w:rPr>
          <w:rFonts w:ascii="Times New Roman" w:hAnsi="Times New Roman" w:cs="Times New Roman"/>
          <w:b/>
          <w:sz w:val="24"/>
          <w:szCs w:val="24"/>
        </w:rPr>
      </w:pPr>
      <w:r w:rsidRPr="00BD0E30">
        <w:rPr>
          <w:rFonts w:ascii="Times New Roman" w:hAnsi="Times New Roman" w:cs="Times New Roman"/>
          <w:b/>
          <w:sz w:val="24"/>
          <w:szCs w:val="24"/>
        </w:rPr>
        <w:t>--------------------------------2019 Yılı Denetim Komisyonu Raporu--</w:t>
      </w:r>
      <w:r>
        <w:rPr>
          <w:rFonts w:ascii="Times New Roman" w:hAnsi="Times New Roman" w:cs="Times New Roman"/>
          <w:b/>
          <w:sz w:val="24"/>
          <w:szCs w:val="24"/>
        </w:rPr>
        <w:t>------------------------------</w:t>
      </w:r>
    </w:p>
    <w:p w:rsidR="007E11E4" w:rsidRPr="00FA47AB" w:rsidRDefault="007E11E4" w:rsidP="00F8557B">
      <w:pPr>
        <w:spacing w:after="100" w:afterAutospacing="1"/>
        <w:ind w:firstLine="708"/>
        <w:jc w:val="both"/>
        <w:rPr>
          <w:rFonts w:ascii="Times New Roman" w:hAnsi="Times New Roman" w:cs="Times New Roman"/>
          <w:sz w:val="24"/>
          <w:szCs w:val="24"/>
        </w:rPr>
      </w:pPr>
    </w:p>
    <w:p w:rsidR="00A8371F" w:rsidRPr="00FA47AB" w:rsidRDefault="009E71AB" w:rsidP="00F8557B">
      <w:pPr>
        <w:spacing w:after="100" w:afterAutospacing="1"/>
        <w:ind w:firstLine="708"/>
        <w:jc w:val="both"/>
        <w:rPr>
          <w:rFonts w:ascii="Times New Roman" w:hAnsi="Times New Roman" w:cs="Times New Roman"/>
          <w:sz w:val="24"/>
          <w:szCs w:val="24"/>
        </w:rPr>
      </w:pPr>
      <w:r w:rsidRPr="00FA47AB">
        <w:rPr>
          <w:rFonts w:ascii="Times New Roman" w:hAnsi="Times New Roman" w:cs="Times New Roman"/>
          <w:sz w:val="24"/>
          <w:szCs w:val="24"/>
        </w:rPr>
        <w:lastRenderedPageBreak/>
        <w:t xml:space="preserve">Kanun, kararname ve diğer mevzuatla düzenlenmiş olan ve sadece nakdi olarak ödenen devlet yardımları, teşvikler ve destekler nedeniyle kurumların 2.000.-TL’ </w:t>
      </w:r>
      <w:proofErr w:type="spellStart"/>
      <w:r w:rsidRPr="00FA47AB">
        <w:rPr>
          <w:rFonts w:ascii="Times New Roman" w:hAnsi="Times New Roman" w:cs="Times New Roman"/>
          <w:sz w:val="24"/>
          <w:szCs w:val="24"/>
        </w:rPr>
        <w:t>nin</w:t>
      </w:r>
      <w:proofErr w:type="spellEnd"/>
      <w:r w:rsidRPr="00FA47AB">
        <w:rPr>
          <w:rFonts w:ascii="Times New Roman" w:hAnsi="Times New Roman" w:cs="Times New Roman"/>
          <w:sz w:val="24"/>
          <w:szCs w:val="24"/>
        </w:rPr>
        <w:t xml:space="preserve"> üzerinde yapacakları ödemeler sırasında ilgililerin (ödemelerini banka aracılığı ile yapacak kurumlar, bu tutarları ilgilisine ödenmek üzere bankaya göndermeden önce vadesi geçmiş borç durumunu gösterir belgeyi arayacaklardır.),</w:t>
      </w:r>
    </w:p>
    <w:p w:rsidR="00026A0F" w:rsidRPr="00FA47AB" w:rsidRDefault="00C631B6" w:rsidP="00F8557B">
      <w:pPr>
        <w:spacing w:after="100" w:afterAutospacing="1"/>
        <w:ind w:firstLine="708"/>
        <w:jc w:val="both"/>
        <w:rPr>
          <w:rFonts w:ascii="Times New Roman" w:hAnsi="Times New Roman" w:cs="Times New Roman"/>
          <w:b/>
          <w:sz w:val="24"/>
          <w:szCs w:val="24"/>
        </w:rPr>
      </w:pPr>
      <w:r w:rsidRPr="00FA47AB">
        <w:rPr>
          <w:rFonts w:ascii="Times New Roman" w:hAnsi="Times New Roman" w:cs="Times New Roman"/>
          <w:b/>
          <w:sz w:val="24"/>
          <w:szCs w:val="24"/>
        </w:rPr>
        <w:t>9</w:t>
      </w:r>
      <w:r w:rsidR="00576232" w:rsidRPr="00FA47AB">
        <w:rPr>
          <w:rFonts w:ascii="Times New Roman" w:hAnsi="Times New Roman" w:cs="Times New Roman"/>
          <w:b/>
          <w:sz w:val="24"/>
          <w:szCs w:val="24"/>
        </w:rPr>
        <w:t>-</w:t>
      </w:r>
      <w:r w:rsidR="0021368C" w:rsidRPr="00FA47AB">
        <w:rPr>
          <w:rFonts w:ascii="Times New Roman" w:hAnsi="Times New Roman" w:cs="Times New Roman"/>
          <w:b/>
          <w:sz w:val="24"/>
          <w:szCs w:val="24"/>
        </w:rPr>
        <w:t>ULAŞTIRMA VE HABERLEŞME İŞLEMLERİ:</w:t>
      </w:r>
    </w:p>
    <w:p w:rsidR="00A6773B" w:rsidRPr="00B211EB" w:rsidRDefault="00B211EB" w:rsidP="00F8557B">
      <w:pPr>
        <w:spacing w:after="100" w:afterAutospacing="1"/>
        <w:ind w:firstLine="708"/>
        <w:jc w:val="both"/>
        <w:rPr>
          <w:rFonts w:ascii="Times New Roman" w:hAnsi="Times New Roman" w:cs="Times New Roman"/>
          <w:b/>
          <w:sz w:val="24"/>
          <w:szCs w:val="24"/>
        </w:rPr>
      </w:pPr>
      <w:r w:rsidRPr="00B211EB">
        <w:rPr>
          <w:rFonts w:ascii="Times New Roman" w:hAnsi="Times New Roman" w:cs="Times New Roman"/>
          <w:b/>
          <w:sz w:val="24"/>
          <w:szCs w:val="24"/>
        </w:rPr>
        <w:t xml:space="preserve">BULGU: </w:t>
      </w:r>
      <w:r w:rsidR="00A6773B" w:rsidRPr="00B211EB">
        <w:rPr>
          <w:rFonts w:ascii="Times New Roman" w:hAnsi="Times New Roman" w:cs="Times New Roman"/>
          <w:b/>
          <w:sz w:val="24"/>
          <w:szCs w:val="24"/>
        </w:rPr>
        <w:t xml:space="preserve">Telefon giderlerinde resmi-özel ayrımı yapılması gerekirken her </w:t>
      </w:r>
      <w:r w:rsidR="006F4E44" w:rsidRPr="00B211EB">
        <w:rPr>
          <w:rFonts w:ascii="Times New Roman" w:hAnsi="Times New Roman" w:cs="Times New Roman"/>
          <w:b/>
          <w:sz w:val="24"/>
          <w:szCs w:val="24"/>
        </w:rPr>
        <w:t>hangi bir ayrım yapılmamış, 24.04.2019/3087</w:t>
      </w:r>
      <w:r w:rsidR="0003379F" w:rsidRPr="00B211EB">
        <w:rPr>
          <w:rFonts w:ascii="Times New Roman" w:hAnsi="Times New Roman" w:cs="Times New Roman"/>
          <w:b/>
          <w:sz w:val="24"/>
          <w:szCs w:val="24"/>
        </w:rPr>
        <w:t xml:space="preserve">, </w:t>
      </w:r>
      <w:r w:rsidR="0009383C" w:rsidRPr="00B211EB">
        <w:rPr>
          <w:rFonts w:ascii="Times New Roman" w:hAnsi="Times New Roman" w:cs="Times New Roman"/>
          <w:b/>
          <w:sz w:val="24"/>
          <w:szCs w:val="24"/>
        </w:rPr>
        <w:t xml:space="preserve">28.04.2019/2341, </w:t>
      </w:r>
      <w:r w:rsidR="0003379F" w:rsidRPr="00B211EB">
        <w:rPr>
          <w:rFonts w:ascii="Times New Roman" w:hAnsi="Times New Roman" w:cs="Times New Roman"/>
          <w:b/>
          <w:sz w:val="24"/>
          <w:szCs w:val="24"/>
        </w:rPr>
        <w:t>27.09.2019/8250</w:t>
      </w:r>
      <w:r w:rsidR="0012370B" w:rsidRPr="00B211EB">
        <w:rPr>
          <w:rFonts w:ascii="Times New Roman" w:hAnsi="Times New Roman" w:cs="Times New Roman"/>
          <w:b/>
          <w:sz w:val="24"/>
          <w:szCs w:val="24"/>
        </w:rPr>
        <w:t xml:space="preserve"> </w:t>
      </w:r>
      <w:proofErr w:type="spellStart"/>
      <w:r w:rsidR="0012370B" w:rsidRPr="00B211EB">
        <w:rPr>
          <w:rFonts w:ascii="Times New Roman" w:hAnsi="Times New Roman" w:cs="Times New Roman"/>
          <w:b/>
          <w:sz w:val="24"/>
          <w:szCs w:val="24"/>
        </w:rPr>
        <w:t>nolu</w:t>
      </w:r>
      <w:proofErr w:type="spellEnd"/>
      <w:r w:rsidR="0012370B" w:rsidRPr="00B211EB">
        <w:rPr>
          <w:rFonts w:ascii="Times New Roman" w:hAnsi="Times New Roman" w:cs="Times New Roman"/>
          <w:b/>
          <w:sz w:val="24"/>
          <w:szCs w:val="24"/>
        </w:rPr>
        <w:t xml:space="preserve"> yevmiye </w:t>
      </w:r>
      <w:r w:rsidR="00A6773B" w:rsidRPr="00B211EB">
        <w:rPr>
          <w:rFonts w:ascii="Times New Roman" w:hAnsi="Times New Roman" w:cs="Times New Roman"/>
          <w:b/>
          <w:sz w:val="24"/>
          <w:szCs w:val="24"/>
        </w:rPr>
        <w:t>örnektir.)</w:t>
      </w:r>
    </w:p>
    <w:p w:rsidR="00A8371F" w:rsidRPr="00FA47AB" w:rsidRDefault="00A6773B" w:rsidP="00F8557B">
      <w:pPr>
        <w:spacing w:after="100" w:afterAutospacing="1"/>
        <w:ind w:firstLine="708"/>
        <w:jc w:val="both"/>
        <w:rPr>
          <w:rFonts w:ascii="Times New Roman" w:hAnsi="Times New Roman" w:cs="Times New Roman"/>
          <w:sz w:val="24"/>
          <w:szCs w:val="24"/>
        </w:rPr>
      </w:pPr>
      <w:r w:rsidRPr="00FA47AB">
        <w:rPr>
          <w:rFonts w:ascii="Times New Roman" w:hAnsi="Times New Roman" w:cs="Times New Roman"/>
          <w:sz w:val="24"/>
          <w:szCs w:val="24"/>
        </w:rPr>
        <w:t>Mahalli İdareler Harcama Belgeleri Yönetmeliğinin 33.ncü maddesi; ‘’Fatura (Yurtiçi ve yurtdışı şehirlerarası telefon görüşme bedellerinin resmi-özel ayrımını gösterir, kullanıcının beyanına dayalı olarak ilgili daire amirince onanmış fatura)’’ ödeme belgesine eklenir.</w:t>
      </w:r>
    </w:p>
    <w:p w:rsidR="004B5CE3" w:rsidRPr="00FA47AB" w:rsidRDefault="00C631B6" w:rsidP="00F8557B">
      <w:pPr>
        <w:spacing w:after="100" w:afterAutospacing="1"/>
        <w:ind w:firstLine="708"/>
        <w:jc w:val="both"/>
        <w:rPr>
          <w:rFonts w:ascii="Times New Roman" w:hAnsi="Times New Roman" w:cs="Times New Roman"/>
          <w:b/>
          <w:sz w:val="24"/>
          <w:szCs w:val="24"/>
        </w:rPr>
      </w:pPr>
      <w:r w:rsidRPr="00FA47AB">
        <w:rPr>
          <w:rFonts w:ascii="Times New Roman" w:hAnsi="Times New Roman" w:cs="Times New Roman"/>
          <w:b/>
          <w:sz w:val="24"/>
          <w:szCs w:val="24"/>
        </w:rPr>
        <w:t>10</w:t>
      </w:r>
      <w:r w:rsidR="004B5CE3" w:rsidRPr="00FA47AB">
        <w:rPr>
          <w:rFonts w:ascii="Times New Roman" w:hAnsi="Times New Roman" w:cs="Times New Roman"/>
          <w:b/>
          <w:sz w:val="24"/>
          <w:szCs w:val="24"/>
        </w:rPr>
        <w:t>- İL ÖZEL İDARESİNİN GELİR VE GİDERLERİ</w:t>
      </w:r>
    </w:p>
    <w:p w:rsidR="004B5CE3" w:rsidRPr="00FA47AB" w:rsidRDefault="004B5CE3" w:rsidP="00F8557B">
      <w:pPr>
        <w:spacing w:after="100" w:afterAutospacing="1"/>
        <w:ind w:firstLine="708"/>
        <w:jc w:val="both"/>
        <w:rPr>
          <w:rFonts w:ascii="Times New Roman" w:hAnsi="Times New Roman" w:cs="Times New Roman"/>
          <w:sz w:val="24"/>
          <w:szCs w:val="24"/>
        </w:rPr>
      </w:pPr>
      <w:r w:rsidRPr="00FA47AB">
        <w:rPr>
          <w:rFonts w:ascii="Times New Roman" w:hAnsi="Times New Roman" w:cs="Times New Roman"/>
          <w:sz w:val="24"/>
          <w:szCs w:val="24"/>
        </w:rPr>
        <w:t xml:space="preserve">İl Özel İdarelerinin gelir ve giderleri 5302 sayılı Kanunun </w:t>
      </w:r>
      <w:r w:rsidR="009E024A" w:rsidRPr="00FA47AB">
        <w:rPr>
          <w:rFonts w:ascii="Times New Roman" w:hAnsi="Times New Roman" w:cs="Times New Roman"/>
          <w:sz w:val="24"/>
          <w:szCs w:val="24"/>
        </w:rPr>
        <w:t xml:space="preserve">42. </w:t>
      </w:r>
      <w:proofErr w:type="spellStart"/>
      <w:r w:rsidR="009E024A" w:rsidRPr="00FA47AB">
        <w:rPr>
          <w:rFonts w:ascii="Times New Roman" w:hAnsi="Times New Roman" w:cs="Times New Roman"/>
          <w:sz w:val="24"/>
          <w:szCs w:val="24"/>
        </w:rPr>
        <w:t>nci</w:t>
      </w:r>
      <w:proofErr w:type="spellEnd"/>
      <w:r w:rsidR="009E024A" w:rsidRPr="00FA47AB">
        <w:rPr>
          <w:rFonts w:ascii="Times New Roman" w:hAnsi="Times New Roman" w:cs="Times New Roman"/>
          <w:sz w:val="24"/>
          <w:szCs w:val="24"/>
        </w:rPr>
        <w:t xml:space="preserve"> ve 43.nci maddelerinde belirtilmektedir.</w:t>
      </w:r>
      <w:r w:rsidR="00BC71DA" w:rsidRPr="00FA47AB">
        <w:rPr>
          <w:rFonts w:ascii="Times New Roman" w:hAnsi="Times New Roman" w:cs="Times New Roman"/>
          <w:sz w:val="24"/>
          <w:szCs w:val="24"/>
        </w:rPr>
        <w:t xml:space="preserve"> </w:t>
      </w:r>
    </w:p>
    <w:p w:rsidR="004B5CE3" w:rsidRPr="00FA47AB" w:rsidRDefault="004B5CE3" w:rsidP="00F8557B">
      <w:pPr>
        <w:spacing w:after="100" w:afterAutospacing="1"/>
        <w:jc w:val="both"/>
        <w:rPr>
          <w:rFonts w:ascii="Times New Roman" w:eastAsia="Calibri" w:hAnsi="Times New Roman" w:cs="Times New Roman"/>
          <w:sz w:val="24"/>
          <w:szCs w:val="24"/>
        </w:rPr>
      </w:pPr>
      <w:r w:rsidRPr="00FA47AB">
        <w:rPr>
          <w:rFonts w:ascii="Times New Roman" w:eastAsia="Calibri" w:hAnsi="Times New Roman" w:cs="Times New Roman"/>
          <w:bCs/>
          <w:sz w:val="24"/>
          <w:szCs w:val="24"/>
        </w:rPr>
        <w:t xml:space="preserve">             Madde 42- </w:t>
      </w:r>
      <w:r w:rsidRPr="00FA47AB">
        <w:rPr>
          <w:rFonts w:ascii="Times New Roman" w:eastAsia="Calibri" w:hAnsi="Times New Roman" w:cs="Times New Roman"/>
          <w:sz w:val="24"/>
          <w:szCs w:val="24"/>
        </w:rPr>
        <w:t>İl özel idaresinin gelirleri şunlardır:</w:t>
      </w:r>
    </w:p>
    <w:p w:rsidR="004B5CE3" w:rsidRPr="00FA47AB" w:rsidRDefault="009E024A" w:rsidP="00F8557B">
      <w:pPr>
        <w:spacing w:after="100" w:afterAutospacing="1"/>
        <w:jc w:val="both"/>
        <w:rPr>
          <w:rFonts w:ascii="Times New Roman" w:eastAsia="Calibri" w:hAnsi="Times New Roman" w:cs="Times New Roman"/>
          <w:sz w:val="24"/>
          <w:szCs w:val="24"/>
        </w:rPr>
      </w:pPr>
      <w:r w:rsidRPr="00FA47AB">
        <w:rPr>
          <w:rFonts w:ascii="Times New Roman" w:hAnsi="Times New Roman" w:cs="Times New Roman"/>
          <w:sz w:val="24"/>
          <w:szCs w:val="24"/>
        </w:rPr>
        <w:t>             *</w:t>
      </w:r>
      <w:r w:rsidR="004B5CE3" w:rsidRPr="00FA47AB">
        <w:rPr>
          <w:rFonts w:ascii="Times New Roman" w:eastAsia="Calibri" w:hAnsi="Times New Roman" w:cs="Times New Roman"/>
          <w:sz w:val="24"/>
          <w:szCs w:val="24"/>
        </w:rPr>
        <w:t>Kanunlarla gösterilen il özel idaresi vergi, resim, harç ve katılma payları.</w:t>
      </w:r>
    </w:p>
    <w:p w:rsidR="004B5CE3" w:rsidRPr="00FA47AB" w:rsidRDefault="009E024A" w:rsidP="00F8557B">
      <w:pPr>
        <w:spacing w:after="100" w:afterAutospacing="1"/>
        <w:jc w:val="both"/>
        <w:rPr>
          <w:rFonts w:ascii="Times New Roman" w:eastAsia="Calibri" w:hAnsi="Times New Roman" w:cs="Times New Roman"/>
          <w:sz w:val="24"/>
          <w:szCs w:val="24"/>
        </w:rPr>
      </w:pPr>
      <w:r w:rsidRPr="00FA47AB">
        <w:rPr>
          <w:rFonts w:ascii="Times New Roman" w:hAnsi="Times New Roman" w:cs="Times New Roman"/>
          <w:sz w:val="24"/>
          <w:szCs w:val="24"/>
        </w:rPr>
        <w:t>             *</w:t>
      </w:r>
      <w:r w:rsidR="004B5CE3" w:rsidRPr="00FA47AB">
        <w:rPr>
          <w:rFonts w:ascii="Times New Roman" w:eastAsia="Calibri" w:hAnsi="Times New Roman" w:cs="Times New Roman"/>
          <w:sz w:val="24"/>
          <w:szCs w:val="24"/>
        </w:rPr>
        <w:t xml:space="preserve">Genel bütçe vergi gelirlerinden ayrılan paylar. </w:t>
      </w:r>
    </w:p>
    <w:p w:rsidR="004B5CE3" w:rsidRPr="00FA47AB" w:rsidRDefault="009E024A" w:rsidP="00F8557B">
      <w:pPr>
        <w:spacing w:after="100" w:afterAutospacing="1"/>
        <w:jc w:val="both"/>
        <w:rPr>
          <w:rFonts w:ascii="Times New Roman" w:eastAsia="Calibri" w:hAnsi="Times New Roman" w:cs="Times New Roman"/>
          <w:sz w:val="24"/>
          <w:szCs w:val="24"/>
        </w:rPr>
      </w:pPr>
      <w:r w:rsidRPr="00FA47AB">
        <w:rPr>
          <w:rFonts w:ascii="Times New Roman" w:hAnsi="Times New Roman" w:cs="Times New Roman"/>
          <w:sz w:val="24"/>
          <w:szCs w:val="24"/>
        </w:rPr>
        <w:t>             *</w:t>
      </w:r>
      <w:r w:rsidR="004B5CE3" w:rsidRPr="00FA47AB">
        <w:rPr>
          <w:rFonts w:ascii="Times New Roman" w:eastAsia="Calibri" w:hAnsi="Times New Roman" w:cs="Times New Roman"/>
          <w:sz w:val="24"/>
          <w:szCs w:val="24"/>
        </w:rPr>
        <w:t>Genel ve özel bütçeli idarelerden yapılacak ödemeler.</w:t>
      </w:r>
    </w:p>
    <w:p w:rsidR="004B5CE3" w:rsidRPr="00FA47AB" w:rsidRDefault="009E024A" w:rsidP="00F8557B">
      <w:pPr>
        <w:spacing w:after="100" w:afterAutospacing="1"/>
        <w:jc w:val="both"/>
        <w:rPr>
          <w:rFonts w:ascii="Times New Roman" w:eastAsia="Calibri" w:hAnsi="Times New Roman" w:cs="Times New Roman"/>
          <w:sz w:val="24"/>
          <w:szCs w:val="24"/>
        </w:rPr>
      </w:pPr>
      <w:r w:rsidRPr="00FA47AB">
        <w:rPr>
          <w:rFonts w:ascii="Times New Roman" w:hAnsi="Times New Roman" w:cs="Times New Roman"/>
          <w:sz w:val="24"/>
          <w:szCs w:val="24"/>
        </w:rPr>
        <w:t>             *</w:t>
      </w:r>
      <w:r w:rsidR="004B5CE3" w:rsidRPr="00FA47AB">
        <w:rPr>
          <w:rFonts w:ascii="Times New Roman" w:eastAsia="Calibri" w:hAnsi="Times New Roman" w:cs="Times New Roman"/>
          <w:sz w:val="24"/>
          <w:szCs w:val="24"/>
        </w:rPr>
        <w:t>Taşınır ve taşınmaz malların kira, satış ve başka suretle değerlendirilmesinden elde edilecek gelirler.</w:t>
      </w:r>
    </w:p>
    <w:p w:rsidR="004B5CE3" w:rsidRPr="00FA47AB" w:rsidRDefault="009E024A" w:rsidP="00F8557B">
      <w:pPr>
        <w:spacing w:after="100" w:afterAutospacing="1"/>
        <w:jc w:val="both"/>
        <w:rPr>
          <w:rFonts w:ascii="Times New Roman" w:eastAsia="Calibri" w:hAnsi="Times New Roman" w:cs="Times New Roman"/>
          <w:sz w:val="24"/>
          <w:szCs w:val="24"/>
        </w:rPr>
      </w:pPr>
      <w:r w:rsidRPr="00FA47AB">
        <w:rPr>
          <w:rFonts w:ascii="Times New Roman" w:hAnsi="Times New Roman" w:cs="Times New Roman"/>
          <w:sz w:val="24"/>
          <w:szCs w:val="24"/>
        </w:rPr>
        <w:t>             *</w:t>
      </w:r>
      <w:r w:rsidR="004B5CE3" w:rsidRPr="00FA47AB">
        <w:rPr>
          <w:rFonts w:ascii="Times New Roman" w:eastAsia="Calibri" w:hAnsi="Times New Roman" w:cs="Times New Roman"/>
          <w:sz w:val="24"/>
          <w:szCs w:val="24"/>
        </w:rPr>
        <w:t>Diğer gelirler.</w:t>
      </w:r>
    </w:p>
    <w:p w:rsidR="004B5CE3" w:rsidRPr="00FA47AB" w:rsidRDefault="004B5CE3" w:rsidP="00F8557B">
      <w:pPr>
        <w:spacing w:after="100" w:afterAutospacing="1"/>
        <w:jc w:val="both"/>
        <w:rPr>
          <w:rFonts w:ascii="Times New Roman" w:eastAsia="Calibri" w:hAnsi="Times New Roman" w:cs="Times New Roman"/>
          <w:sz w:val="24"/>
          <w:szCs w:val="24"/>
        </w:rPr>
      </w:pPr>
      <w:r w:rsidRPr="00FA47AB">
        <w:rPr>
          <w:rFonts w:ascii="Times New Roman" w:eastAsia="Calibri" w:hAnsi="Times New Roman" w:cs="Times New Roman"/>
          <w:bCs/>
          <w:sz w:val="24"/>
          <w:szCs w:val="24"/>
        </w:rPr>
        <w:t xml:space="preserve">             Madde 43- </w:t>
      </w:r>
      <w:r w:rsidRPr="00FA47AB">
        <w:rPr>
          <w:rFonts w:ascii="Times New Roman" w:eastAsia="Calibri" w:hAnsi="Times New Roman" w:cs="Times New Roman"/>
          <w:sz w:val="24"/>
          <w:szCs w:val="24"/>
        </w:rPr>
        <w:t>İl özel idaresinin giderleri şunlardır:</w:t>
      </w:r>
    </w:p>
    <w:p w:rsidR="004B5CE3" w:rsidRPr="00FA47AB" w:rsidRDefault="009E024A" w:rsidP="00F8557B">
      <w:pPr>
        <w:spacing w:after="100" w:afterAutospacing="1"/>
        <w:jc w:val="both"/>
        <w:rPr>
          <w:rFonts w:ascii="Times New Roman" w:eastAsia="Calibri" w:hAnsi="Times New Roman" w:cs="Times New Roman"/>
          <w:sz w:val="24"/>
          <w:szCs w:val="24"/>
        </w:rPr>
      </w:pPr>
      <w:r w:rsidRPr="00FA47AB">
        <w:rPr>
          <w:rFonts w:ascii="Times New Roman" w:hAnsi="Times New Roman" w:cs="Times New Roman"/>
          <w:sz w:val="24"/>
          <w:szCs w:val="24"/>
        </w:rPr>
        <w:t>             *</w:t>
      </w:r>
      <w:r w:rsidR="004B5CE3" w:rsidRPr="00FA47AB">
        <w:rPr>
          <w:rFonts w:ascii="Times New Roman" w:eastAsia="Calibri" w:hAnsi="Times New Roman" w:cs="Times New Roman"/>
          <w:sz w:val="24"/>
          <w:szCs w:val="24"/>
        </w:rPr>
        <w:t>İl özel idaresi binaları, tesisleri ile araç ve malzemelerinin temini, yapımı, bakımı ve onarımı için yapılan giderler.</w:t>
      </w:r>
    </w:p>
    <w:p w:rsidR="004B5CE3" w:rsidRPr="00FA47AB" w:rsidRDefault="004B5CE3" w:rsidP="00F8557B">
      <w:pPr>
        <w:spacing w:after="100" w:afterAutospacing="1"/>
        <w:jc w:val="both"/>
        <w:rPr>
          <w:rFonts w:ascii="Times New Roman" w:eastAsia="Calibri" w:hAnsi="Times New Roman" w:cs="Times New Roman"/>
          <w:sz w:val="24"/>
          <w:szCs w:val="24"/>
        </w:rPr>
      </w:pPr>
      <w:r w:rsidRPr="00FA47AB">
        <w:rPr>
          <w:rFonts w:ascii="Times New Roman" w:eastAsia="Calibri" w:hAnsi="Times New Roman" w:cs="Times New Roman"/>
          <w:sz w:val="24"/>
          <w:szCs w:val="24"/>
        </w:rPr>
        <w:t>    </w:t>
      </w:r>
      <w:r w:rsidR="009E024A" w:rsidRPr="00FA47AB">
        <w:rPr>
          <w:rFonts w:ascii="Times New Roman" w:hAnsi="Times New Roman" w:cs="Times New Roman"/>
          <w:sz w:val="24"/>
          <w:szCs w:val="24"/>
        </w:rPr>
        <w:t>         *</w:t>
      </w:r>
      <w:r w:rsidRPr="00FA47AB">
        <w:rPr>
          <w:rFonts w:ascii="Times New Roman" w:eastAsia="Calibri" w:hAnsi="Times New Roman" w:cs="Times New Roman"/>
          <w:sz w:val="24"/>
          <w:szCs w:val="24"/>
        </w:rPr>
        <w:t>İl özel idaresinin personeline ve seçilmiş organlarının üyelerine ödenen maaş, ücret, ödenek, huzur hakkı, yolluklar, hizmete ilişkin eğitim harcamaları ile diğer giderler.</w:t>
      </w:r>
    </w:p>
    <w:p w:rsidR="004B5CE3" w:rsidRDefault="009E024A" w:rsidP="00F8557B">
      <w:pPr>
        <w:spacing w:after="100" w:afterAutospacing="1"/>
        <w:jc w:val="both"/>
        <w:rPr>
          <w:rFonts w:ascii="Times New Roman" w:eastAsia="Calibri" w:hAnsi="Times New Roman" w:cs="Times New Roman"/>
          <w:sz w:val="24"/>
          <w:szCs w:val="24"/>
        </w:rPr>
      </w:pPr>
      <w:r w:rsidRPr="00FA47AB">
        <w:rPr>
          <w:rFonts w:ascii="Times New Roman" w:hAnsi="Times New Roman" w:cs="Times New Roman"/>
          <w:sz w:val="24"/>
          <w:szCs w:val="24"/>
        </w:rPr>
        <w:t>             *</w:t>
      </w:r>
      <w:r w:rsidR="004B5CE3" w:rsidRPr="00FA47AB">
        <w:rPr>
          <w:rFonts w:ascii="Times New Roman" w:eastAsia="Calibri" w:hAnsi="Times New Roman" w:cs="Times New Roman"/>
          <w:sz w:val="24"/>
          <w:szCs w:val="24"/>
        </w:rPr>
        <w:t>Her türlü alt yapı, yapım, onarım ve bakım giderleri.</w:t>
      </w:r>
    </w:p>
    <w:p w:rsidR="00544959" w:rsidRPr="00BD0E30" w:rsidRDefault="00544959" w:rsidP="00544959">
      <w:pPr>
        <w:tabs>
          <w:tab w:val="left" w:pos="3969"/>
        </w:tabs>
        <w:spacing w:after="0"/>
        <w:jc w:val="center"/>
        <w:rPr>
          <w:rFonts w:ascii="Times New Roman" w:hAnsi="Times New Roman" w:cs="Times New Roman"/>
          <w:b/>
          <w:sz w:val="24"/>
          <w:szCs w:val="24"/>
        </w:rPr>
      </w:pPr>
      <w:r w:rsidRPr="00BD0E30">
        <w:rPr>
          <w:rFonts w:ascii="Times New Roman" w:hAnsi="Times New Roman" w:cs="Times New Roman"/>
          <w:b/>
          <w:sz w:val="24"/>
          <w:szCs w:val="24"/>
        </w:rPr>
        <w:t>--------------------------------2019 Yılı Denetim Komisyonu Raporu--</w:t>
      </w:r>
      <w:r>
        <w:rPr>
          <w:rFonts w:ascii="Times New Roman" w:hAnsi="Times New Roman" w:cs="Times New Roman"/>
          <w:b/>
          <w:sz w:val="24"/>
          <w:szCs w:val="24"/>
        </w:rPr>
        <w:t>------------------------------</w:t>
      </w:r>
    </w:p>
    <w:p w:rsidR="004B5CE3" w:rsidRPr="00FA47AB" w:rsidRDefault="009E024A" w:rsidP="00F8557B">
      <w:pPr>
        <w:spacing w:after="100" w:afterAutospacing="1"/>
        <w:jc w:val="both"/>
        <w:rPr>
          <w:rFonts w:ascii="Times New Roman" w:eastAsia="Calibri" w:hAnsi="Times New Roman" w:cs="Times New Roman"/>
          <w:sz w:val="24"/>
          <w:szCs w:val="24"/>
        </w:rPr>
      </w:pPr>
      <w:r w:rsidRPr="00FA47AB">
        <w:rPr>
          <w:rFonts w:ascii="Times New Roman" w:hAnsi="Times New Roman" w:cs="Times New Roman"/>
          <w:sz w:val="24"/>
          <w:szCs w:val="24"/>
        </w:rPr>
        <w:lastRenderedPageBreak/>
        <w:t xml:space="preserve">             </w:t>
      </w:r>
      <w:proofErr w:type="gramStart"/>
      <w:r w:rsidRPr="00FA47AB">
        <w:rPr>
          <w:rFonts w:ascii="Times New Roman" w:hAnsi="Times New Roman" w:cs="Times New Roman"/>
          <w:sz w:val="24"/>
          <w:szCs w:val="24"/>
        </w:rPr>
        <w:t>*</w:t>
      </w:r>
      <w:r w:rsidR="004B5CE3" w:rsidRPr="00FA47AB">
        <w:rPr>
          <w:rFonts w:ascii="Times New Roman" w:eastAsia="Calibri" w:hAnsi="Times New Roman" w:cs="Times New Roman"/>
          <w:sz w:val="24"/>
          <w:szCs w:val="24"/>
        </w:rPr>
        <w:t>Dava takip ve icra giderleri.</w:t>
      </w:r>
      <w:proofErr w:type="gramEnd"/>
    </w:p>
    <w:p w:rsidR="004B5CE3" w:rsidRPr="00FA47AB" w:rsidRDefault="009E024A" w:rsidP="00F8557B">
      <w:pPr>
        <w:spacing w:after="100" w:afterAutospacing="1"/>
        <w:jc w:val="both"/>
        <w:rPr>
          <w:rFonts w:ascii="Times New Roman" w:eastAsia="Calibri" w:hAnsi="Times New Roman" w:cs="Times New Roman"/>
          <w:sz w:val="24"/>
          <w:szCs w:val="24"/>
        </w:rPr>
      </w:pPr>
      <w:r w:rsidRPr="00FA47AB">
        <w:rPr>
          <w:rFonts w:ascii="Times New Roman" w:hAnsi="Times New Roman" w:cs="Times New Roman"/>
          <w:sz w:val="24"/>
          <w:szCs w:val="24"/>
        </w:rPr>
        <w:t>             *</w:t>
      </w:r>
      <w:r w:rsidR="004B5CE3" w:rsidRPr="00FA47AB">
        <w:rPr>
          <w:rFonts w:ascii="Times New Roman" w:eastAsia="Calibri" w:hAnsi="Times New Roman" w:cs="Times New Roman"/>
          <w:sz w:val="24"/>
          <w:szCs w:val="24"/>
        </w:rPr>
        <w:t>Temsil, tören, ağırlama ve tanıtım giderleri.</w:t>
      </w:r>
    </w:p>
    <w:p w:rsidR="004B5CE3" w:rsidRPr="00FA47AB" w:rsidRDefault="009E024A" w:rsidP="00F8557B">
      <w:pPr>
        <w:spacing w:after="100" w:afterAutospacing="1"/>
        <w:jc w:val="both"/>
        <w:rPr>
          <w:rFonts w:ascii="Times New Roman" w:eastAsia="Calibri" w:hAnsi="Times New Roman" w:cs="Times New Roman"/>
          <w:sz w:val="24"/>
          <w:szCs w:val="24"/>
        </w:rPr>
      </w:pPr>
      <w:r w:rsidRPr="00FA47AB">
        <w:rPr>
          <w:rFonts w:ascii="Times New Roman" w:hAnsi="Times New Roman" w:cs="Times New Roman"/>
          <w:sz w:val="24"/>
          <w:szCs w:val="24"/>
        </w:rPr>
        <w:t>             *</w:t>
      </w:r>
      <w:proofErr w:type="spellStart"/>
      <w:r w:rsidR="004B5CE3" w:rsidRPr="00FA47AB">
        <w:rPr>
          <w:rFonts w:ascii="Times New Roman" w:eastAsia="Calibri" w:hAnsi="Times New Roman" w:cs="Times New Roman"/>
          <w:sz w:val="24"/>
          <w:szCs w:val="24"/>
        </w:rPr>
        <w:t>Sosyo</w:t>
      </w:r>
      <w:proofErr w:type="spellEnd"/>
      <w:r w:rsidR="004B5CE3" w:rsidRPr="00FA47AB">
        <w:rPr>
          <w:rFonts w:ascii="Times New Roman" w:eastAsia="Calibri" w:hAnsi="Times New Roman" w:cs="Times New Roman"/>
          <w:sz w:val="24"/>
          <w:szCs w:val="24"/>
        </w:rPr>
        <w:t>-kültürel ve bilimsel etkinlikler için yapılan giderler.</w:t>
      </w:r>
    </w:p>
    <w:p w:rsidR="001C6F7B" w:rsidRPr="00FA47AB" w:rsidRDefault="00C631B6" w:rsidP="00F8557B">
      <w:pPr>
        <w:spacing w:after="100" w:afterAutospacing="1"/>
        <w:ind w:firstLine="708"/>
        <w:jc w:val="both"/>
        <w:rPr>
          <w:rFonts w:ascii="Times New Roman" w:hAnsi="Times New Roman" w:cs="Times New Roman"/>
          <w:b/>
          <w:sz w:val="24"/>
          <w:szCs w:val="24"/>
        </w:rPr>
      </w:pPr>
      <w:r w:rsidRPr="00FA47AB">
        <w:rPr>
          <w:rFonts w:ascii="Times New Roman" w:hAnsi="Times New Roman" w:cs="Times New Roman"/>
          <w:b/>
          <w:sz w:val="24"/>
          <w:szCs w:val="24"/>
        </w:rPr>
        <w:t>11</w:t>
      </w:r>
      <w:r w:rsidR="001C6F7B" w:rsidRPr="00FA47AB">
        <w:rPr>
          <w:rFonts w:ascii="Times New Roman" w:hAnsi="Times New Roman" w:cs="Times New Roman"/>
          <w:b/>
          <w:sz w:val="24"/>
          <w:szCs w:val="24"/>
        </w:rPr>
        <w:t>-</w:t>
      </w:r>
      <w:r w:rsidR="001A3C2A" w:rsidRPr="00FA47AB">
        <w:rPr>
          <w:rFonts w:ascii="Times New Roman" w:hAnsi="Times New Roman" w:cs="Times New Roman"/>
          <w:b/>
          <w:sz w:val="24"/>
          <w:szCs w:val="24"/>
        </w:rPr>
        <w:t>CARİ YIL ve CARİ GİDER</w:t>
      </w:r>
    </w:p>
    <w:p w:rsidR="001A3C2A" w:rsidRPr="00FA47AB" w:rsidRDefault="001A3C2A" w:rsidP="00F8557B">
      <w:pPr>
        <w:spacing w:after="100" w:afterAutospacing="1"/>
        <w:ind w:firstLine="708"/>
        <w:jc w:val="both"/>
        <w:rPr>
          <w:rFonts w:ascii="Times New Roman" w:hAnsi="Times New Roman" w:cs="Times New Roman"/>
          <w:sz w:val="24"/>
          <w:szCs w:val="24"/>
        </w:rPr>
      </w:pPr>
      <w:r w:rsidRPr="00FA47AB">
        <w:rPr>
          <w:rFonts w:ascii="Times New Roman" w:hAnsi="Times New Roman" w:cs="Times New Roman"/>
          <w:sz w:val="24"/>
          <w:szCs w:val="24"/>
        </w:rPr>
        <w:t>*Cari Yıl: İçinde bulunulan yıl yani;</w:t>
      </w:r>
      <w:r w:rsidRPr="00FA47AB">
        <w:rPr>
          <w:rFonts w:ascii="Times New Roman" w:hAnsi="Times New Roman" w:cs="Times New Roman"/>
          <w:sz w:val="24"/>
          <w:szCs w:val="24"/>
          <w:shd w:val="clear" w:color="auto" w:fill="FFFFFF"/>
        </w:rPr>
        <w:t xml:space="preserve"> Miladi takvime göre ocak ayının birinde başlayıp aralık ayının otuz birinde sona eren on iki aylık döneme verilen isimdir.</w:t>
      </w:r>
    </w:p>
    <w:p w:rsidR="00383A85" w:rsidRPr="00FA47AB" w:rsidRDefault="00330EAD" w:rsidP="00F8557B">
      <w:pPr>
        <w:spacing w:after="100" w:afterAutospacing="1"/>
        <w:jc w:val="both"/>
        <w:rPr>
          <w:rFonts w:ascii="Times New Roman" w:hAnsi="Times New Roman" w:cs="Times New Roman"/>
          <w:sz w:val="24"/>
          <w:szCs w:val="24"/>
        </w:rPr>
      </w:pPr>
      <w:r w:rsidRPr="00FA47AB">
        <w:rPr>
          <w:rFonts w:ascii="Times New Roman" w:hAnsi="Times New Roman" w:cs="Times New Roman"/>
          <w:sz w:val="24"/>
          <w:szCs w:val="24"/>
        </w:rPr>
        <w:tab/>
      </w:r>
      <w:r w:rsidR="00AA4794" w:rsidRPr="00FA47AB">
        <w:rPr>
          <w:rStyle w:val="Gl"/>
          <w:rFonts w:ascii="Times New Roman" w:hAnsi="Times New Roman" w:cs="Times New Roman"/>
          <w:b w:val="0"/>
          <w:sz w:val="24"/>
          <w:szCs w:val="24"/>
          <w:shd w:val="clear" w:color="auto" w:fill="FFFFFF"/>
        </w:rPr>
        <w:t> Cari Giderler:</w:t>
      </w:r>
      <w:r w:rsidR="00AA4794" w:rsidRPr="00FA47AB">
        <w:rPr>
          <w:rFonts w:ascii="Times New Roman" w:hAnsi="Times New Roman" w:cs="Times New Roman"/>
          <w:sz w:val="24"/>
          <w:szCs w:val="24"/>
          <w:shd w:val="clear" w:color="auto" w:fill="FFFFFF"/>
        </w:rPr>
        <w:t> Kamu hizmetleri gerçekleştirilirken birkaç kullanımda tüketilen mallar ve hizmetler için yapılan giderlerdir</w:t>
      </w:r>
      <w:proofErr w:type="gramStart"/>
      <w:r w:rsidR="00AA4794" w:rsidRPr="00FA47AB">
        <w:rPr>
          <w:rFonts w:ascii="Times New Roman" w:hAnsi="Times New Roman" w:cs="Times New Roman"/>
          <w:sz w:val="24"/>
          <w:szCs w:val="24"/>
          <w:shd w:val="clear" w:color="auto" w:fill="FFFFFF"/>
        </w:rPr>
        <w:t>..</w:t>
      </w:r>
      <w:proofErr w:type="gramEnd"/>
      <w:r w:rsidR="00AA4794" w:rsidRPr="00FA47AB">
        <w:rPr>
          <w:rFonts w:ascii="Times New Roman" w:hAnsi="Times New Roman" w:cs="Times New Roman"/>
          <w:sz w:val="24"/>
          <w:szCs w:val="24"/>
          <w:shd w:val="clear" w:color="auto" w:fill="FFFFFF"/>
        </w:rPr>
        <w:t xml:space="preserve"> Örneğin İl Özel İdaresi birimlerinin ısınma, elektrik, kırtasiye giderleri, çalışanlara yapılan maaş ve ücret ödemeleri, sigorta giderleri vb. giderler birer cari giderdir. </w:t>
      </w:r>
    </w:p>
    <w:p w:rsidR="004C5F18" w:rsidRPr="00FA47AB" w:rsidRDefault="001C6F7B" w:rsidP="00F8557B">
      <w:pPr>
        <w:spacing w:after="100" w:afterAutospacing="1"/>
        <w:ind w:firstLine="708"/>
        <w:jc w:val="both"/>
        <w:rPr>
          <w:rFonts w:ascii="Times New Roman" w:hAnsi="Times New Roman" w:cs="Times New Roman"/>
          <w:sz w:val="24"/>
          <w:szCs w:val="24"/>
        </w:rPr>
      </w:pPr>
      <w:r w:rsidRPr="00FA47AB">
        <w:rPr>
          <w:rFonts w:ascii="Times New Roman" w:hAnsi="Times New Roman" w:cs="Times New Roman"/>
          <w:sz w:val="24"/>
          <w:szCs w:val="24"/>
        </w:rPr>
        <w:t xml:space="preserve">*BÜTÇE GİDERLERİ: </w:t>
      </w:r>
      <w:r w:rsidR="00592E12" w:rsidRPr="00FA47AB">
        <w:rPr>
          <w:rFonts w:ascii="Times New Roman" w:hAnsi="Times New Roman" w:cs="Times New Roman"/>
          <w:sz w:val="24"/>
          <w:szCs w:val="24"/>
        </w:rPr>
        <w:t>2019</w:t>
      </w:r>
      <w:r w:rsidR="00522B09" w:rsidRPr="00FA47AB">
        <w:rPr>
          <w:rFonts w:ascii="Times New Roman" w:hAnsi="Times New Roman" w:cs="Times New Roman"/>
          <w:sz w:val="24"/>
          <w:szCs w:val="24"/>
        </w:rPr>
        <w:t>Yılı Bütçe Gideri: 562.262.311.13 TL.</w:t>
      </w:r>
    </w:p>
    <w:p w:rsidR="00CC5725" w:rsidRPr="00FA47AB" w:rsidRDefault="001C6F7B" w:rsidP="00F8557B">
      <w:pPr>
        <w:spacing w:after="100" w:afterAutospacing="1"/>
        <w:ind w:firstLine="708"/>
        <w:jc w:val="both"/>
        <w:rPr>
          <w:rFonts w:ascii="Times New Roman" w:hAnsi="Times New Roman" w:cs="Times New Roman"/>
          <w:sz w:val="24"/>
          <w:szCs w:val="24"/>
        </w:rPr>
      </w:pPr>
      <w:r w:rsidRPr="00FA47AB">
        <w:rPr>
          <w:rFonts w:ascii="Times New Roman" w:hAnsi="Times New Roman" w:cs="Times New Roman"/>
          <w:sz w:val="24"/>
          <w:szCs w:val="24"/>
        </w:rPr>
        <w:t xml:space="preserve">*BÜTÇE GELİRLERİ: </w:t>
      </w:r>
      <w:r w:rsidR="00592E12" w:rsidRPr="00FA47AB">
        <w:rPr>
          <w:rFonts w:ascii="Times New Roman" w:hAnsi="Times New Roman" w:cs="Times New Roman"/>
          <w:sz w:val="24"/>
          <w:szCs w:val="24"/>
        </w:rPr>
        <w:t>2019</w:t>
      </w:r>
      <w:r w:rsidR="00CC5725" w:rsidRPr="00FA47AB">
        <w:rPr>
          <w:rFonts w:ascii="Times New Roman" w:hAnsi="Times New Roman" w:cs="Times New Roman"/>
          <w:sz w:val="24"/>
          <w:szCs w:val="24"/>
        </w:rPr>
        <w:t xml:space="preserve">Yılı Bütçe Geliri: 578.566.034.82 </w:t>
      </w:r>
      <w:r w:rsidR="004C5F18" w:rsidRPr="00FA47AB">
        <w:rPr>
          <w:rFonts w:ascii="Times New Roman" w:hAnsi="Times New Roman" w:cs="Times New Roman"/>
          <w:sz w:val="24"/>
          <w:szCs w:val="24"/>
        </w:rPr>
        <w:t>TL</w:t>
      </w:r>
      <w:r w:rsidR="00CC5725" w:rsidRPr="00FA47AB">
        <w:rPr>
          <w:rFonts w:ascii="Times New Roman" w:hAnsi="Times New Roman" w:cs="Times New Roman"/>
          <w:sz w:val="24"/>
          <w:szCs w:val="24"/>
        </w:rPr>
        <w:t>.</w:t>
      </w:r>
    </w:p>
    <w:p w:rsidR="00C65920" w:rsidRPr="00FA47AB" w:rsidRDefault="004C5F18" w:rsidP="00F8557B">
      <w:pPr>
        <w:spacing w:after="100" w:afterAutospacing="1"/>
        <w:ind w:firstLine="708"/>
        <w:jc w:val="both"/>
        <w:rPr>
          <w:rFonts w:ascii="Times New Roman" w:hAnsi="Times New Roman" w:cs="Times New Roman"/>
          <w:sz w:val="24"/>
          <w:szCs w:val="24"/>
        </w:rPr>
      </w:pPr>
      <w:proofErr w:type="gramStart"/>
      <w:r w:rsidRPr="00FA47AB">
        <w:rPr>
          <w:rFonts w:ascii="Times New Roman" w:hAnsi="Times New Roman" w:cs="Times New Roman"/>
          <w:sz w:val="24"/>
          <w:szCs w:val="24"/>
        </w:rPr>
        <w:t>olarak</w:t>
      </w:r>
      <w:proofErr w:type="gramEnd"/>
      <w:r w:rsidRPr="00FA47AB">
        <w:rPr>
          <w:rFonts w:ascii="Times New Roman" w:hAnsi="Times New Roman" w:cs="Times New Roman"/>
          <w:sz w:val="24"/>
          <w:szCs w:val="24"/>
        </w:rPr>
        <w:t xml:space="preserve"> gerçekleşmiştir.</w:t>
      </w:r>
    </w:p>
    <w:p w:rsidR="008A40C2" w:rsidRPr="00FA47AB" w:rsidRDefault="00C631B6" w:rsidP="00F8557B">
      <w:pPr>
        <w:spacing w:after="100" w:afterAutospacing="1"/>
        <w:ind w:firstLine="708"/>
        <w:jc w:val="both"/>
        <w:rPr>
          <w:rFonts w:ascii="Times New Roman" w:hAnsi="Times New Roman" w:cs="Times New Roman"/>
          <w:b/>
          <w:sz w:val="24"/>
          <w:szCs w:val="24"/>
        </w:rPr>
      </w:pPr>
      <w:r w:rsidRPr="00FA47AB">
        <w:rPr>
          <w:rFonts w:ascii="Times New Roman" w:hAnsi="Times New Roman" w:cs="Times New Roman"/>
          <w:b/>
          <w:sz w:val="24"/>
          <w:szCs w:val="24"/>
        </w:rPr>
        <w:t>12</w:t>
      </w:r>
      <w:r w:rsidR="00134392" w:rsidRPr="00FA47AB">
        <w:rPr>
          <w:rFonts w:ascii="Times New Roman" w:hAnsi="Times New Roman" w:cs="Times New Roman"/>
          <w:b/>
          <w:sz w:val="24"/>
          <w:szCs w:val="24"/>
        </w:rPr>
        <w:t xml:space="preserve">- </w:t>
      </w:r>
      <w:r w:rsidR="000212E4" w:rsidRPr="00FA47AB">
        <w:rPr>
          <w:rFonts w:ascii="Times New Roman" w:hAnsi="Times New Roman" w:cs="Times New Roman"/>
          <w:b/>
          <w:sz w:val="24"/>
          <w:szCs w:val="24"/>
        </w:rPr>
        <w:t>PERSONEL DURUMU</w:t>
      </w:r>
      <w:r w:rsidR="00C65920" w:rsidRPr="00FA47AB">
        <w:rPr>
          <w:rFonts w:ascii="Times New Roman" w:hAnsi="Times New Roman" w:cs="Times New Roman"/>
          <w:b/>
          <w:sz w:val="24"/>
          <w:szCs w:val="24"/>
        </w:rPr>
        <w:t>:</w:t>
      </w:r>
    </w:p>
    <w:p w:rsidR="00C65920" w:rsidRPr="00FA47AB" w:rsidRDefault="008A40C2" w:rsidP="00F8557B">
      <w:pPr>
        <w:spacing w:after="100" w:afterAutospacing="1"/>
        <w:ind w:firstLine="708"/>
        <w:jc w:val="both"/>
        <w:rPr>
          <w:rFonts w:ascii="Times New Roman" w:hAnsi="Times New Roman" w:cs="Times New Roman"/>
          <w:sz w:val="24"/>
          <w:szCs w:val="24"/>
        </w:rPr>
      </w:pPr>
      <w:r w:rsidRPr="00FA47AB">
        <w:rPr>
          <w:rFonts w:ascii="Times New Roman" w:hAnsi="Times New Roman" w:cs="Times New Roman"/>
          <w:sz w:val="24"/>
          <w:szCs w:val="24"/>
        </w:rPr>
        <w:t>Özel İdaremizde</w:t>
      </w:r>
      <w:r w:rsidR="000212E4" w:rsidRPr="00FA47AB">
        <w:rPr>
          <w:rFonts w:ascii="Times New Roman" w:hAnsi="Times New Roman" w:cs="Times New Roman"/>
          <w:sz w:val="24"/>
          <w:szCs w:val="24"/>
        </w:rPr>
        <w:t xml:space="preserve"> </w:t>
      </w:r>
      <w:r w:rsidR="00AE79B3" w:rsidRPr="00FA47AB">
        <w:rPr>
          <w:rFonts w:ascii="Times New Roman" w:hAnsi="Times New Roman" w:cs="Times New Roman"/>
          <w:sz w:val="24"/>
          <w:szCs w:val="24"/>
        </w:rPr>
        <w:t>657 Sa</w:t>
      </w:r>
      <w:r w:rsidR="009E3C4D" w:rsidRPr="00FA47AB">
        <w:rPr>
          <w:rFonts w:ascii="Times New Roman" w:hAnsi="Times New Roman" w:cs="Times New Roman"/>
          <w:sz w:val="24"/>
          <w:szCs w:val="24"/>
        </w:rPr>
        <w:t xml:space="preserve">yılı Devlet Memurları Kanunu, 4857 Sayılı İş Kanunu ve diğer yürürlükte </w:t>
      </w:r>
      <w:r w:rsidRPr="00FA47AB">
        <w:rPr>
          <w:rFonts w:ascii="Times New Roman" w:hAnsi="Times New Roman" w:cs="Times New Roman"/>
          <w:sz w:val="24"/>
          <w:szCs w:val="24"/>
        </w:rPr>
        <w:t>olan Kanun ve Kanun Hükmünde Kararname ile tahsis edilen personel sayıları aşağıya çıkartılmıştır.</w:t>
      </w:r>
    </w:p>
    <w:p w:rsidR="00C65920" w:rsidRPr="00FA47AB" w:rsidRDefault="00134392" w:rsidP="00FA47AB">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sz w:val="24"/>
          <w:szCs w:val="24"/>
        </w:rPr>
      </w:pPr>
      <w:r w:rsidRPr="00FA47AB">
        <w:rPr>
          <w:rFonts w:ascii="Times New Roman" w:hAnsi="Times New Roman" w:cs="Times New Roman"/>
          <w:sz w:val="24"/>
          <w:szCs w:val="24"/>
        </w:rPr>
        <w:t xml:space="preserve">SINIFLAR </w:t>
      </w:r>
      <w:r w:rsidRPr="00FA47AB">
        <w:rPr>
          <w:rFonts w:ascii="Times New Roman" w:hAnsi="Times New Roman" w:cs="Times New Roman"/>
          <w:sz w:val="24"/>
          <w:szCs w:val="24"/>
        </w:rPr>
        <w:tab/>
      </w:r>
      <w:r w:rsidRPr="00FA47AB">
        <w:rPr>
          <w:rFonts w:ascii="Times New Roman" w:hAnsi="Times New Roman" w:cs="Times New Roman"/>
          <w:sz w:val="24"/>
          <w:szCs w:val="24"/>
        </w:rPr>
        <w:tab/>
      </w:r>
      <w:r w:rsidRPr="00FA47AB">
        <w:rPr>
          <w:rFonts w:ascii="Times New Roman" w:hAnsi="Times New Roman" w:cs="Times New Roman"/>
          <w:sz w:val="24"/>
          <w:szCs w:val="24"/>
        </w:rPr>
        <w:tab/>
      </w:r>
      <w:r w:rsidRPr="00FA47AB">
        <w:rPr>
          <w:rFonts w:ascii="Times New Roman" w:hAnsi="Times New Roman" w:cs="Times New Roman"/>
          <w:sz w:val="24"/>
          <w:szCs w:val="24"/>
        </w:rPr>
        <w:tab/>
      </w:r>
      <w:r w:rsidRPr="00FA47AB">
        <w:rPr>
          <w:rFonts w:ascii="Times New Roman" w:hAnsi="Times New Roman" w:cs="Times New Roman"/>
          <w:sz w:val="24"/>
          <w:szCs w:val="24"/>
        </w:rPr>
        <w:tab/>
      </w:r>
      <w:r w:rsidRPr="00FA47AB">
        <w:rPr>
          <w:rFonts w:ascii="Times New Roman" w:hAnsi="Times New Roman" w:cs="Times New Roman"/>
          <w:sz w:val="24"/>
          <w:szCs w:val="24"/>
        </w:rPr>
        <w:tab/>
      </w:r>
      <w:r w:rsidRPr="00FA47AB">
        <w:rPr>
          <w:rFonts w:ascii="Times New Roman" w:hAnsi="Times New Roman" w:cs="Times New Roman"/>
          <w:sz w:val="24"/>
          <w:szCs w:val="24"/>
        </w:rPr>
        <w:tab/>
      </w:r>
      <w:r w:rsidRPr="00FA47AB">
        <w:rPr>
          <w:rFonts w:ascii="Times New Roman" w:hAnsi="Times New Roman" w:cs="Times New Roman"/>
          <w:sz w:val="24"/>
          <w:szCs w:val="24"/>
        </w:rPr>
        <w:tab/>
        <w:t>SAYISI</w:t>
      </w:r>
    </w:p>
    <w:p w:rsidR="00FA10B3" w:rsidRPr="00FA47AB" w:rsidRDefault="00134392" w:rsidP="00FA47AB">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hAnsi="Times New Roman" w:cs="Times New Roman"/>
          <w:sz w:val="24"/>
          <w:szCs w:val="24"/>
        </w:rPr>
      </w:pPr>
      <w:r w:rsidRPr="00FA47AB">
        <w:rPr>
          <w:rFonts w:ascii="Times New Roman" w:hAnsi="Times New Roman" w:cs="Times New Roman"/>
          <w:sz w:val="24"/>
          <w:szCs w:val="24"/>
        </w:rPr>
        <w:t>Genel Sekreter</w:t>
      </w:r>
      <w:r w:rsidRPr="00FA47AB">
        <w:rPr>
          <w:rFonts w:ascii="Times New Roman" w:hAnsi="Times New Roman" w:cs="Times New Roman"/>
          <w:sz w:val="24"/>
          <w:szCs w:val="24"/>
        </w:rPr>
        <w:tab/>
      </w:r>
      <w:r w:rsidRPr="00FA47AB">
        <w:rPr>
          <w:rFonts w:ascii="Times New Roman" w:hAnsi="Times New Roman" w:cs="Times New Roman"/>
          <w:sz w:val="24"/>
          <w:szCs w:val="24"/>
        </w:rPr>
        <w:tab/>
      </w:r>
      <w:r w:rsidRPr="00FA47AB">
        <w:rPr>
          <w:rFonts w:ascii="Times New Roman" w:hAnsi="Times New Roman" w:cs="Times New Roman"/>
          <w:sz w:val="24"/>
          <w:szCs w:val="24"/>
        </w:rPr>
        <w:tab/>
      </w:r>
      <w:r w:rsidRPr="00FA47AB">
        <w:rPr>
          <w:rFonts w:ascii="Times New Roman" w:hAnsi="Times New Roman" w:cs="Times New Roman"/>
          <w:sz w:val="24"/>
          <w:szCs w:val="24"/>
        </w:rPr>
        <w:tab/>
      </w:r>
      <w:r w:rsidRPr="00FA47AB">
        <w:rPr>
          <w:rFonts w:ascii="Times New Roman" w:hAnsi="Times New Roman" w:cs="Times New Roman"/>
          <w:sz w:val="24"/>
          <w:szCs w:val="24"/>
        </w:rPr>
        <w:tab/>
      </w:r>
      <w:r w:rsidRPr="00FA47AB">
        <w:rPr>
          <w:rFonts w:ascii="Times New Roman" w:hAnsi="Times New Roman" w:cs="Times New Roman"/>
          <w:sz w:val="24"/>
          <w:szCs w:val="24"/>
        </w:rPr>
        <w:tab/>
      </w:r>
      <w:r w:rsidRPr="00FA47AB">
        <w:rPr>
          <w:rFonts w:ascii="Times New Roman" w:hAnsi="Times New Roman" w:cs="Times New Roman"/>
          <w:sz w:val="24"/>
          <w:szCs w:val="24"/>
        </w:rPr>
        <w:tab/>
      </w:r>
      <w:r w:rsidRPr="00FA47AB">
        <w:rPr>
          <w:rFonts w:ascii="Times New Roman" w:hAnsi="Times New Roman" w:cs="Times New Roman"/>
          <w:sz w:val="24"/>
          <w:szCs w:val="24"/>
        </w:rPr>
        <w:tab/>
      </w:r>
      <w:r w:rsidRPr="00FA47AB">
        <w:rPr>
          <w:rFonts w:ascii="Times New Roman" w:hAnsi="Times New Roman" w:cs="Times New Roman"/>
          <w:sz w:val="24"/>
          <w:szCs w:val="24"/>
        </w:rPr>
        <w:tab/>
      </w:r>
      <w:r w:rsidRPr="00FA47AB">
        <w:rPr>
          <w:rFonts w:ascii="Times New Roman" w:hAnsi="Times New Roman" w:cs="Times New Roman"/>
          <w:sz w:val="24"/>
          <w:szCs w:val="24"/>
        </w:rPr>
        <w:tab/>
      </w:r>
      <w:r w:rsidR="00FA10B3" w:rsidRPr="00FA47AB">
        <w:rPr>
          <w:rFonts w:ascii="Times New Roman" w:hAnsi="Times New Roman" w:cs="Times New Roman"/>
          <w:sz w:val="24"/>
          <w:szCs w:val="24"/>
        </w:rPr>
        <w:t>1</w:t>
      </w:r>
    </w:p>
    <w:p w:rsidR="00FA10B3" w:rsidRPr="00FA47AB" w:rsidRDefault="00FA10B3" w:rsidP="00FA47AB">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hAnsi="Times New Roman" w:cs="Times New Roman"/>
          <w:sz w:val="24"/>
          <w:szCs w:val="24"/>
        </w:rPr>
      </w:pPr>
      <w:r w:rsidRPr="00FA47AB">
        <w:rPr>
          <w:rFonts w:ascii="Times New Roman" w:hAnsi="Times New Roman" w:cs="Times New Roman"/>
          <w:sz w:val="24"/>
          <w:szCs w:val="24"/>
        </w:rPr>
        <w:t>Genel Sekreter Yardımcısı</w:t>
      </w:r>
      <w:r w:rsidRPr="00FA47AB">
        <w:rPr>
          <w:rFonts w:ascii="Times New Roman" w:hAnsi="Times New Roman" w:cs="Times New Roman"/>
          <w:sz w:val="24"/>
          <w:szCs w:val="24"/>
        </w:rPr>
        <w:tab/>
      </w:r>
      <w:r w:rsidRPr="00FA47AB">
        <w:rPr>
          <w:rFonts w:ascii="Times New Roman" w:hAnsi="Times New Roman" w:cs="Times New Roman"/>
          <w:sz w:val="24"/>
          <w:szCs w:val="24"/>
        </w:rPr>
        <w:tab/>
      </w:r>
      <w:r w:rsidRPr="00FA47AB">
        <w:rPr>
          <w:rFonts w:ascii="Times New Roman" w:hAnsi="Times New Roman" w:cs="Times New Roman"/>
          <w:sz w:val="24"/>
          <w:szCs w:val="24"/>
        </w:rPr>
        <w:tab/>
      </w:r>
      <w:r w:rsidRPr="00FA47AB">
        <w:rPr>
          <w:rFonts w:ascii="Times New Roman" w:hAnsi="Times New Roman" w:cs="Times New Roman"/>
          <w:sz w:val="24"/>
          <w:szCs w:val="24"/>
        </w:rPr>
        <w:tab/>
      </w:r>
      <w:r w:rsidRPr="00FA47AB">
        <w:rPr>
          <w:rFonts w:ascii="Times New Roman" w:hAnsi="Times New Roman" w:cs="Times New Roman"/>
          <w:sz w:val="24"/>
          <w:szCs w:val="24"/>
        </w:rPr>
        <w:tab/>
      </w:r>
      <w:r w:rsidRPr="00FA47AB">
        <w:rPr>
          <w:rFonts w:ascii="Times New Roman" w:hAnsi="Times New Roman" w:cs="Times New Roman"/>
          <w:sz w:val="24"/>
          <w:szCs w:val="24"/>
        </w:rPr>
        <w:tab/>
      </w:r>
      <w:r w:rsidRPr="00FA47AB">
        <w:rPr>
          <w:rFonts w:ascii="Times New Roman" w:hAnsi="Times New Roman" w:cs="Times New Roman"/>
          <w:sz w:val="24"/>
          <w:szCs w:val="24"/>
        </w:rPr>
        <w:tab/>
      </w:r>
      <w:r w:rsidRPr="00FA47AB">
        <w:rPr>
          <w:rFonts w:ascii="Times New Roman" w:hAnsi="Times New Roman" w:cs="Times New Roman"/>
          <w:sz w:val="24"/>
          <w:szCs w:val="24"/>
        </w:rPr>
        <w:tab/>
      </w:r>
      <w:r w:rsidRPr="00FA47AB">
        <w:rPr>
          <w:rFonts w:ascii="Times New Roman" w:hAnsi="Times New Roman" w:cs="Times New Roman"/>
          <w:sz w:val="24"/>
          <w:szCs w:val="24"/>
        </w:rPr>
        <w:tab/>
        <w:t>2</w:t>
      </w:r>
    </w:p>
    <w:p w:rsidR="0056359E" w:rsidRPr="00FA47AB" w:rsidRDefault="000F335C" w:rsidP="00FA47AB">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hAnsi="Times New Roman" w:cs="Times New Roman"/>
          <w:sz w:val="24"/>
          <w:szCs w:val="24"/>
        </w:rPr>
      </w:pPr>
      <w:r w:rsidRPr="00FA47AB">
        <w:rPr>
          <w:rFonts w:ascii="Times New Roman" w:hAnsi="Times New Roman" w:cs="Times New Roman"/>
          <w:sz w:val="24"/>
          <w:szCs w:val="24"/>
        </w:rPr>
        <w:t>İç Denetçi</w:t>
      </w:r>
      <w:r w:rsidRPr="00FA47AB">
        <w:rPr>
          <w:rFonts w:ascii="Times New Roman" w:hAnsi="Times New Roman" w:cs="Times New Roman"/>
          <w:sz w:val="24"/>
          <w:szCs w:val="24"/>
        </w:rPr>
        <w:tab/>
      </w:r>
      <w:r w:rsidRPr="00FA47AB">
        <w:rPr>
          <w:rFonts w:ascii="Times New Roman" w:hAnsi="Times New Roman" w:cs="Times New Roman"/>
          <w:sz w:val="24"/>
          <w:szCs w:val="24"/>
        </w:rPr>
        <w:tab/>
      </w:r>
      <w:r w:rsidRPr="00FA47AB">
        <w:rPr>
          <w:rFonts w:ascii="Times New Roman" w:hAnsi="Times New Roman" w:cs="Times New Roman"/>
          <w:sz w:val="24"/>
          <w:szCs w:val="24"/>
        </w:rPr>
        <w:tab/>
      </w:r>
      <w:r w:rsidRPr="00FA47AB">
        <w:rPr>
          <w:rFonts w:ascii="Times New Roman" w:hAnsi="Times New Roman" w:cs="Times New Roman"/>
          <w:sz w:val="24"/>
          <w:szCs w:val="24"/>
        </w:rPr>
        <w:tab/>
      </w:r>
      <w:r w:rsidRPr="00FA47AB">
        <w:rPr>
          <w:rFonts w:ascii="Times New Roman" w:hAnsi="Times New Roman" w:cs="Times New Roman"/>
          <w:sz w:val="24"/>
          <w:szCs w:val="24"/>
        </w:rPr>
        <w:tab/>
      </w:r>
      <w:r w:rsidRPr="00FA47AB">
        <w:rPr>
          <w:rFonts w:ascii="Times New Roman" w:hAnsi="Times New Roman" w:cs="Times New Roman"/>
          <w:sz w:val="24"/>
          <w:szCs w:val="24"/>
        </w:rPr>
        <w:tab/>
      </w:r>
      <w:r w:rsidRPr="00FA47AB">
        <w:rPr>
          <w:rFonts w:ascii="Times New Roman" w:hAnsi="Times New Roman" w:cs="Times New Roman"/>
          <w:sz w:val="24"/>
          <w:szCs w:val="24"/>
        </w:rPr>
        <w:tab/>
      </w:r>
      <w:r w:rsidRPr="00FA47AB">
        <w:rPr>
          <w:rFonts w:ascii="Times New Roman" w:hAnsi="Times New Roman" w:cs="Times New Roman"/>
          <w:sz w:val="24"/>
          <w:szCs w:val="24"/>
        </w:rPr>
        <w:tab/>
      </w:r>
      <w:r w:rsidRPr="00FA47AB">
        <w:rPr>
          <w:rFonts w:ascii="Times New Roman" w:hAnsi="Times New Roman" w:cs="Times New Roman"/>
          <w:sz w:val="24"/>
          <w:szCs w:val="24"/>
        </w:rPr>
        <w:tab/>
      </w:r>
      <w:r w:rsidRPr="00FA47AB">
        <w:rPr>
          <w:rFonts w:ascii="Times New Roman" w:hAnsi="Times New Roman" w:cs="Times New Roman"/>
          <w:sz w:val="24"/>
          <w:szCs w:val="24"/>
        </w:rPr>
        <w:tab/>
      </w:r>
      <w:r w:rsidRPr="00FA47AB">
        <w:rPr>
          <w:rFonts w:ascii="Times New Roman" w:hAnsi="Times New Roman" w:cs="Times New Roman"/>
          <w:sz w:val="24"/>
          <w:szCs w:val="24"/>
        </w:rPr>
        <w:tab/>
        <w:t>1</w:t>
      </w:r>
    </w:p>
    <w:p w:rsidR="00C65920" w:rsidRPr="00FA47AB" w:rsidRDefault="00CD1C4C" w:rsidP="00FA47AB">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hAnsi="Times New Roman" w:cs="Times New Roman"/>
          <w:sz w:val="24"/>
          <w:szCs w:val="24"/>
        </w:rPr>
      </w:pPr>
      <w:r w:rsidRPr="00FA47AB">
        <w:rPr>
          <w:rFonts w:ascii="Times New Roman" w:hAnsi="Times New Roman" w:cs="Times New Roman"/>
          <w:sz w:val="24"/>
          <w:szCs w:val="24"/>
        </w:rPr>
        <w:t>İşçi</w:t>
      </w:r>
      <w:r w:rsidRPr="00FA47AB">
        <w:rPr>
          <w:rFonts w:ascii="Times New Roman" w:hAnsi="Times New Roman" w:cs="Times New Roman"/>
          <w:sz w:val="24"/>
          <w:szCs w:val="24"/>
        </w:rPr>
        <w:tab/>
      </w:r>
      <w:r w:rsidRPr="00FA47AB">
        <w:rPr>
          <w:rFonts w:ascii="Times New Roman" w:hAnsi="Times New Roman" w:cs="Times New Roman"/>
          <w:sz w:val="24"/>
          <w:szCs w:val="24"/>
        </w:rPr>
        <w:tab/>
      </w:r>
      <w:r w:rsidRPr="00FA47AB">
        <w:rPr>
          <w:rFonts w:ascii="Times New Roman" w:hAnsi="Times New Roman" w:cs="Times New Roman"/>
          <w:sz w:val="24"/>
          <w:szCs w:val="24"/>
        </w:rPr>
        <w:tab/>
      </w:r>
      <w:r w:rsidRPr="00FA47AB">
        <w:rPr>
          <w:rFonts w:ascii="Times New Roman" w:hAnsi="Times New Roman" w:cs="Times New Roman"/>
          <w:sz w:val="24"/>
          <w:szCs w:val="24"/>
        </w:rPr>
        <w:tab/>
      </w:r>
      <w:r w:rsidRPr="00FA47AB">
        <w:rPr>
          <w:rFonts w:ascii="Times New Roman" w:hAnsi="Times New Roman" w:cs="Times New Roman"/>
          <w:sz w:val="24"/>
          <w:szCs w:val="24"/>
        </w:rPr>
        <w:tab/>
      </w:r>
      <w:r w:rsidRPr="00FA47AB">
        <w:rPr>
          <w:rFonts w:ascii="Times New Roman" w:hAnsi="Times New Roman" w:cs="Times New Roman"/>
          <w:sz w:val="24"/>
          <w:szCs w:val="24"/>
        </w:rPr>
        <w:tab/>
      </w:r>
      <w:r w:rsidRPr="00FA47AB">
        <w:rPr>
          <w:rFonts w:ascii="Times New Roman" w:hAnsi="Times New Roman" w:cs="Times New Roman"/>
          <w:sz w:val="24"/>
          <w:szCs w:val="24"/>
        </w:rPr>
        <w:tab/>
      </w:r>
      <w:r w:rsidRPr="00FA47AB">
        <w:rPr>
          <w:rFonts w:ascii="Times New Roman" w:hAnsi="Times New Roman" w:cs="Times New Roman"/>
          <w:sz w:val="24"/>
          <w:szCs w:val="24"/>
        </w:rPr>
        <w:tab/>
      </w:r>
      <w:r w:rsidRPr="00FA47AB">
        <w:rPr>
          <w:rFonts w:ascii="Times New Roman" w:hAnsi="Times New Roman" w:cs="Times New Roman"/>
          <w:sz w:val="24"/>
          <w:szCs w:val="24"/>
        </w:rPr>
        <w:tab/>
      </w:r>
      <w:r w:rsidRPr="00FA47AB">
        <w:rPr>
          <w:rFonts w:ascii="Times New Roman" w:hAnsi="Times New Roman" w:cs="Times New Roman"/>
          <w:sz w:val="24"/>
          <w:szCs w:val="24"/>
        </w:rPr>
        <w:tab/>
      </w:r>
      <w:r w:rsidRPr="00FA47AB">
        <w:rPr>
          <w:rFonts w:ascii="Times New Roman" w:hAnsi="Times New Roman" w:cs="Times New Roman"/>
          <w:sz w:val="24"/>
          <w:szCs w:val="24"/>
        </w:rPr>
        <w:tab/>
        <w:t xml:space="preserve">        197</w:t>
      </w:r>
    </w:p>
    <w:p w:rsidR="00A33931" w:rsidRPr="00FA47AB" w:rsidRDefault="00A33931" w:rsidP="00FA47AB">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hAnsi="Times New Roman" w:cs="Times New Roman"/>
          <w:sz w:val="24"/>
          <w:szCs w:val="24"/>
        </w:rPr>
      </w:pPr>
      <w:proofErr w:type="spellStart"/>
      <w:r w:rsidRPr="00FA47AB">
        <w:rPr>
          <w:rFonts w:ascii="Times New Roman" w:hAnsi="Times New Roman" w:cs="Times New Roman"/>
          <w:sz w:val="24"/>
          <w:szCs w:val="24"/>
        </w:rPr>
        <w:t>Buruciye</w:t>
      </w:r>
      <w:proofErr w:type="spellEnd"/>
      <w:r w:rsidRPr="00FA47AB">
        <w:rPr>
          <w:rFonts w:ascii="Times New Roman" w:hAnsi="Times New Roman" w:cs="Times New Roman"/>
          <w:sz w:val="24"/>
          <w:szCs w:val="24"/>
        </w:rPr>
        <w:t xml:space="preserve"> Personeli</w:t>
      </w:r>
      <w:r w:rsidRPr="00FA47AB">
        <w:rPr>
          <w:rFonts w:ascii="Times New Roman" w:hAnsi="Times New Roman" w:cs="Times New Roman"/>
          <w:sz w:val="24"/>
          <w:szCs w:val="24"/>
        </w:rPr>
        <w:tab/>
      </w:r>
      <w:r w:rsidRPr="00FA47AB">
        <w:rPr>
          <w:rFonts w:ascii="Times New Roman" w:hAnsi="Times New Roman" w:cs="Times New Roman"/>
          <w:sz w:val="24"/>
          <w:szCs w:val="24"/>
        </w:rPr>
        <w:tab/>
      </w:r>
      <w:r w:rsidRPr="00FA47AB">
        <w:rPr>
          <w:rFonts w:ascii="Times New Roman" w:hAnsi="Times New Roman" w:cs="Times New Roman"/>
          <w:sz w:val="24"/>
          <w:szCs w:val="24"/>
        </w:rPr>
        <w:tab/>
      </w:r>
      <w:r w:rsidRPr="00FA47AB">
        <w:rPr>
          <w:rFonts w:ascii="Times New Roman" w:hAnsi="Times New Roman" w:cs="Times New Roman"/>
          <w:sz w:val="24"/>
          <w:szCs w:val="24"/>
        </w:rPr>
        <w:tab/>
      </w:r>
      <w:r w:rsidRPr="00FA47AB">
        <w:rPr>
          <w:rFonts w:ascii="Times New Roman" w:hAnsi="Times New Roman" w:cs="Times New Roman"/>
          <w:sz w:val="24"/>
          <w:szCs w:val="24"/>
        </w:rPr>
        <w:tab/>
      </w:r>
      <w:r w:rsidRPr="00FA47AB">
        <w:rPr>
          <w:rFonts w:ascii="Times New Roman" w:hAnsi="Times New Roman" w:cs="Times New Roman"/>
          <w:sz w:val="24"/>
          <w:szCs w:val="24"/>
        </w:rPr>
        <w:tab/>
      </w:r>
      <w:r w:rsidRPr="00FA47AB">
        <w:rPr>
          <w:rFonts w:ascii="Times New Roman" w:hAnsi="Times New Roman" w:cs="Times New Roman"/>
          <w:sz w:val="24"/>
          <w:szCs w:val="24"/>
        </w:rPr>
        <w:tab/>
      </w:r>
      <w:r w:rsidRPr="00FA47AB">
        <w:rPr>
          <w:rFonts w:ascii="Times New Roman" w:hAnsi="Times New Roman" w:cs="Times New Roman"/>
          <w:sz w:val="24"/>
          <w:szCs w:val="24"/>
        </w:rPr>
        <w:tab/>
      </w:r>
      <w:r w:rsidRPr="00FA47AB">
        <w:rPr>
          <w:rFonts w:ascii="Times New Roman" w:hAnsi="Times New Roman" w:cs="Times New Roman"/>
          <w:sz w:val="24"/>
          <w:szCs w:val="24"/>
        </w:rPr>
        <w:tab/>
        <w:t xml:space="preserve">      </w:t>
      </w:r>
      <w:r w:rsidR="00134392" w:rsidRPr="00FA47AB">
        <w:rPr>
          <w:rFonts w:ascii="Times New Roman" w:hAnsi="Times New Roman" w:cs="Times New Roman"/>
          <w:sz w:val="24"/>
          <w:szCs w:val="24"/>
        </w:rPr>
        <w:t xml:space="preserve"> </w:t>
      </w:r>
      <w:r w:rsidRPr="00FA47AB">
        <w:rPr>
          <w:rFonts w:ascii="Times New Roman" w:hAnsi="Times New Roman" w:cs="Times New Roman"/>
          <w:sz w:val="24"/>
          <w:szCs w:val="24"/>
        </w:rPr>
        <w:t xml:space="preserve"> 136</w:t>
      </w:r>
    </w:p>
    <w:p w:rsidR="00D00020" w:rsidRPr="00FA47AB" w:rsidRDefault="00D00020" w:rsidP="00FA47AB">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hAnsi="Times New Roman" w:cs="Times New Roman"/>
          <w:sz w:val="24"/>
          <w:szCs w:val="24"/>
        </w:rPr>
      </w:pPr>
      <w:r w:rsidRPr="00FA47AB">
        <w:rPr>
          <w:rFonts w:ascii="Times New Roman" w:hAnsi="Times New Roman" w:cs="Times New Roman"/>
          <w:sz w:val="24"/>
          <w:szCs w:val="24"/>
        </w:rPr>
        <w:t>696 Sayılı KHK Şirket İşçisi</w:t>
      </w:r>
      <w:r w:rsidRPr="00FA47AB">
        <w:rPr>
          <w:rFonts w:ascii="Times New Roman" w:hAnsi="Times New Roman" w:cs="Times New Roman"/>
          <w:sz w:val="24"/>
          <w:szCs w:val="24"/>
        </w:rPr>
        <w:tab/>
      </w:r>
      <w:r w:rsidR="00332B16" w:rsidRPr="00FA47AB">
        <w:rPr>
          <w:rFonts w:ascii="Times New Roman" w:hAnsi="Times New Roman" w:cs="Times New Roman"/>
          <w:sz w:val="24"/>
          <w:szCs w:val="24"/>
        </w:rPr>
        <w:t xml:space="preserve"> (kadroya alınan işçiler)</w:t>
      </w:r>
      <w:r w:rsidR="00332B16" w:rsidRPr="00FA47AB">
        <w:rPr>
          <w:rFonts w:ascii="Times New Roman" w:hAnsi="Times New Roman" w:cs="Times New Roman"/>
          <w:sz w:val="24"/>
          <w:szCs w:val="24"/>
        </w:rPr>
        <w:tab/>
      </w:r>
      <w:r w:rsidR="00332B16" w:rsidRPr="00FA47AB">
        <w:rPr>
          <w:rFonts w:ascii="Times New Roman" w:hAnsi="Times New Roman" w:cs="Times New Roman"/>
          <w:sz w:val="24"/>
          <w:szCs w:val="24"/>
        </w:rPr>
        <w:tab/>
      </w:r>
      <w:r w:rsidR="00332B16" w:rsidRPr="00FA47AB">
        <w:rPr>
          <w:rFonts w:ascii="Times New Roman" w:hAnsi="Times New Roman" w:cs="Times New Roman"/>
          <w:sz w:val="24"/>
          <w:szCs w:val="24"/>
        </w:rPr>
        <w:tab/>
      </w:r>
      <w:r w:rsidR="00332B16" w:rsidRPr="00FA47AB">
        <w:rPr>
          <w:rFonts w:ascii="Times New Roman" w:hAnsi="Times New Roman" w:cs="Times New Roman"/>
          <w:sz w:val="24"/>
          <w:szCs w:val="24"/>
        </w:rPr>
        <w:tab/>
      </w:r>
      <w:r w:rsidR="00134392" w:rsidRPr="00FA47AB">
        <w:rPr>
          <w:rFonts w:ascii="Times New Roman" w:hAnsi="Times New Roman" w:cs="Times New Roman"/>
          <w:sz w:val="24"/>
          <w:szCs w:val="24"/>
        </w:rPr>
        <w:t xml:space="preserve">          </w:t>
      </w:r>
      <w:r w:rsidRPr="00FA47AB">
        <w:rPr>
          <w:rFonts w:ascii="Times New Roman" w:hAnsi="Times New Roman" w:cs="Times New Roman"/>
          <w:sz w:val="24"/>
          <w:szCs w:val="24"/>
        </w:rPr>
        <w:t>16</w:t>
      </w:r>
    </w:p>
    <w:p w:rsidR="00C65920" w:rsidRPr="00FA47AB" w:rsidRDefault="00CD1C4C" w:rsidP="00FA47AB">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hAnsi="Times New Roman" w:cs="Times New Roman"/>
          <w:sz w:val="24"/>
          <w:szCs w:val="24"/>
        </w:rPr>
      </w:pPr>
      <w:r w:rsidRPr="00FA47AB">
        <w:rPr>
          <w:rFonts w:ascii="Times New Roman" w:hAnsi="Times New Roman" w:cs="Times New Roman"/>
          <w:sz w:val="24"/>
          <w:szCs w:val="24"/>
        </w:rPr>
        <w:t>Avukat</w:t>
      </w:r>
      <w:r w:rsidRPr="00FA47AB">
        <w:rPr>
          <w:rFonts w:ascii="Times New Roman" w:hAnsi="Times New Roman" w:cs="Times New Roman"/>
          <w:sz w:val="24"/>
          <w:szCs w:val="24"/>
        </w:rPr>
        <w:tab/>
      </w:r>
      <w:r w:rsidRPr="00FA47AB">
        <w:rPr>
          <w:rFonts w:ascii="Times New Roman" w:hAnsi="Times New Roman" w:cs="Times New Roman"/>
          <w:sz w:val="24"/>
          <w:szCs w:val="24"/>
        </w:rPr>
        <w:tab/>
      </w:r>
      <w:r w:rsidRPr="00FA47AB">
        <w:rPr>
          <w:rFonts w:ascii="Times New Roman" w:hAnsi="Times New Roman" w:cs="Times New Roman"/>
          <w:sz w:val="24"/>
          <w:szCs w:val="24"/>
        </w:rPr>
        <w:tab/>
      </w:r>
      <w:r w:rsidRPr="00FA47AB">
        <w:rPr>
          <w:rFonts w:ascii="Times New Roman" w:hAnsi="Times New Roman" w:cs="Times New Roman"/>
          <w:sz w:val="24"/>
          <w:szCs w:val="24"/>
        </w:rPr>
        <w:tab/>
      </w:r>
      <w:r w:rsidRPr="00FA47AB">
        <w:rPr>
          <w:rFonts w:ascii="Times New Roman" w:hAnsi="Times New Roman" w:cs="Times New Roman"/>
          <w:sz w:val="24"/>
          <w:szCs w:val="24"/>
        </w:rPr>
        <w:tab/>
      </w:r>
      <w:r w:rsidRPr="00FA47AB">
        <w:rPr>
          <w:rFonts w:ascii="Times New Roman" w:hAnsi="Times New Roman" w:cs="Times New Roman"/>
          <w:sz w:val="24"/>
          <w:szCs w:val="24"/>
        </w:rPr>
        <w:tab/>
      </w:r>
      <w:r w:rsidRPr="00FA47AB">
        <w:rPr>
          <w:rFonts w:ascii="Times New Roman" w:hAnsi="Times New Roman" w:cs="Times New Roman"/>
          <w:sz w:val="24"/>
          <w:szCs w:val="24"/>
        </w:rPr>
        <w:tab/>
      </w:r>
      <w:r w:rsidRPr="00FA47AB">
        <w:rPr>
          <w:rFonts w:ascii="Times New Roman" w:hAnsi="Times New Roman" w:cs="Times New Roman"/>
          <w:sz w:val="24"/>
          <w:szCs w:val="24"/>
        </w:rPr>
        <w:tab/>
      </w:r>
      <w:r w:rsidRPr="00FA47AB">
        <w:rPr>
          <w:rFonts w:ascii="Times New Roman" w:hAnsi="Times New Roman" w:cs="Times New Roman"/>
          <w:sz w:val="24"/>
          <w:szCs w:val="24"/>
        </w:rPr>
        <w:tab/>
      </w:r>
      <w:r w:rsidRPr="00FA47AB">
        <w:rPr>
          <w:rFonts w:ascii="Times New Roman" w:hAnsi="Times New Roman" w:cs="Times New Roman"/>
          <w:sz w:val="24"/>
          <w:szCs w:val="24"/>
        </w:rPr>
        <w:tab/>
        <w:t xml:space="preserve">                      </w:t>
      </w:r>
      <w:r w:rsidR="00134392" w:rsidRPr="00FA47AB">
        <w:rPr>
          <w:rFonts w:ascii="Times New Roman" w:hAnsi="Times New Roman" w:cs="Times New Roman"/>
          <w:sz w:val="24"/>
          <w:szCs w:val="24"/>
        </w:rPr>
        <w:t xml:space="preserve"> </w:t>
      </w:r>
      <w:r w:rsidRPr="00FA47AB">
        <w:rPr>
          <w:rFonts w:ascii="Times New Roman" w:hAnsi="Times New Roman" w:cs="Times New Roman"/>
          <w:sz w:val="24"/>
          <w:szCs w:val="24"/>
        </w:rPr>
        <w:t>4</w:t>
      </w:r>
    </w:p>
    <w:p w:rsidR="00C65920" w:rsidRPr="00FA47AB" w:rsidRDefault="00081D1B" w:rsidP="00FA47AB">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hAnsi="Times New Roman" w:cs="Times New Roman"/>
          <w:sz w:val="24"/>
          <w:szCs w:val="24"/>
        </w:rPr>
      </w:pPr>
      <w:r w:rsidRPr="00FA47AB">
        <w:rPr>
          <w:rFonts w:ascii="Times New Roman" w:hAnsi="Times New Roman" w:cs="Times New Roman"/>
          <w:sz w:val="24"/>
          <w:szCs w:val="24"/>
        </w:rPr>
        <w:t>Diğerleri( Müdür, Mühendis, Teknisyen ve Genel İdare Hizmetleri)</w:t>
      </w:r>
      <w:r w:rsidRPr="00FA47AB">
        <w:rPr>
          <w:rFonts w:ascii="Times New Roman" w:hAnsi="Times New Roman" w:cs="Times New Roman"/>
          <w:sz w:val="24"/>
          <w:szCs w:val="24"/>
        </w:rPr>
        <w:tab/>
      </w:r>
      <w:r w:rsidRPr="00FA47AB">
        <w:rPr>
          <w:rFonts w:ascii="Times New Roman" w:hAnsi="Times New Roman" w:cs="Times New Roman"/>
          <w:sz w:val="24"/>
          <w:szCs w:val="24"/>
        </w:rPr>
        <w:tab/>
        <w:t xml:space="preserve">      </w:t>
      </w:r>
      <w:r w:rsidR="00134392" w:rsidRPr="00FA47AB">
        <w:rPr>
          <w:rFonts w:ascii="Times New Roman" w:hAnsi="Times New Roman" w:cs="Times New Roman"/>
          <w:sz w:val="24"/>
          <w:szCs w:val="24"/>
        </w:rPr>
        <w:t xml:space="preserve"> </w:t>
      </w:r>
      <w:r w:rsidRPr="00FA47AB">
        <w:rPr>
          <w:rFonts w:ascii="Times New Roman" w:hAnsi="Times New Roman" w:cs="Times New Roman"/>
          <w:sz w:val="24"/>
          <w:szCs w:val="24"/>
        </w:rPr>
        <w:t xml:space="preserve"> 333</w:t>
      </w:r>
    </w:p>
    <w:p w:rsidR="00C65920" w:rsidRPr="00FA47AB" w:rsidRDefault="00C65920" w:rsidP="00FA47AB">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hAnsi="Times New Roman" w:cs="Times New Roman"/>
          <w:sz w:val="24"/>
          <w:szCs w:val="24"/>
        </w:rPr>
      </w:pPr>
      <w:r w:rsidRPr="00FA47AB">
        <w:rPr>
          <w:rFonts w:ascii="Times New Roman" w:hAnsi="Times New Roman" w:cs="Times New Roman"/>
          <w:sz w:val="24"/>
          <w:szCs w:val="24"/>
        </w:rPr>
        <w:t xml:space="preserve">Genel TOPLAM:                                                                                                           </w:t>
      </w:r>
      <w:r w:rsidR="00134392" w:rsidRPr="00FA47AB">
        <w:rPr>
          <w:rFonts w:ascii="Times New Roman" w:hAnsi="Times New Roman" w:cs="Times New Roman"/>
          <w:sz w:val="24"/>
          <w:szCs w:val="24"/>
        </w:rPr>
        <w:t xml:space="preserve"> </w:t>
      </w:r>
      <w:r w:rsidRPr="00FA47AB">
        <w:rPr>
          <w:rFonts w:ascii="Times New Roman" w:hAnsi="Times New Roman" w:cs="Times New Roman"/>
          <w:sz w:val="24"/>
          <w:szCs w:val="24"/>
        </w:rPr>
        <w:t xml:space="preserve">  </w:t>
      </w:r>
      <w:r w:rsidR="003F0B37" w:rsidRPr="00FA47AB">
        <w:rPr>
          <w:rFonts w:ascii="Times New Roman" w:hAnsi="Times New Roman" w:cs="Times New Roman"/>
          <w:sz w:val="24"/>
          <w:szCs w:val="24"/>
        </w:rPr>
        <w:t>690</w:t>
      </w:r>
    </w:p>
    <w:p w:rsidR="00C65920" w:rsidRDefault="0093212B" w:rsidP="00FA47AB">
      <w:pPr>
        <w:spacing w:after="0"/>
        <w:rPr>
          <w:rFonts w:ascii="Times New Roman" w:eastAsia="Calibri" w:hAnsi="Times New Roman" w:cs="Times New Roman"/>
          <w:sz w:val="24"/>
          <w:szCs w:val="24"/>
        </w:rPr>
      </w:pPr>
      <w:r w:rsidRPr="00FA47AB">
        <w:rPr>
          <w:rFonts w:ascii="Times New Roman" w:hAnsi="Times New Roman" w:cs="Times New Roman"/>
          <w:sz w:val="24"/>
          <w:szCs w:val="24"/>
        </w:rPr>
        <w:t xml:space="preserve">İl Özel İdaremizde Toplam:  690 </w:t>
      </w:r>
      <w:r w:rsidRPr="00FA47AB">
        <w:rPr>
          <w:rFonts w:ascii="Times New Roman" w:eastAsia="Calibri" w:hAnsi="Times New Roman" w:cs="Times New Roman"/>
          <w:sz w:val="24"/>
          <w:szCs w:val="24"/>
        </w:rPr>
        <w:t>Çalışan Personel Bulunduğu kayıtlardan anlaşılmıştır.</w:t>
      </w:r>
    </w:p>
    <w:p w:rsidR="00F8557B" w:rsidRDefault="00F8557B" w:rsidP="00FA47AB">
      <w:pPr>
        <w:spacing w:after="0"/>
        <w:rPr>
          <w:rFonts w:ascii="Times New Roman" w:hAnsi="Times New Roman" w:cs="Times New Roman"/>
          <w:sz w:val="24"/>
          <w:szCs w:val="24"/>
        </w:rPr>
      </w:pPr>
    </w:p>
    <w:p w:rsidR="00DB1F33" w:rsidRDefault="00DB1F33" w:rsidP="00FA47AB">
      <w:pPr>
        <w:spacing w:after="0"/>
        <w:rPr>
          <w:rFonts w:ascii="Times New Roman" w:hAnsi="Times New Roman" w:cs="Times New Roman"/>
          <w:sz w:val="24"/>
          <w:szCs w:val="24"/>
        </w:rPr>
      </w:pPr>
    </w:p>
    <w:p w:rsidR="004A3BC4" w:rsidRDefault="004A3BC4" w:rsidP="00FA47AB">
      <w:pPr>
        <w:spacing w:after="0"/>
        <w:rPr>
          <w:rFonts w:ascii="Times New Roman" w:hAnsi="Times New Roman" w:cs="Times New Roman"/>
          <w:sz w:val="24"/>
          <w:szCs w:val="24"/>
        </w:rPr>
      </w:pPr>
    </w:p>
    <w:p w:rsidR="00DB1F33" w:rsidRDefault="00DB1F33" w:rsidP="00FA47AB">
      <w:pPr>
        <w:spacing w:after="0"/>
        <w:rPr>
          <w:rFonts w:ascii="Times New Roman" w:hAnsi="Times New Roman" w:cs="Times New Roman"/>
          <w:sz w:val="24"/>
          <w:szCs w:val="24"/>
        </w:rPr>
      </w:pPr>
    </w:p>
    <w:p w:rsidR="007511CB" w:rsidRPr="00FA47AB" w:rsidRDefault="00C631B6" w:rsidP="00F8557B">
      <w:pPr>
        <w:spacing w:after="100" w:afterAutospacing="1"/>
        <w:ind w:firstLine="708"/>
        <w:rPr>
          <w:rFonts w:ascii="Times New Roman" w:hAnsi="Times New Roman" w:cs="Times New Roman"/>
          <w:b/>
          <w:sz w:val="24"/>
          <w:szCs w:val="24"/>
        </w:rPr>
      </w:pPr>
      <w:r w:rsidRPr="00FA47AB">
        <w:rPr>
          <w:rFonts w:ascii="Times New Roman" w:hAnsi="Times New Roman" w:cs="Times New Roman"/>
          <w:b/>
          <w:sz w:val="24"/>
          <w:szCs w:val="24"/>
        </w:rPr>
        <w:lastRenderedPageBreak/>
        <w:t>13</w:t>
      </w:r>
      <w:r w:rsidR="00481657" w:rsidRPr="00FA47AB">
        <w:rPr>
          <w:rFonts w:ascii="Times New Roman" w:hAnsi="Times New Roman" w:cs="Times New Roman"/>
          <w:b/>
          <w:sz w:val="24"/>
          <w:szCs w:val="24"/>
        </w:rPr>
        <w:t>-</w:t>
      </w:r>
      <w:r w:rsidR="007511CB" w:rsidRPr="00FA47AB">
        <w:rPr>
          <w:rFonts w:ascii="Times New Roman" w:hAnsi="Times New Roman" w:cs="Times New Roman"/>
          <w:b/>
          <w:sz w:val="24"/>
          <w:szCs w:val="24"/>
        </w:rPr>
        <w:t>YOL VE ULAŞIM HİZMETLERİ MÜDÜRLÜĞÜ</w:t>
      </w:r>
    </w:p>
    <w:p w:rsidR="00B67677" w:rsidRPr="00FA47AB" w:rsidRDefault="00E824CC" w:rsidP="00F8557B">
      <w:pPr>
        <w:spacing w:after="100" w:afterAutospacing="1"/>
        <w:ind w:firstLine="708"/>
        <w:jc w:val="both"/>
        <w:rPr>
          <w:rFonts w:ascii="Times New Roman" w:hAnsi="Times New Roman" w:cs="Times New Roman"/>
          <w:sz w:val="24"/>
          <w:szCs w:val="24"/>
        </w:rPr>
      </w:pPr>
      <w:r w:rsidRPr="00FA47AB">
        <w:rPr>
          <w:rFonts w:ascii="Times New Roman" w:hAnsi="Times New Roman" w:cs="Times New Roman"/>
          <w:sz w:val="24"/>
          <w:szCs w:val="24"/>
        </w:rPr>
        <w:t xml:space="preserve">İl Özel İdaremiz; 2019 yılı içerisinde Yol ve Ulaşım Hizmetleri Müdürlüğü programı dahilinde, köy yollarımızda ivedilik arz eden köy yollarına öncelik verilerek;  asfalt kaplama, onarım ve </w:t>
      </w:r>
      <w:proofErr w:type="gramStart"/>
      <w:r w:rsidRPr="00FA47AB">
        <w:rPr>
          <w:rFonts w:ascii="Times New Roman" w:hAnsi="Times New Roman" w:cs="Times New Roman"/>
          <w:sz w:val="24"/>
          <w:szCs w:val="24"/>
        </w:rPr>
        <w:t>stabilize</w:t>
      </w:r>
      <w:proofErr w:type="gramEnd"/>
      <w:r w:rsidRPr="00FA47AB">
        <w:rPr>
          <w:rFonts w:ascii="Times New Roman" w:hAnsi="Times New Roman" w:cs="Times New Roman"/>
          <w:sz w:val="24"/>
          <w:szCs w:val="24"/>
        </w:rPr>
        <w:t xml:space="preserve"> programı gerçekleştirmiş olup, yapılan işler aşağıya çıkartılmıştır.</w:t>
      </w:r>
    </w:p>
    <w:tbl>
      <w:tblPr>
        <w:tblW w:w="9229" w:type="dxa"/>
        <w:tblInd w:w="55" w:type="dxa"/>
        <w:tblCellMar>
          <w:left w:w="70" w:type="dxa"/>
          <w:right w:w="70" w:type="dxa"/>
        </w:tblCellMar>
        <w:tblLook w:val="04A0" w:firstRow="1" w:lastRow="0" w:firstColumn="1" w:lastColumn="0" w:noHBand="0" w:noVBand="1"/>
      </w:tblPr>
      <w:tblGrid>
        <w:gridCol w:w="1575"/>
        <w:gridCol w:w="1985"/>
        <w:gridCol w:w="1984"/>
        <w:gridCol w:w="3685"/>
      </w:tblGrid>
      <w:tr w:rsidR="00406926" w:rsidRPr="00FA47AB" w:rsidTr="00B4493F">
        <w:trPr>
          <w:trHeight w:val="315"/>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6926" w:rsidRPr="00FA47AB" w:rsidRDefault="00406926" w:rsidP="00FA47AB">
            <w:pPr>
              <w:spacing w:after="0" w:line="240" w:lineRule="auto"/>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 xml:space="preserve">İL/İLÇESİ </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406926" w:rsidRPr="00FA47AB" w:rsidRDefault="00406926"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1.Kat</w:t>
            </w:r>
            <w:r w:rsidR="00B4493F" w:rsidRPr="00FA47AB">
              <w:rPr>
                <w:rFonts w:ascii="Times New Roman" w:eastAsia="Times New Roman" w:hAnsi="Times New Roman" w:cs="Times New Roman"/>
                <w:sz w:val="24"/>
                <w:szCs w:val="24"/>
                <w:lang w:eastAsia="tr-TR"/>
              </w:rPr>
              <w:t xml:space="preserve"> </w:t>
            </w:r>
            <w:r w:rsidRPr="00FA47AB">
              <w:rPr>
                <w:rFonts w:ascii="Times New Roman" w:eastAsia="Times New Roman" w:hAnsi="Times New Roman" w:cs="Times New Roman"/>
                <w:sz w:val="24"/>
                <w:szCs w:val="24"/>
                <w:lang w:eastAsia="tr-TR"/>
              </w:rPr>
              <w:t>Asfalt</w:t>
            </w:r>
            <w:r w:rsidR="00B4493F" w:rsidRPr="00FA47AB">
              <w:rPr>
                <w:rFonts w:ascii="Times New Roman" w:eastAsia="Times New Roman" w:hAnsi="Times New Roman" w:cs="Times New Roman"/>
                <w:sz w:val="24"/>
                <w:szCs w:val="24"/>
                <w:lang w:eastAsia="tr-TR"/>
              </w:rPr>
              <w:t xml:space="preserve"> </w:t>
            </w:r>
            <w:r w:rsidRPr="00FA47AB">
              <w:rPr>
                <w:rFonts w:ascii="Times New Roman" w:eastAsia="Times New Roman" w:hAnsi="Times New Roman" w:cs="Times New Roman"/>
                <w:sz w:val="24"/>
                <w:szCs w:val="24"/>
                <w:lang w:eastAsia="tr-TR"/>
              </w:rPr>
              <w:t>(km)</w:t>
            </w:r>
          </w:p>
        </w:tc>
        <w:tc>
          <w:tcPr>
            <w:tcW w:w="1984" w:type="dxa"/>
            <w:tcBorders>
              <w:top w:val="single" w:sz="4" w:space="0" w:color="auto"/>
              <w:left w:val="nil"/>
              <w:bottom w:val="single" w:sz="4" w:space="0" w:color="auto"/>
              <w:right w:val="single" w:sz="4" w:space="0" w:color="auto"/>
            </w:tcBorders>
            <w:shd w:val="clear" w:color="auto" w:fill="auto"/>
            <w:noWrap/>
            <w:hideMark/>
          </w:tcPr>
          <w:p w:rsidR="00406926" w:rsidRPr="00FA47AB" w:rsidRDefault="00406926"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2.Kat</w:t>
            </w:r>
            <w:r w:rsidR="00B4493F" w:rsidRPr="00FA47AB">
              <w:rPr>
                <w:rFonts w:ascii="Times New Roman" w:eastAsia="Times New Roman" w:hAnsi="Times New Roman" w:cs="Times New Roman"/>
                <w:sz w:val="24"/>
                <w:szCs w:val="24"/>
                <w:lang w:eastAsia="tr-TR"/>
              </w:rPr>
              <w:t xml:space="preserve"> </w:t>
            </w:r>
            <w:r w:rsidRPr="00FA47AB">
              <w:rPr>
                <w:rFonts w:ascii="Times New Roman" w:eastAsia="Times New Roman" w:hAnsi="Times New Roman" w:cs="Times New Roman"/>
                <w:sz w:val="24"/>
                <w:szCs w:val="24"/>
                <w:lang w:eastAsia="tr-TR"/>
              </w:rPr>
              <w:t>Asfalt</w:t>
            </w:r>
            <w:r w:rsidR="00B4493F" w:rsidRPr="00FA47AB">
              <w:rPr>
                <w:rFonts w:ascii="Times New Roman" w:eastAsia="Times New Roman" w:hAnsi="Times New Roman" w:cs="Times New Roman"/>
                <w:sz w:val="24"/>
                <w:szCs w:val="24"/>
                <w:lang w:eastAsia="tr-TR"/>
              </w:rPr>
              <w:t xml:space="preserve"> </w:t>
            </w:r>
            <w:r w:rsidRPr="00FA47AB">
              <w:rPr>
                <w:rFonts w:ascii="Times New Roman" w:eastAsia="Times New Roman" w:hAnsi="Times New Roman" w:cs="Times New Roman"/>
                <w:sz w:val="24"/>
                <w:szCs w:val="24"/>
                <w:lang w:eastAsia="tr-TR"/>
              </w:rPr>
              <w:t>(km)</w:t>
            </w:r>
          </w:p>
        </w:tc>
        <w:tc>
          <w:tcPr>
            <w:tcW w:w="3685" w:type="dxa"/>
            <w:tcBorders>
              <w:top w:val="single" w:sz="4" w:space="0" w:color="auto"/>
              <w:left w:val="nil"/>
              <w:bottom w:val="single" w:sz="4" w:space="0" w:color="auto"/>
              <w:right w:val="single" w:sz="4" w:space="0" w:color="auto"/>
            </w:tcBorders>
            <w:shd w:val="clear" w:color="auto" w:fill="auto"/>
            <w:noWrap/>
            <w:vAlign w:val="bottom"/>
            <w:hideMark/>
          </w:tcPr>
          <w:p w:rsidR="00406926" w:rsidRPr="00FA47AB" w:rsidRDefault="00406926"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Onarım-</w:t>
            </w:r>
            <w:proofErr w:type="spellStart"/>
            <w:r w:rsidRPr="00FA47AB">
              <w:rPr>
                <w:rFonts w:ascii="Times New Roman" w:eastAsia="Times New Roman" w:hAnsi="Times New Roman" w:cs="Times New Roman"/>
                <w:sz w:val="24"/>
                <w:szCs w:val="24"/>
                <w:lang w:eastAsia="tr-TR"/>
              </w:rPr>
              <w:t>Stabibilize</w:t>
            </w:r>
            <w:proofErr w:type="spellEnd"/>
            <w:r w:rsidR="00B4493F" w:rsidRPr="00FA47AB">
              <w:rPr>
                <w:rFonts w:ascii="Times New Roman" w:eastAsia="Times New Roman" w:hAnsi="Times New Roman" w:cs="Times New Roman"/>
                <w:sz w:val="24"/>
                <w:szCs w:val="24"/>
                <w:lang w:eastAsia="tr-TR"/>
              </w:rPr>
              <w:t xml:space="preserve"> </w:t>
            </w:r>
            <w:r w:rsidRPr="00FA47AB">
              <w:rPr>
                <w:rFonts w:ascii="Times New Roman" w:eastAsia="Times New Roman" w:hAnsi="Times New Roman" w:cs="Times New Roman"/>
                <w:sz w:val="24"/>
                <w:szCs w:val="24"/>
                <w:lang w:eastAsia="tr-TR"/>
              </w:rPr>
              <w:t>Kaplama</w:t>
            </w:r>
            <w:r w:rsidR="00B4493F" w:rsidRPr="00FA47AB">
              <w:rPr>
                <w:rFonts w:ascii="Times New Roman" w:eastAsia="Times New Roman" w:hAnsi="Times New Roman" w:cs="Times New Roman"/>
                <w:sz w:val="24"/>
                <w:szCs w:val="24"/>
                <w:lang w:eastAsia="tr-TR"/>
              </w:rPr>
              <w:t xml:space="preserve"> </w:t>
            </w:r>
            <w:r w:rsidRPr="00FA47AB">
              <w:rPr>
                <w:rFonts w:ascii="Times New Roman" w:eastAsia="Times New Roman" w:hAnsi="Times New Roman" w:cs="Times New Roman"/>
                <w:sz w:val="24"/>
                <w:szCs w:val="24"/>
                <w:lang w:eastAsia="tr-TR"/>
              </w:rPr>
              <w:t>(km)</w:t>
            </w:r>
          </w:p>
        </w:tc>
      </w:tr>
      <w:tr w:rsidR="00406926" w:rsidRPr="00FA47AB" w:rsidTr="00B4493F">
        <w:trPr>
          <w:trHeight w:val="315"/>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406926" w:rsidRPr="00FA47AB" w:rsidRDefault="00406926" w:rsidP="00FA47AB">
            <w:pPr>
              <w:spacing w:after="0" w:line="240" w:lineRule="auto"/>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Sivas Merkez</w:t>
            </w:r>
          </w:p>
        </w:tc>
        <w:tc>
          <w:tcPr>
            <w:tcW w:w="1985" w:type="dxa"/>
            <w:tcBorders>
              <w:top w:val="nil"/>
              <w:left w:val="nil"/>
              <w:bottom w:val="single" w:sz="4" w:space="0" w:color="auto"/>
              <w:right w:val="single" w:sz="4" w:space="0" w:color="auto"/>
            </w:tcBorders>
            <w:shd w:val="clear" w:color="auto" w:fill="auto"/>
            <w:noWrap/>
            <w:vAlign w:val="center"/>
            <w:hideMark/>
          </w:tcPr>
          <w:p w:rsidR="00406926" w:rsidRPr="00FA47AB" w:rsidRDefault="00406926"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Yoktur</w:t>
            </w:r>
          </w:p>
        </w:tc>
        <w:tc>
          <w:tcPr>
            <w:tcW w:w="1984" w:type="dxa"/>
            <w:tcBorders>
              <w:top w:val="nil"/>
              <w:left w:val="nil"/>
              <w:bottom w:val="single" w:sz="4" w:space="0" w:color="auto"/>
              <w:right w:val="single" w:sz="4" w:space="0" w:color="auto"/>
            </w:tcBorders>
            <w:shd w:val="clear" w:color="auto" w:fill="auto"/>
            <w:noWrap/>
            <w:hideMark/>
          </w:tcPr>
          <w:p w:rsidR="00406926" w:rsidRPr="00FA47AB" w:rsidRDefault="00406926"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307,1</w:t>
            </w:r>
          </w:p>
        </w:tc>
        <w:tc>
          <w:tcPr>
            <w:tcW w:w="3685" w:type="dxa"/>
            <w:tcBorders>
              <w:top w:val="nil"/>
              <w:left w:val="nil"/>
              <w:bottom w:val="single" w:sz="4" w:space="0" w:color="auto"/>
              <w:right w:val="single" w:sz="4" w:space="0" w:color="auto"/>
            </w:tcBorders>
            <w:shd w:val="clear" w:color="auto" w:fill="auto"/>
            <w:noWrap/>
            <w:vAlign w:val="bottom"/>
            <w:hideMark/>
          </w:tcPr>
          <w:p w:rsidR="00406926" w:rsidRPr="00FA47AB" w:rsidRDefault="00406926"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33</w:t>
            </w:r>
          </w:p>
        </w:tc>
      </w:tr>
      <w:tr w:rsidR="00406926" w:rsidRPr="00FA47AB" w:rsidTr="00B4493F">
        <w:trPr>
          <w:trHeight w:val="315"/>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406926" w:rsidRPr="00FA47AB" w:rsidRDefault="00406926" w:rsidP="00FA47AB">
            <w:pPr>
              <w:spacing w:after="0" w:line="240" w:lineRule="auto"/>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Akıncılar</w:t>
            </w:r>
          </w:p>
        </w:tc>
        <w:tc>
          <w:tcPr>
            <w:tcW w:w="1985" w:type="dxa"/>
            <w:tcBorders>
              <w:top w:val="nil"/>
              <w:left w:val="nil"/>
              <w:bottom w:val="single" w:sz="4" w:space="0" w:color="auto"/>
              <w:right w:val="single" w:sz="4" w:space="0" w:color="auto"/>
            </w:tcBorders>
            <w:shd w:val="clear" w:color="auto" w:fill="auto"/>
            <w:noWrap/>
            <w:vAlign w:val="center"/>
            <w:hideMark/>
          </w:tcPr>
          <w:p w:rsidR="00406926" w:rsidRPr="00FA47AB" w:rsidRDefault="00406926"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Yoktur</w:t>
            </w:r>
          </w:p>
        </w:tc>
        <w:tc>
          <w:tcPr>
            <w:tcW w:w="1984" w:type="dxa"/>
            <w:tcBorders>
              <w:top w:val="nil"/>
              <w:left w:val="nil"/>
              <w:bottom w:val="single" w:sz="4" w:space="0" w:color="auto"/>
              <w:right w:val="single" w:sz="4" w:space="0" w:color="auto"/>
            </w:tcBorders>
            <w:shd w:val="clear" w:color="auto" w:fill="auto"/>
            <w:noWrap/>
            <w:hideMark/>
          </w:tcPr>
          <w:p w:rsidR="00406926" w:rsidRPr="00FA47AB" w:rsidRDefault="00406926"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41,5</w:t>
            </w:r>
          </w:p>
        </w:tc>
        <w:tc>
          <w:tcPr>
            <w:tcW w:w="3685" w:type="dxa"/>
            <w:tcBorders>
              <w:top w:val="nil"/>
              <w:left w:val="nil"/>
              <w:bottom w:val="single" w:sz="4" w:space="0" w:color="auto"/>
              <w:right w:val="single" w:sz="4" w:space="0" w:color="auto"/>
            </w:tcBorders>
            <w:shd w:val="clear" w:color="auto" w:fill="auto"/>
            <w:noWrap/>
            <w:vAlign w:val="bottom"/>
            <w:hideMark/>
          </w:tcPr>
          <w:p w:rsidR="00406926" w:rsidRPr="00FA47AB" w:rsidRDefault="00406926"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10,5</w:t>
            </w:r>
          </w:p>
        </w:tc>
      </w:tr>
      <w:tr w:rsidR="00406926" w:rsidRPr="00FA47AB" w:rsidTr="00B4493F">
        <w:trPr>
          <w:trHeight w:val="315"/>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406926" w:rsidRPr="00FA47AB" w:rsidRDefault="00406926" w:rsidP="00FA47AB">
            <w:pPr>
              <w:spacing w:after="0" w:line="240" w:lineRule="auto"/>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Altınyayla</w:t>
            </w:r>
          </w:p>
        </w:tc>
        <w:tc>
          <w:tcPr>
            <w:tcW w:w="1985" w:type="dxa"/>
            <w:tcBorders>
              <w:top w:val="nil"/>
              <w:left w:val="nil"/>
              <w:bottom w:val="single" w:sz="4" w:space="0" w:color="auto"/>
              <w:right w:val="single" w:sz="4" w:space="0" w:color="auto"/>
            </w:tcBorders>
            <w:shd w:val="clear" w:color="auto" w:fill="auto"/>
            <w:noWrap/>
            <w:vAlign w:val="center"/>
            <w:hideMark/>
          </w:tcPr>
          <w:p w:rsidR="00406926" w:rsidRPr="00FA47AB" w:rsidRDefault="00406926"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Yoktur</w:t>
            </w:r>
          </w:p>
        </w:tc>
        <w:tc>
          <w:tcPr>
            <w:tcW w:w="1984" w:type="dxa"/>
            <w:tcBorders>
              <w:top w:val="nil"/>
              <w:left w:val="nil"/>
              <w:bottom w:val="single" w:sz="4" w:space="0" w:color="auto"/>
              <w:right w:val="single" w:sz="4" w:space="0" w:color="auto"/>
            </w:tcBorders>
            <w:shd w:val="clear" w:color="auto" w:fill="auto"/>
            <w:noWrap/>
            <w:hideMark/>
          </w:tcPr>
          <w:p w:rsidR="00406926" w:rsidRPr="00FA47AB" w:rsidRDefault="00406926"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66,4</w:t>
            </w:r>
          </w:p>
        </w:tc>
        <w:tc>
          <w:tcPr>
            <w:tcW w:w="3685" w:type="dxa"/>
            <w:tcBorders>
              <w:top w:val="nil"/>
              <w:left w:val="nil"/>
              <w:bottom w:val="single" w:sz="4" w:space="0" w:color="auto"/>
              <w:right w:val="single" w:sz="4" w:space="0" w:color="auto"/>
            </w:tcBorders>
            <w:shd w:val="clear" w:color="auto" w:fill="auto"/>
            <w:noWrap/>
            <w:vAlign w:val="bottom"/>
            <w:hideMark/>
          </w:tcPr>
          <w:p w:rsidR="00406926" w:rsidRPr="00FA47AB" w:rsidRDefault="00406926"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Yoktur</w:t>
            </w:r>
          </w:p>
        </w:tc>
      </w:tr>
      <w:tr w:rsidR="00406926" w:rsidRPr="00FA47AB" w:rsidTr="00B4493F">
        <w:trPr>
          <w:trHeight w:val="315"/>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406926" w:rsidRPr="00FA47AB" w:rsidRDefault="00406926" w:rsidP="00FA47AB">
            <w:pPr>
              <w:spacing w:after="0" w:line="240" w:lineRule="auto"/>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Divriği</w:t>
            </w:r>
          </w:p>
        </w:tc>
        <w:tc>
          <w:tcPr>
            <w:tcW w:w="1985" w:type="dxa"/>
            <w:tcBorders>
              <w:top w:val="nil"/>
              <w:left w:val="nil"/>
              <w:bottom w:val="single" w:sz="4" w:space="0" w:color="auto"/>
              <w:right w:val="single" w:sz="4" w:space="0" w:color="auto"/>
            </w:tcBorders>
            <w:shd w:val="clear" w:color="auto" w:fill="auto"/>
            <w:noWrap/>
            <w:vAlign w:val="center"/>
            <w:hideMark/>
          </w:tcPr>
          <w:p w:rsidR="00406926" w:rsidRPr="00FA47AB" w:rsidRDefault="00406926"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Yoktur</w:t>
            </w:r>
          </w:p>
        </w:tc>
        <w:tc>
          <w:tcPr>
            <w:tcW w:w="1984" w:type="dxa"/>
            <w:tcBorders>
              <w:top w:val="nil"/>
              <w:left w:val="nil"/>
              <w:bottom w:val="single" w:sz="4" w:space="0" w:color="auto"/>
              <w:right w:val="single" w:sz="4" w:space="0" w:color="auto"/>
            </w:tcBorders>
            <w:shd w:val="clear" w:color="auto" w:fill="auto"/>
            <w:noWrap/>
            <w:hideMark/>
          </w:tcPr>
          <w:p w:rsidR="00406926" w:rsidRPr="00FA47AB" w:rsidRDefault="00406926"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40,6</w:t>
            </w:r>
          </w:p>
        </w:tc>
        <w:tc>
          <w:tcPr>
            <w:tcW w:w="3685" w:type="dxa"/>
            <w:tcBorders>
              <w:top w:val="nil"/>
              <w:left w:val="nil"/>
              <w:bottom w:val="single" w:sz="4" w:space="0" w:color="auto"/>
              <w:right w:val="single" w:sz="4" w:space="0" w:color="auto"/>
            </w:tcBorders>
            <w:shd w:val="clear" w:color="auto" w:fill="auto"/>
            <w:noWrap/>
            <w:vAlign w:val="bottom"/>
            <w:hideMark/>
          </w:tcPr>
          <w:p w:rsidR="00406926" w:rsidRPr="00FA47AB" w:rsidRDefault="00406926"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41</w:t>
            </w:r>
          </w:p>
        </w:tc>
      </w:tr>
      <w:tr w:rsidR="00406926" w:rsidRPr="00FA47AB" w:rsidTr="00B4493F">
        <w:trPr>
          <w:trHeight w:val="315"/>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406926" w:rsidRPr="00FA47AB" w:rsidRDefault="00406926" w:rsidP="00FA47AB">
            <w:pPr>
              <w:spacing w:after="0" w:line="240" w:lineRule="auto"/>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Doğanşar</w:t>
            </w:r>
          </w:p>
        </w:tc>
        <w:tc>
          <w:tcPr>
            <w:tcW w:w="1985" w:type="dxa"/>
            <w:tcBorders>
              <w:top w:val="nil"/>
              <w:left w:val="nil"/>
              <w:bottom w:val="single" w:sz="4" w:space="0" w:color="auto"/>
              <w:right w:val="single" w:sz="4" w:space="0" w:color="auto"/>
            </w:tcBorders>
            <w:shd w:val="clear" w:color="auto" w:fill="auto"/>
            <w:noWrap/>
            <w:vAlign w:val="center"/>
            <w:hideMark/>
          </w:tcPr>
          <w:p w:rsidR="00406926" w:rsidRPr="00FA47AB" w:rsidRDefault="00406926"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Yoktur</w:t>
            </w:r>
          </w:p>
        </w:tc>
        <w:tc>
          <w:tcPr>
            <w:tcW w:w="1984" w:type="dxa"/>
            <w:tcBorders>
              <w:top w:val="nil"/>
              <w:left w:val="nil"/>
              <w:bottom w:val="single" w:sz="4" w:space="0" w:color="auto"/>
              <w:right w:val="single" w:sz="4" w:space="0" w:color="auto"/>
            </w:tcBorders>
            <w:shd w:val="clear" w:color="auto" w:fill="auto"/>
            <w:noWrap/>
            <w:hideMark/>
          </w:tcPr>
          <w:p w:rsidR="00406926" w:rsidRPr="00FA47AB" w:rsidRDefault="00406926"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50</w:t>
            </w:r>
          </w:p>
        </w:tc>
        <w:tc>
          <w:tcPr>
            <w:tcW w:w="3685" w:type="dxa"/>
            <w:tcBorders>
              <w:top w:val="nil"/>
              <w:left w:val="nil"/>
              <w:bottom w:val="single" w:sz="4" w:space="0" w:color="auto"/>
              <w:right w:val="single" w:sz="4" w:space="0" w:color="auto"/>
            </w:tcBorders>
            <w:shd w:val="clear" w:color="auto" w:fill="auto"/>
            <w:noWrap/>
            <w:vAlign w:val="bottom"/>
            <w:hideMark/>
          </w:tcPr>
          <w:p w:rsidR="00406926" w:rsidRPr="00FA47AB" w:rsidRDefault="00406926"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5</w:t>
            </w:r>
          </w:p>
        </w:tc>
      </w:tr>
      <w:tr w:rsidR="00406926" w:rsidRPr="00FA47AB" w:rsidTr="00B4493F">
        <w:trPr>
          <w:trHeight w:val="315"/>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406926" w:rsidRPr="00FA47AB" w:rsidRDefault="00406926" w:rsidP="00FA47AB">
            <w:pPr>
              <w:spacing w:after="0" w:line="240" w:lineRule="auto"/>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Gemerek</w:t>
            </w:r>
          </w:p>
        </w:tc>
        <w:tc>
          <w:tcPr>
            <w:tcW w:w="1985" w:type="dxa"/>
            <w:tcBorders>
              <w:top w:val="nil"/>
              <w:left w:val="nil"/>
              <w:bottom w:val="single" w:sz="4" w:space="0" w:color="auto"/>
              <w:right w:val="single" w:sz="4" w:space="0" w:color="auto"/>
            </w:tcBorders>
            <w:shd w:val="clear" w:color="auto" w:fill="auto"/>
            <w:noWrap/>
            <w:vAlign w:val="center"/>
            <w:hideMark/>
          </w:tcPr>
          <w:p w:rsidR="00406926" w:rsidRPr="00FA47AB" w:rsidRDefault="00406926"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Yoktur</w:t>
            </w:r>
          </w:p>
        </w:tc>
        <w:tc>
          <w:tcPr>
            <w:tcW w:w="1984" w:type="dxa"/>
            <w:tcBorders>
              <w:top w:val="nil"/>
              <w:left w:val="nil"/>
              <w:bottom w:val="single" w:sz="4" w:space="0" w:color="auto"/>
              <w:right w:val="single" w:sz="4" w:space="0" w:color="auto"/>
            </w:tcBorders>
            <w:shd w:val="clear" w:color="auto" w:fill="auto"/>
            <w:noWrap/>
            <w:hideMark/>
          </w:tcPr>
          <w:p w:rsidR="00406926" w:rsidRPr="00FA47AB" w:rsidRDefault="00406926"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49</w:t>
            </w:r>
          </w:p>
        </w:tc>
        <w:tc>
          <w:tcPr>
            <w:tcW w:w="3685" w:type="dxa"/>
            <w:tcBorders>
              <w:top w:val="nil"/>
              <w:left w:val="nil"/>
              <w:bottom w:val="single" w:sz="4" w:space="0" w:color="auto"/>
              <w:right w:val="single" w:sz="4" w:space="0" w:color="auto"/>
            </w:tcBorders>
            <w:shd w:val="clear" w:color="auto" w:fill="auto"/>
            <w:noWrap/>
            <w:vAlign w:val="bottom"/>
            <w:hideMark/>
          </w:tcPr>
          <w:p w:rsidR="00406926" w:rsidRPr="00FA47AB" w:rsidRDefault="00406926"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11</w:t>
            </w:r>
          </w:p>
        </w:tc>
      </w:tr>
      <w:tr w:rsidR="00406926" w:rsidRPr="00FA47AB" w:rsidTr="00B4493F">
        <w:trPr>
          <w:trHeight w:val="315"/>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406926" w:rsidRPr="00FA47AB" w:rsidRDefault="00406926" w:rsidP="00FA47AB">
            <w:pPr>
              <w:spacing w:after="0" w:line="240" w:lineRule="auto"/>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Gölova</w:t>
            </w:r>
          </w:p>
        </w:tc>
        <w:tc>
          <w:tcPr>
            <w:tcW w:w="1985" w:type="dxa"/>
            <w:tcBorders>
              <w:top w:val="nil"/>
              <w:left w:val="nil"/>
              <w:bottom w:val="single" w:sz="4" w:space="0" w:color="auto"/>
              <w:right w:val="single" w:sz="4" w:space="0" w:color="auto"/>
            </w:tcBorders>
            <w:shd w:val="clear" w:color="auto" w:fill="auto"/>
            <w:noWrap/>
            <w:vAlign w:val="center"/>
            <w:hideMark/>
          </w:tcPr>
          <w:p w:rsidR="00406926" w:rsidRPr="00FA47AB" w:rsidRDefault="00406926"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2,45</w:t>
            </w:r>
          </w:p>
        </w:tc>
        <w:tc>
          <w:tcPr>
            <w:tcW w:w="1984" w:type="dxa"/>
            <w:tcBorders>
              <w:top w:val="nil"/>
              <w:left w:val="nil"/>
              <w:bottom w:val="single" w:sz="4" w:space="0" w:color="auto"/>
              <w:right w:val="single" w:sz="4" w:space="0" w:color="auto"/>
            </w:tcBorders>
            <w:shd w:val="clear" w:color="auto" w:fill="auto"/>
            <w:noWrap/>
            <w:hideMark/>
          </w:tcPr>
          <w:p w:rsidR="00406926" w:rsidRPr="00FA47AB" w:rsidRDefault="00406926"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20,6</w:t>
            </w:r>
          </w:p>
        </w:tc>
        <w:tc>
          <w:tcPr>
            <w:tcW w:w="3685" w:type="dxa"/>
            <w:tcBorders>
              <w:top w:val="nil"/>
              <w:left w:val="nil"/>
              <w:bottom w:val="single" w:sz="4" w:space="0" w:color="auto"/>
              <w:right w:val="single" w:sz="4" w:space="0" w:color="auto"/>
            </w:tcBorders>
            <w:shd w:val="clear" w:color="auto" w:fill="auto"/>
            <w:noWrap/>
            <w:vAlign w:val="bottom"/>
            <w:hideMark/>
          </w:tcPr>
          <w:p w:rsidR="00406926" w:rsidRPr="00FA47AB" w:rsidRDefault="00406926"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3</w:t>
            </w:r>
          </w:p>
        </w:tc>
      </w:tr>
      <w:tr w:rsidR="00406926" w:rsidRPr="00FA47AB" w:rsidTr="00B4493F">
        <w:trPr>
          <w:trHeight w:val="315"/>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406926" w:rsidRPr="00FA47AB" w:rsidRDefault="00406926" w:rsidP="00FA47AB">
            <w:pPr>
              <w:spacing w:after="0" w:line="240" w:lineRule="auto"/>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Gürün</w:t>
            </w:r>
          </w:p>
        </w:tc>
        <w:tc>
          <w:tcPr>
            <w:tcW w:w="1985" w:type="dxa"/>
            <w:tcBorders>
              <w:top w:val="nil"/>
              <w:left w:val="nil"/>
              <w:bottom w:val="single" w:sz="4" w:space="0" w:color="auto"/>
              <w:right w:val="single" w:sz="4" w:space="0" w:color="auto"/>
            </w:tcBorders>
            <w:shd w:val="clear" w:color="auto" w:fill="auto"/>
            <w:noWrap/>
            <w:vAlign w:val="center"/>
            <w:hideMark/>
          </w:tcPr>
          <w:p w:rsidR="00406926" w:rsidRPr="00FA47AB" w:rsidRDefault="00406926"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7</w:t>
            </w:r>
          </w:p>
        </w:tc>
        <w:tc>
          <w:tcPr>
            <w:tcW w:w="1984" w:type="dxa"/>
            <w:tcBorders>
              <w:top w:val="nil"/>
              <w:left w:val="nil"/>
              <w:bottom w:val="single" w:sz="4" w:space="0" w:color="auto"/>
              <w:right w:val="single" w:sz="4" w:space="0" w:color="auto"/>
            </w:tcBorders>
            <w:shd w:val="clear" w:color="auto" w:fill="auto"/>
            <w:noWrap/>
            <w:hideMark/>
          </w:tcPr>
          <w:p w:rsidR="00406926" w:rsidRPr="00FA47AB" w:rsidRDefault="00406926"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34</w:t>
            </w:r>
          </w:p>
        </w:tc>
        <w:tc>
          <w:tcPr>
            <w:tcW w:w="3685" w:type="dxa"/>
            <w:tcBorders>
              <w:top w:val="nil"/>
              <w:left w:val="nil"/>
              <w:bottom w:val="single" w:sz="4" w:space="0" w:color="auto"/>
              <w:right w:val="single" w:sz="4" w:space="0" w:color="auto"/>
            </w:tcBorders>
            <w:shd w:val="clear" w:color="auto" w:fill="auto"/>
            <w:noWrap/>
            <w:vAlign w:val="bottom"/>
            <w:hideMark/>
          </w:tcPr>
          <w:p w:rsidR="00406926" w:rsidRPr="00FA47AB" w:rsidRDefault="00406926"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5</w:t>
            </w:r>
          </w:p>
        </w:tc>
      </w:tr>
      <w:tr w:rsidR="00406926" w:rsidRPr="00FA47AB" w:rsidTr="00B4493F">
        <w:trPr>
          <w:trHeight w:val="315"/>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406926" w:rsidRPr="00FA47AB" w:rsidRDefault="00406926" w:rsidP="00FA47AB">
            <w:pPr>
              <w:spacing w:after="0" w:line="240" w:lineRule="auto"/>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Hafik</w:t>
            </w:r>
          </w:p>
        </w:tc>
        <w:tc>
          <w:tcPr>
            <w:tcW w:w="1985" w:type="dxa"/>
            <w:tcBorders>
              <w:top w:val="nil"/>
              <w:left w:val="nil"/>
              <w:bottom w:val="single" w:sz="4" w:space="0" w:color="auto"/>
              <w:right w:val="single" w:sz="4" w:space="0" w:color="auto"/>
            </w:tcBorders>
            <w:shd w:val="clear" w:color="auto" w:fill="auto"/>
            <w:noWrap/>
            <w:vAlign w:val="center"/>
            <w:hideMark/>
          </w:tcPr>
          <w:p w:rsidR="00406926" w:rsidRPr="00FA47AB" w:rsidRDefault="00406926"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Yoktur</w:t>
            </w:r>
          </w:p>
        </w:tc>
        <w:tc>
          <w:tcPr>
            <w:tcW w:w="1984" w:type="dxa"/>
            <w:tcBorders>
              <w:top w:val="nil"/>
              <w:left w:val="nil"/>
              <w:bottom w:val="single" w:sz="4" w:space="0" w:color="auto"/>
              <w:right w:val="single" w:sz="4" w:space="0" w:color="auto"/>
            </w:tcBorders>
            <w:shd w:val="clear" w:color="auto" w:fill="auto"/>
            <w:noWrap/>
            <w:hideMark/>
          </w:tcPr>
          <w:p w:rsidR="00406926" w:rsidRPr="00FA47AB" w:rsidRDefault="00406926"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128,2</w:t>
            </w:r>
          </w:p>
        </w:tc>
        <w:tc>
          <w:tcPr>
            <w:tcW w:w="3685" w:type="dxa"/>
            <w:tcBorders>
              <w:top w:val="nil"/>
              <w:left w:val="nil"/>
              <w:bottom w:val="single" w:sz="4" w:space="0" w:color="auto"/>
              <w:right w:val="single" w:sz="4" w:space="0" w:color="auto"/>
            </w:tcBorders>
            <w:shd w:val="clear" w:color="auto" w:fill="auto"/>
            <w:noWrap/>
            <w:vAlign w:val="bottom"/>
            <w:hideMark/>
          </w:tcPr>
          <w:p w:rsidR="00406926" w:rsidRPr="00FA47AB" w:rsidRDefault="00406926"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71</w:t>
            </w:r>
          </w:p>
        </w:tc>
      </w:tr>
      <w:tr w:rsidR="00406926" w:rsidRPr="00FA47AB" w:rsidTr="00B4493F">
        <w:trPr>
          <w:trHeight w:val="315"/>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406926" w:rsidRPr="00FA47AB" w:rsidRDefault="00406926" w:rsidP="00FA47AB">
            <w:pPr>
              <w:spacing w:after="0" w:line="240" w:lineRule="auto"/>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İmranlı</w:t>
            </w:r>
          </w:p>
        </w:tc>
        <w:tc>
          <w:tcPr>
            <w:tcW w:w="1985" w:type="dxa"/>
            <w:tcBorders>
              <w:top w:val="nil"/>
              <w:left w:val="nil"/>
              <w:bottom w:val="single" w:sz="4" w:space="0" w:color="auto"/>
              <w:right w:val="single" w:sz="4" w:space="0" w:color="auto"/>
            </w:tcBorders>
            <w:shd w:val="clear" w:color="auto" w:fill="auto"/>
            <w:noWrap/>
            <w:vAlign w:val="center"/>
            <w:hideMark/>
          </w:tcPr>
          <w:p w:rsidR="00406926" w:rsidRPr="00FA47AB" w:rsidRDefault="00406926"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3,6</w:t>
            </w:r>
          </w:p>
        </w:tc>
        <w:tc>
          <w:tcPr>
            <w:tcW w:w="1984" w:type="dxa"/>
            <w:tcBorders>
              <w:top w:val="nil"/>
              <w:left w:val="nil"/>
              <w:bottom w:val="single" w:sz="4" w:space="0" w:color="auto"/>
              <w:right w:val="single" w:sz="4" w:space="0" w:color="auto"/>
            </w:tcBorders>
            <w:shd w:val="clear" w:color="auto" w:fill="auto"/>
            <w:noWrap/>
            <w:hideMark/>
          </w:tcPr>
          <w:p w:rsidR="00406926" w:rsidRPr="00FA47AB" w:rsidRDefault="00406926"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28</w:t>
            </w:r>
          </w:p>
        </w:tc>
        <w:tc>
          <w:tcPr>
            <w:tcW w:w="3685" w:type="dxa"/>
            <w:tcBorders>
              <w:top w:val="nil"/>
              <w:left w:val="nil"/>
              <w:bottom w:val="single" w:sz="4" w:space="0" w:color="auto"/>
              <w:right w:val="single" w:sz="4" w:space="0" w:color="auto"/>
            </w:tcBorders>
            <w:shd w:val="clear" w:color="auto" w:fill="auto"/>
            <w:noWrap/>
            <w:vAlign w:val="bottom"/>
            <w:hideMark/>
          </w:tcPr>
          <w:p w:rsidR="00406926" w:rsidRPr="00FA47AB" w:rsidRDefault="00406926"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51,2</w:t>
            </w:r>
          </w:p>
        </w:tc>
      </w:tr>
      <w:tr w:rsidR="00406926" w:rsidRPr="00FA47AB" w:rsidTr="00B4493F">
        <w:trPr>
          <w:trHeight w:val="315"/>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406926" w:rsidRPr="00FA47AB" w:rsidRDefault="00406926" w:rsidP="00FA47AB">
            <w:pPr>
              <w:spacing w:after="0" w:line="240" w:lineRule="auto"/>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Kangal</w:t>
            </w:r>
          </w:p>
        </w:tc>
        <w:tc>
          <w:tcPr>
            <w:tcW w:w="1985" w:type="dxa"/>
            <w:tcBorders>
              <w:top w:val="nil"/>
              <w:left w:val="nil"/>
              <w:bottom w:val="single" w:sz="4" w:space="0" w:color="auto"/>
              <w:right w:val="single" w:sz="4" w:space="0" w:color="auto"/>
            </w:tcBorders>
            <w:shd w:val="clear" w:color="auto" w:fill="auto"/>
            <w:noWrap/>
            <w:vAlign w:val="center"/>
            <w:hideMark/>
          </w:tcPr>
          <w:p w:rsidR="00406926" w:rsidRPr="00FA47AB" w:rsidRDefault="00406926"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12.5</w:t>
            </w:r>
          </w:p>
        </w:tc>
        <w:tc>
          <w:tcPr>
            <w:tcW w:w="1984" w:type="dxa"/>
            <w:tcBorders>
              <w:top w:val="nil"/>
              <w:left w:val="nil"/>
              <w:bottom w:val="single" w:sz="4" w:space="0" w:color="auto"/>
              <w:right w:val="single" w:sz="4" w:space="0" w:color="auto"/>
            </w:tcBorders>
            <w:shd w:val="clear" w:color="auto" w:fill="auto"/>
            <w:noWrap/>
            <w:hideMark/>
          </w:tcPr>
          <w:p w:rsidR="00406926" w:rsidRPr="00FA47AB" w:rsidRDefault="00406926"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45,5</w:t>
            </w:r>
          </w:p>
        </w:tc>
        <w:tc>
          <w:tcPr>
            <w:tcW w:w="3685" w:type="dxa"/>
            <w:tcBorders>
              <w:top w:val="nil"/>
              <w:left w:val="nil"/>
              <w:bottom w:val="single" w:sz="4" w:space="0" w:color="auto"/>
              <w:right w:val="single" w:sz="4" w:space="0" w:color="auto"/>
            </w:tcBorders>
            <w:shd w:val="clear" w:color="auto" w:fill="auto"/>
            <w:noWrap/>
            <w:vAlign w:val="bottom"/>
            <w:hideMark/>
          </w:tcPr>
          <w:p w:rsidR="00406926" w:rsidRPr="00FA47AB" w:rsidRDefault="00406926"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7</w:t>
            </w:r>
          </w:p>
        </w:tc>
      </w:tr>
      <w:tr w:rsidR="00406926" w:rsidRPr="00FA47AB" w:rsidTr="00B4493F">
        <w:trPr>
          <w:trHeight w:val="315"/>
        </w:trPr>
        <w:tc>
          <w:tcPr>
            <w:tcW w:w="1575" w:type="dxa"/>
            <w:tcBorders>
              <w:top w:val="nil"/>
              <w:left w:val="single" w:sz="4" w:space="0" w:color="auto"/>
              <w:bottom w:val="single" w:sz="4" w:space="0" w:color="auto"/>
              <w:right w:val="single" w:sz="4" w:space="0" w:color="auto"/>
            </w:tcBorders>
            <w:shd w:val="clear" w:color="auto" w:fill="auto"/>
            <w:noWrap/>
            <w:vAlign w:val="bottom"/>
          </w:tcPr>
          <w:p w:rsidR="00406926" w:rsidRPr="00FA47AB" w:rsidRDefault="00406926" w:rsidP="00FA47AB">
            <w:pPr>
              <w:spacing w:after="0" w:line="240" w:lineRule="auto"/>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Koyulhisar</w:t>
            </w:r>
          </w:p>
        </w:tc>
        <w:tc>
          <w:tcPr>
            <w:tcW w:w="1985" w:type="dxa"/>
            <w:tcBorders>
              <w:top w:val="nil"/>
              <w:left w:val="nil"/>
              <w:bottom w:val="single" w:sz="4" w:space="0" w:color="auto"/>
              <w:right w:val="single" w:sz="4" w:space="0" w:color="auto"/>
            </w:tcBorders>
            <w:shd w:val="clear" w:color="auto" w:fill="auto"/>
            <w:noWrap/>
            <w:vAlign w:val="center"/>
          </w:tcPr>
          <w:p w:rsidR="00406926" w:rsidRPr="00FA47AB" w:rsidRDefault="00406926"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3,3</w:t>
            </w:r>
          </w:p>
        </w:tc>
        <w:tc>
          <w:tcPr>
            <w:tcW w:w="1984" w:type="dxa"/>
            <w:tcBorders>
              <w:top w:val="nil"/>
              <w:left w:val="nil"/>
              <w:bottom w:val="single" w:sz="4" w:space="0" w:color="auto"/>
              <w:right w:val="single" w:sz="4" w:space="0" w:color="auto"/>
            </w:tcBorders>
            <w:shd w:val="clear" w:color="auto" w:fill="auto"/>
            <w:noWrap/>
          </w:tcPr>
          <w:p w:rsidR="00406926" w:rsidRPr="00FA47AB" w:rsidRDefault="00406926"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17</w:t>
            </w:r>
          </w:p>
        </w:tc>
        <w:tc>
          <w:tcPr>
            <w:tcW w:w="3685" w:type="dxa"/>
            <w:tcBorders>
              <w:top w:val="nil"/>
              <w:left w:val="nil"/>
              <w:bottom w:val="single" w:sz="4" w:space="0" w:color="auto"/>
              <w:right w:val="single" w:sz="4" w:space="0" w:color="auto"/>
            </w:tcBorders>
            <w:shd w:val="clear" w:color="auto" w:fill="auto"/>
            <w:noWrap/>
            <w:vAlign w:val="bottom"/>
          </w:tcPr>
          <w:p w:rsidR="00406926" w:rsidRPr="00FA47AB" w:rsidRDefault="00406926"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16,3</w:t>
            </w:r>
          </w:p>
        </w:tc>
      </w:tr>
      <w:tr w:rsidR="00406926" w:rsidRPr="00FA47AB" w:rsidTr="00B4493F">
        <w:trPr>
          <w:trHeight w:val="315"/>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406926" w:rsidRPr="00FA47AB" w:rsidRDefault="00406926" w:rsidP="00FA47AB">
            <w:pPr>
              <w:spacing w:after="0" w:line="240" w:lineRule="auto"/>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Suşehri</w:t>
            </w:r>
          </w:p>
        </w:tc>
        <w:tc>
          <w:tcPr>
            <w:tcW w:w="1985" w:type="dxa"/>
            <w:tcBorders>
              <w:top w:val="nil"/>
              <w:left w:val="nil"/>
              <w:bottom w:val="single" w:sz="4" w:space="0" w:color="auto"/>
              <w:right w:val="single" w:sz="4" w:space="0" w:color="auto"/>
            </w:tcBorders>
            <w:shd w:val="clear" w:color="auto" w:fill="auto"/>
            <w:noWrap/>
            <w:vAlign w:val="center"/>
            <w:hideMark/>
          </w:tcPr>
          <w:p w:rsidR="00406926" w:rsidRPr="00FA47AB" w:rsidRDefault="00406926"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7,9</w:t>
            </w:r>
          </w:p>
        </w:tc>
        <w:tc>
          <w:tcPr>
            <w:tcW w:w="1984" w:type="dxa"/>
            <w:tcBorders>
              <w:top w:val="nil"/>
              <w:left w:val="nil"/>
              <w:bottom w:val="single" w:sz="4" w:space="0" w:color="auto"/>
              <w:right w:val="single" w:sz="4" w:space="0" w:color="auto"/>
            </w:tcBorders>
            <w:shd w:val="clear" w:color="auto" w:fill="auto"/>
            <w:noWrap/>
            <w:hideMark/>
          </w:tcPr>
          <w:p w:rsidR="00406926" w:rsidRPr="00FA47AB" w:rsidRDefault="00406926"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44,5</w:t>
            </w:r>
          </w:p>
        </w:tc>
        <w:tc>
          <w:tcPr>
            <w:tcW w:w="3685" w:type="dxa"/>
            <w:tcBorders>
              <w:top w:val="nil"/>
              <w:left w:val="nil"/>
              <w:bottom w:val="single" w:sz="4" w:space="0" w:color="auto"/>
              <w:right w:val="single" w:sz="4" w:space="0" w:color="auto"/>
            </w:tcBorders>
            <w:shd w:val="clear" w:color="auto" w:fill="auto"/>
            <w:noWrap/>
            <w:vAlign w:val="bottom"/>
            <w:hideMark/>
          </w:tcPr>
          <w:p w:rsidR="00406926" w:rsidRPr="00FA47AB" w:rsidRDefault="00406926"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28,5</w:t>
            </w:r>
          </w:p>
        </w:tc>
      </w:tr>
      <w:tr w:rsidR="00406926" w:rsidRPr="00FA47AB" w:rsidTr="00B4493F">
        <w:trPr>
          <w:trHeight w:val="315"/>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406926" w:rsidRPr="00FA47AB" w:rsidRDefault="00406926" w:rsidP="00FA47AB">
            <w:pPr>
              <w:spacing w:after="0" w:line="240" w:lineRule="auto"/>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Şarkışla</w:t>
            </w:r>
          </w:p>
        </w:tc>
        <w:tc>
          <w:tcPr>
            <w:tcW w:w="1985" w:type="dxa"/>
            <w:tcBorders>
              <w:top w:val="nil"/>
              <w:left w:val="nil"/>
              <w:bottom w:val="single" w:sz="4" w:space="0" w:color="auto"/>
              <w:right w:val="single" w:sz="4" w:space="0" w:color="auto"/>
            </w:tcBorders>
            <w:shd w:val="clear" w:color="auto" w:fill="auto"/>
            <w:noWrap/>
            <w:vAlign w:val="center"/>
            <w:hideMark/>
          </w:tcPr>
          <w:p w:rsidR="00406926" w:rsidRPr="00FA47AB" w:rsidRDefault="00406926"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9,2</w:t>
            </w:r>
          </w:p>
        </w:tc>
        <w:tc>
          <w:tcPr>
            <w:tcW w:w="1984" w:type="dxa"/>
            <w:tcBorders>
              <w:top w:val="nil"/>
              <w:left w:val="nil"/>
              <w:bottom w:val="single" w:sz="4" w:space="0" w:color="auto"/>
              <w:right w:val="single" w:sz="4" w:space="0" w:color="auto"/>
            </w:tcBorders>
            <w:shd w:val="clear" w:color="auto" w:fill="auto"/>
            <w:noWrap/>
            <w:hideMark/>
          </w:tcPr>
          <w:p w:rsidR="00406926" w:rsidRPr="00FA47AB" w:rsidRDefault="00406926"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171</w:t>
            </w:r>
          </w:p>
        </w:tc>
        <w:tc>
          <w:tcPr>
            <w:tcW w:w="3685" w:type="dxa"/>
            <w:tcBorders>
              <w:top w:val="nil"/>
              <w:left w:val="nil"/>
              <w:bottom w:val="single" w:sz="4" w:space="0" w:color="auto"/>
              <w:right w:val="single" w:sz="4" w:space="0" w:color="auto"/>
            </w:tcBorders>
            <w:shd w:val="clear" w:color="auto" w:fill="auto"/>
            <w:noWrap/>
            <w:vAlign w:val="bottom"/>
            <w:hideMark/>
          </w:tcPr>
          <w:p w:rsidR="00406926" w:rsidRPr="00FA47AB" w:rsidRDefault="00406926"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18,8</w:t>
            </w:r>
          </w:p>
        </w:tc>
      </w:tr>
      <w:tr w:rsidR="00406926" w:rsidRPr="00FA47AB" w:rsidTr="00B4493F">
        <w:trPr>
          <w:trHeight w:val="315"/>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406926" w:rsidRPr="00FA47AB" w:rsidRDefault="00406926" w:rsidP="00FA47AB">
            <w:pPr>
              <w:spacing w:after="0" w:line="240" w:lineRule="auto"/>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Ulaş</w:t>
            </w:r>
          </w:p>
        </w:tc>
        <w:tc>
          <w:tcPr>
            <w:tcW w:w="1985" w:type="dxa"/>
            <w:tcBorders>
              <w:top w:val="nil"/>
              <w:left w:val="nil"/>
              <w:bottom w:val="single" w:sz="4" w:space="0" w:color="auto"/>
              <w:right w:val="single" w:sz="4" w:space="0" w:color="auto"/>
            </w:tcBorders>
            <w:shd w:val="clear" w:color="auto" w:fill="auto"/>
            <w:noWrap/>
            <w:vAlign w:val="center"/>
            <w:hideMark/>
          </w:tcPr>
          <w:p w:rsidR="00406926" w:rsidRPr="00FA47AB" w:rsidRDefault="00406926"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1</w:t>
            </w:r>
          </w:p>
        </w:tc>
        <w:tc>
          <w:tcPr>
            <w:tcW w:w="1984" w:type="dxa"/>
            <w:tcBorders>
              <w:top w:val="nil"/>
              <w:left w:val="nil"/>
              <w:bottom w:val="single" w:sz="4" w:space="0" w:color="auto"/>
              <w:right w:val="single" w:sz="4" w:space="0" w:color="auto"/>
            </w:tcBorders>
            <w:shd w:val="clear" w:color="auto" w:fill="auto"/>
            <w:noWrap/>
            <w:hideMark/>
          </w:tcPr>
          <w:p w:rsidR="00406926" w:rsidRPr="00FA47AB" w:rsidRDefault="00406926"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59</w:t>
            </w:r>
          </w:p>
        </w:tc>
        <w:tc>
          <w:tcPr>
            <w:tcW w:w="3685" w:type="dxa"/>
            <w:tcBorders>
              <w:top w:val="nil"/>
              <w:left w:val="nil"/>
              <w:bottom w:val="single" w:sz="4" w:space="0" w:color="auto"/>
              <w:right w:val="single" w:sz="4" w:space="0" w:color="auto"/>
            </w:tcBorders>
            <w:shd w:val="clear" w:color="auto" w:fill="auto"/>
            <w:noWrap/>
            <w:vAlign w:val="bottom"/>
            <w:hideMark/>
          </w:tcPr>
          <w:p w:rsidR="00406926" w:rsidRPr="00FA47AB" w:rsidRDefault="00406926"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15</w:t>
            </w:r>
          </w:p>
        </w:tc>
      </w:tr>
      <w:tr w:rsidR="00406926" w:rsidRPr="00FA47AB" w:rsidTr="00B4493F">
        <w:trPr>
          <w:trHeight w:val="315"/>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406926" w:rsidRPr="00FA47AB" w:rsidRDefault="00406926" w:rsidP="00FA47AB">
            <w:pPr>
              <w:spacing w:after="0" w:line="240" w:lineRule="auto"/>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Yıldızeli</w:t>
            </w:r>
          </w:p>
        </w:tc>
        <w:tc>
          <w:tcPr>
            <w:tcW w:w="1985" w:type="dxa"/>
            <w:tcBorders>
              <w:top w:val="nil"/>
              <w:left w:val="nil"/>
              <w:bottom w:val="single" w:sz="4" w:space="0" w:color="auto"/>
              <w:right w:val="single" w:sz="4" w:space="0" w:color="auto"/>
            </w:tcBorders>
            <w:shd w:val="clear" w:color="auto" w:fill="auto"/>
            <w:noWrap/>
            <w:vAlign w:val="center"/>
            <w:hideMark/>
          </w:tcPr>
          <w:p w:rsidR="00406926" w:rsidRPr="00FA47AB" w:rsidRDefault="00406926"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11,6</w:t>
            </w:r>
          </w:p>
        </w:tc>
        <w:tc>
          <w:tcPr>
            <w:tcW w:w="1984" w:type="dxa"/>
            <w:tcBorders>
              <w:top w:val="nil"/>
              <w:left w:val="nil"/>
              <w:bottom w:val="single" w:sz="4" w:space="0" w:color="auto"/>
              <w:right w:val="single" w:sz="4" w:space="0" w:color="auto"/>
            </w:tcBorders>
            <w:shd w:val="clear" w:color="auto" w:fill="auto"/>
            <w:noWrap/>
            <w:hideMark/>
          </w:tcPr>
          <w:p w:rsidR="00406926" w:rsidRPr="00FA47AB" w:rsidRDefault="00406926"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125,8</w:t>
            </w:r>
          </w:p>
        </w:tc>
        <w:tc>
          <w:tcPr>
            <w:tcW w:w="3685" w:type="dxa"/>
            <w:tcBorders>
              <w:top w:val="nil"/>
              <w:left w:val="nil"/>
              <w:bottom w:val="single" w:sz="4" w:space="0" w:color="auto"/>
              <w:right w:val="single" w:sz="4" w:space="0" w:color="auto"/>
            </w:tcBorders>
            <w:shd w:val="clear" w:color="auto" w:fill="auto"/>
            <w:noWrap/>
            <w:vAlign w:val="bottom"/>
            <w:hideMark/>
          </w:tcPr>
          <w:p w:rsidR="00406926" w:rsidRPr="00FA47AB" w:rsidRDefault="00406926"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11,5</w:t>
            </w:r>
          </w:p>
        </w:tc>
      </w:tr>
      <w:tr w:rsidR="00E96D4C" w:rsidRPr="00FA47AB" w:rsidTr="00B4493F">
        <w:trPr>
          <w:trHeight w:val="315"/>
        </w:trPr>
        <w:tc>
          <w:tcPr>
            <w:tcW w:w="1575" w:type="dxa"/>
            <w:tcBorders>
              <w:top w:val="nil"/>
              <w:left w:val="single" w:sz="4" w:space="0" w:color="auto"/>
              <w:bottom w:val="single" w:sz="4" w:space="0" w:color="auto"/>
              <w:right w:val="single" w:sz="4" w:space="0" w:color="auto"/>
            </w:tcBorders>
            <w:shd w:val="clear" w:color="auto" w:fill="auto"/>
            <w:noWrap/>
            <w:vAlign w:val="bottom"/>
          </w:tcPr>
          <w:p w:rsidR="00E96D4C" w:rsidRPr="00FA47AB" w:rsidRDefault="00E96D4C" w:rsidP="00FA47AB">
            <w:pPr>
              <w:spacing w:after="0" w:line="240" w:lineRule="auto"/>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Zara</w:t>
            </w:r>
          </w:p>
        </w:tc>
        <w:tc>
          <w:tcPr>
            <w:tcW w:w="1985" w:type="dxa"/>
            <w:tcBorders>
              <w:top w:val="nil"/>
              <w:left w:val="nil"/>
              <w:bottom w:val="single" w:sz="4" w:space="0" w:color="auto"/>
              <w:right w:val="single" w:sz="4" w:space="0" w:color="auto"/>
            </w:tcBorders>
            <w:shd w:val="clear" w:color="auto" w:fill="auto"/>
            <w:noWrap/>
            <w:vAlign w:val="center"/>
          </w:tcPr>
          <w:p w:rsidR="00E96D4C" w:rsidRPr="00FA47AB" w:rsidRDefault="00E96D4C"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14,1</w:t>
            </w:r>
          </w:p>
        </w:tc>
        <w:tc>
          <w:tcPr>
            <w:tcW w:w="1984" w:type="dxa"/>
            <w:tcBorders>
              <w:top w:val="nil"/>
              <w:left w:val="nil"/>
              <w:bottom w:val="single" w:sz="4" w:space="0" w:color="auto"/>
              <w:right w:val="single" w:sz="4" w:space="0" w:color="auto"/>
            </w:tcBorders>
            <w:shd w:val="clear" w:color="auto" w:fill="auto"/>
            <w:noWrap/>
          </w:tcPr>
          <w:p w:rsidR="00E96D4C" w:rsidRPr="00FA47AB" w:rsidRDefault="00E96D4C"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92,9</w:t>
            </w:r>
          </w:p>
        </w:tc>
        <w:tc>
          <w:tcPr>
            <w:tcW w:w="3685" w:type="dxa"/>
            <w:tcBorders>
              <w:top w:val="nil"/>
              <w:left w:val="nil"/>
              <w:bottom w:val="single" w:sz="4" w:space="0" w:color="auto"/>
              <w:right w:val="single" w:sz="4" w:space="0" w:color="auto"/>
            </w:tcBorders>
            <w:shd w:val="clear" w:color="auto" w:fill="auto"/>
            <w:noWrap/>
            <w:vAlign w:val="bottom"/>
          </w:tcPr>
          <w:p w:rsidR="00E96D4C" w:rsidRPr="00FA47AB" w:rsidRDefault="00E96D4C"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17,7</w:t>
            </w:r>
          </w:p>
        </w:tc>
      </w:tr>
      <w:tr w:rsidR="00E96D4C" w:rsidRPr="00FA47AB" w:rsidTr="00B4493F">
        <w:trPr>
          <w:trHeight w:val="315"/>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E96D4C" w:rsidRPr="00C84625" w:rsidRDefault="00E96D4C" w:rsidP="00FA47AB">
            <w:pPr>
              <w:spacing w:after="0" w:line="240" w:lineRule="auto"/>
              <w:rPr>
                <w:rFonts w:ascii="Times New Roman" w:eastAsia="Times New Roman" w:hAnsi="Times New Roman" w:cs="Times New Roman"/>
                <w:b/>
                <w:sz w:val="24"/>
                <w:szCs w:val="24"/>
                <w:lang w:eastAsia="tr-TR"/>
              </w:rPr>
            </w:pPr>
            <w:r w:rsidRPr="00C84625">
              <w:rPr>
                <w:rFonts w:ascii="Times New Roman" w:eastAsia="Times New Roman" w:hAnsi="Times New Roman" w:cs="Times New Roman"/>
                <w:b/>
                <w:sz w:val="24"/>
                <w:szCs w:val="24"/>
                <w:lang w:eastAsia="tr-TR"/>
              </w:rPr>
              <w:t>TOPLAM</w:t>
            </w:r>
          </w:p>
        </w:tc>
        <w:tc>
          <w:tcPr>
            <w:tcW w:w="1985" w:type="dxa"/>
            <w:tcBorders>
              <w:top w:val="nil"/>
              <w:left w:val="nil"/>
              <w:bottom w:val="single" w:sz="4" w:space="0" w:color="auto"/>
              <w:right w:val="single" w:sz="4" w:space="0" w:color="auto"/>
            </w:tcBorders>
            <w:shd w:val="clear" w:color="auto" w:fill="auto"/>
            <w:noWrap/>
            <w:vAlign w:val="center"/>
            <w:hideMark/>
          </w:tcPr>
          <w:p w:rsidR="00E96D4C" w:rsidRPr="00C84625" w:rsidRDefault="00E96D4C" w:rsidP="00FA47AB">
            <w:pPr>
              <w:spacing w:after="0" w:line="240" w:lineRule="auto"/>
              <w:jc w:val="center"/>
              <w:rPr>
                <w:rFonts w:ascii="Times New Roman" w:eastAsia="Times New Roman" w:hAnsi="Times New Roman" w:cs="Times New Roman"/>
                <w:b/>
                <w:sz w:val="24"/>
                <w:szCs w:val="24"/>
                <w:lang w:eastAsia="tr-TR"/>
              </w:rPr>
            </w:pPr>
            <w:r w:rsidRPr="00C84625">
              <w:rPr>
                <w:rFonts w:ascii="Times New Roman" w:eastAsia="Times New Roman" w:hAnsi="Times New Roman" w:cs="Times New Roman"/>
                <w:b/>
                <w:sz w:val="24"/>
                <w:szCs w:val="24"/>
                <w:lang w:eastAsia="tr-TR"/>
              </w:rPr>
              <w:t>72,65</w:t>
            </w:r>
          </w:p>
        </w:tc>
        <w:tc>
          <w:tcPr>
            <w:tcW w:w="1984" w:type="dxa"/>
            <w:tcBorders>
              <w:top w:val="nil"/>
              <w:left w:val="nil"/>
              <w:bottom w:val="single" w:sz="4" w:space="0" w:color="auto"/>
              <w:right w:val="single" w:sz="4" w:space="0" w:color="auto"/>
            </w:tcBorders>
            <w:shd w:val="clear" w:color="auto" w:fill="auto"/>
            <w:noWrap/>
            <w:hideMark/>
          </w:tcPr>
          <w:p w:rsidR="00E96D4C" w:rsidRPr="00C84625" w:rsidRDefault="00E96D4C" w:rsidP="00FA47AB">
            <w:pPr>
              <w:spacing w:after="0" w:line="240" w:lineRule="auto"/>
              <w:jc w:val="center"/>
              <w:rPr>
                <w:rFonts w:ascii="Times New Roman" w:eastAsia="Times New Roman" w:hAnsi="Times New Roman" w:cs="Times New Roman"/>
                <w:b/>
                <w:sz w:val="24"/>
                <w:szCs w:val="24"/>
                <w:lang w:eastAsia="tr-TR"/>
              </w:rPr>
            </w:pPr>
            <w:r w:rsidRPr="00C84625">
              <w:rPr>
                <w:rFonts w:ascii="Times New Roman" w:eastAsia="Times New Roman" w:hAnsi="Times New Roman" w:cs="Times New Roman"/>
                <w:b/>
                <w:sz w:val="24"/>
                <w:szCs w:val="24"/>
                <w:lang w:eastAsia="tr-TR"/>
              </w:rPr>
              <w:t>1321,1</w:t>
            </w:r>
          </w:p>
        </w:tc>
        <w:tc>
          <w:tcPr>
            <w:tcW w:w="3685" w:type="dxa"/>
            <w:tcBorders>
              <w:top w:val="nil"/>
              <w:left w:val="nil"/>
              <w:bottom w:val="single" w:sz="4" w:space="0" w:color="auto"/>
              <w:right w:val="single" w:sz="4" w:space="0" w:color="auto"/>
            </w:tcBorders>
            <w:shd w:val="clear" w:color="auto" w:fill="auto"/>
            <w:noWrap/>
            <w:vAlign w:val="bottom"/>
            <w:hideMark/>
          </w:tcPr>
          <w:p w:rsidR="00E96D4C" w:rsidRPr="00C84625" w:rsidRDefault="00E96D4C" w:rsidP="00FA47AB">
            <w:pPr>
              <w:spacing w:after="0" w:line="240" w:lineRule="auto"/>
              <w:jc w:val="center"/>
              <w:rPr>
                <w:rFonts w:ascii="Times New Roman" w:eastAsia="Times New Roman" w:hAnsi="Times New Roman" w:cs="Times New Roman"/>
                <w:b/>
                <w:sz w:val="24"/>
                <w:szCs w:val="24"/>
                <w:lang w:eastAsia="tr-TR"/>
              </w:rPr>
            </w:pPr>
            <w:r w:rsidRPr="00C84625">
              <w:rPr>
                <w:rFonts w:ascii="Times New Roman" w:eastAsia="Times New Roman" w:hAnsi="Times New Roman" w:cs="Times New Roman"/>
                <w:b/>
                <w:sz w:val="24"/>
                <w:szCs w:val="24"/>
                <w:lang w:eastAsia="tr-TR"/>
              </w:rPr>
              <w:t>345.5</w:t>
            </w:r>
          </w:p>
        </w:tc>
      </w:tr>
    </w:tbl>
    <w:p w:rsidR="00F8557B" w:rsidRDefault="00F8557B" w:rsidP="00F8557B">
      <w:pPr>
        <w:spacing w:after="100" w:afterAutospacing="1"/>
        <w:ind w:firstLine="708"/>
        <w:rPr>
          <w:rFonts w:ascii="Times New Roman" w:hAnsi="Times New Roman" w:cs="Times New Roman"/>
          <w:b/>
          <w:sz w:val="24"/>
          <w:szCs w:val="24"/>
          <w:u w:val="single"/>
        </w:rPr>
      </w:pPr>
    </w:p>
    <w:p w:rsidR="007511CB" w:rsidRPr="00FA47AB" w:rsidRDefault="00612568" w:rsidP="00F8557B">
      <w:pPr>
        <w:spacing w:after="100" w:afterAutospacing="1"/>
        <w:ind w:firstLine="708"/>
        <w:rPr>
          <w:rFonts w:ascii="Times New Roman" w:hAnsi="Times New Roman" w:cs="Times New Roman"/>
          <w:b/>
          <w:sz w:val="24"/>
          <w:szCs w:val="24"/>
          <w:u w:val="single"/>
        </w:rPr>
      </w:pPr>
      <w:r w:rsidRPr="00FA47AB">
        <w:rPr>
          <w:rFonts w:ascii="Times New Roman" w:hAnsi="Times New Roman" w:cs="Times New Roman"/>
          <w:b/>
          <w:sz w:val="24"/>
          <w:szCs w:val="24"/>
          <w:u w:val="single"/>
        </w:rPr>
        <w:t>14-</w:t>
      </w:r>
      <w:r w:rsidR="007511CB" w:rsidRPr="00FA47AB">
        <w:rPr>
          <w:rFonts w:ascii="Times New Roman" w:hAnsi="Times New Roman" w:cs="Times New Roman"/>
          <w:b/>
          <w:sz w:val="24"/>
          <w:szCs w:val="24"/>
          <w:u w:val="single"/>
        </w:rPr>
        <w:t>İMAR VE KENTSEL İYİLEŞTİRME MÜDÜRLÜĞÜ</w:t>
      </w:r>
    </w:p>
    <w:p w:rsidR="006C5255" w:rsidRPr="00FA47AB" w:rsidRDefault="00481657" w:rsidP="00F8557B">
      <w:pPr>
        <w:spacing w:after="100" w:afterAutospacing="1"/>
        <w:ind w:firstLine="708"/>
        <w:rPr>
          <w:rFonts w:ascii="Times New Roman" w:hAnsi="Times New Roman" w:cs="Times New Roman"/>
          <w:b/>
          <w:sz w:val="24"/>
          <w:szCs w:val="24"/>
        </w:rPr>
      </w:pPr>
      <w:r w:rsidRPr="00FA47AB">
        <w:rPr>
          <w:rFonts w:ascii="Times New Roman" w:hAnsi="Times New Roman" w:cs="Times New Roman"/>
          <w:b/>
          <w:sz w:val="24"/>
          <w:szCs w:val="24"/>
        </w:rPr>
        <w:t>Yapı Kullanma ve İzni İle İlgili İşlemler:</w:t>
      </w:r>
    </w:p>
    <w:p w:rsidR="00D173DB" w:rsidRPr="00FA47AB" w:rsidRDefault="0005529D" w:rsidP="00F8557B">
      <w:pPr>
        <w:spacing w:after="100" w:afterAutospacing="1"/>
        <w:ind w:firstLine="708"/>
        <w:jc w:val="both"/>
        <w:rPr>
          <w:rFonts w:ascii="Times New Roman" w:hAnsi="Times New Roman" w:cs="Times New Roman"/>
          <w:sz w:val="24"/>
          <w:szCs w:val="24"/>
        </w:rPr>
      </w:pPr>
      <w:r w:rsidRPr="00FA47AB">
        <w:rPr>
          <w:rFonts w:ascii="Times New Roman" w:hAnsi="Times New Roman" w:cs="Times New Roman"/>
          <w:sz w:val="24"/>
          <w:szCs w:val="24"/>
          <w:shd w:val="clear" w:color="auto" w:fill="FFFFFF"/>
        </w:rPr>
        <w:t xml:space="preserve">Belediye sınırlan ve mücavir alan sınırları dışında 3194 Sayılı İmar Kanunu. 5302 Sayılı İl Özel İdaresi Kanunu ve diğer kanunlardaki imar ile ilgili işlemleri </w:t>
      </w:r>
      <w:r w:rsidRPr="00FA47AB">
        <w:rPr>
          <w:rFonts w:ascii="Times New Roman" w:hAnsi="Times New Roman" w:cs="Times New Roman"/>
          <w:sz w:val="24"/>
          <w:szCs w:val="24"/>
        </w:rPr>
        <w:t>yürütmekle görevlidir.</w:t>
      </w:r>
      <w:r w:rsidR="00491FF5" w:rsidRPr="00FA47AB">
        <w:rPr>
          <w:rFonts w:ascii="Times New Roman" w:hAnsi="Times New Roman" w:cs="Times New Roman"/>
          <w:sz w:val="24"/>
          <w:szCs w:val="24"/>
        </w:rPr>
        <w:t xml:space="preserve"> Yürürlükte bulunan yasaya göre; </w:t>
      </w:r>
      <w:r w:rsidR="00D173DB" w:rsidRPr="00FA47AB">
        <w:rPr>
          <w:rFonts w:ascii="Times New Roman" w:hAnsi="Times New Roman" w:cs="Times New Roman"/>
          <w:sz w:val="24"/>
          <w:szCs w:val="24"/>
        </w:rPr>
        <w:t>İmar ve Kentsel İyileştirme Müdürlüğünce 2019 yılında verilen yapı ruhsatları ve yapı kullanım izni miktarı aşağıya çıkartılmıştır.</w:t>
      </w:r>
    </w:p>
    <w:p w:rsidR="00AF6539" w:rsidRPr="00FA47AB" w:rsidRDefault="00AF6539" w:rsidP="00FA47AB">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hAnsi="Times New Roman" w:cs="Times New Roman"/>
          <w:sz w:val="24"/>
          <w:szCs w:val="24"/>
        </w:rPr>
      </w:pPr>
      <w:r w:rsidRPr="00FA47AB">
        <w:rPr>
          <w:rFonts w:ascii="Times New Roman" w:hAnsi="Times New Roman" w:cs="Times New Roman"/>
          <w:sz w:val="24"/>
          <w:szCs w:val="24"/>
        </w:rPr>
        <w:t>*2019 Yılı İçerisinde Verilen Yapı Ruhsatı</w:t>
      </w:r>
      <w:r w:rsidRPr="00FA47AB">
        <w:rPr>
          <w:rFonts w:ascii="Times New Roman" w:hAnsi="Times New Roman" w:cs="Times New Roman"/>
          <w:sz w:val="24"/>
          <w:szCs w:val="24"/>
        </w:rPr>
        <w:tab/>
      </w:r>
      <w:r w:rsidR="005B5EDB" w:rsidRPr="00FA47AB">
        <w:rPr>
          <w:rFonts w:ascii="Times New Roman" w:hAnsi="Times New Roman" w:cs="Times New Roman"/>
          <w:sz w:val="24"/>
          <w:szCs w:val="24"/>
        </w:rPr>
        <w:t xml:space="preserve">Sayısı </w:t>
      </w:r>
      <w:r w:rsidRPr="00FA47AB">
        <w:rPr>
          <w:rFonts w:ascii="Times New Roman" w:hAnsi="Times New Roman" w:cs="Times New Roman"/>
          <w:sz w:val="24"/>
          <w:szCs w:val="24"/>
        </w:rPr>
        <w:tab/>
        <w:t xml:space="preserve">: </w:t>
      </w:r>
      <w:r w:rsidR="005B5EDB" w:rsidRPr="00FA47AB">
        <w:rPr>
          <w:rFonts w:ascii="Times New Roman" w:hAnsi="Times New Roman" w:cs="Times New Roman"/>
          <w:sz w:val="24"/>
          <w:szCs w:val="24"/>
        </w:rPr>
        <w:tab/>
      </w:r>
      <w:r w:rsidR="005B5EDB" w:rsidRPr="00FA47AB">
        <w:rPr>
          <w:rFonts w:ascii="Times New Roman" w:hAnsi="Times New Roman" w:cs="Times New Roman"/>
          <w:sz w:val="24"/>
          <w:szCs w:val="24"/>
        </w:rPr>
        <w:tab/>
      </w:r>
      <w:r w:rsidR="005B5EDB" w:rsidRPr="00FA47AB">
        <w:rPr>
          <w:rFonts w:ascii="Times New Roman" w:hAnsi="Times New Roman" w:cs="Times New Roman"/>
          <w:sz w:val="24"/>
          <w:szCs w:val="24"/>
        </w:rPr>
        <w:tab/>
      </w:r>
      <w:r w:rsidR="005B5EDB" w:rsidRPr="00FA47AB">
        <w:rPr>
          <w:rFonts w:ascii="Times New Roman" w:hAnsi="Times New Roman" w:cs="Times New Roman"/>
          <w:sz w:val="24"/>
          <w:szCs w:val="24"/>
        </w:rPr>
        <w:tab/>
      </w:r>
      <w:r w:rsidR="005B5EDB" w:rsidRPr="00FA47AB">
        <w:rPr>
          <w:rFonts w:ascii="Times New Roman" w:hAnsi="Times New Roman" w:cs="Times New Roman"/>
          <w:sz w:val="24"/>
          <w:szCs w:val="24"/>
        </w:rPr>
        <w:tab/>
      </w:r>
      <w:r w:rsidRPr="00FA47AB">
        <w:rPr>
          <w:rFonts w:ascii="Times New Roman" w:hAnsi="Times New Roman" w:cs="Times New Roman"/>
          <w:sz w:val="24"/>
          <w:szCs w:val="24"/>
        </w:rPr>
        <w:t xml:space="preserve">23 </w:t>
      </w:r>
    </w:p>
    <w:p w:rsidR="00AF6539" w:rsidRPr="00FA47AB" w:rsidRDefault="00AF6539" w:rsidP="00FA47AB">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hAnsi="Times New Roman" w:cs="Times New Roman"/>
          <w:sz w:val="24"/>
          <w:szCs w:val="24"/>
        </w:rPr>
      </w:pPr>
      <w:r w:rsidRPr="00FA47AB">
        <w:rPr>
          <w:rFonts w:ascii="Times New Roman" w:hAnsi="Times New Roman" w:cs="Times New Roman"/>
          <w:sz w:val="24"/>
          <w:szCs w:val="24"/>
        </w:rPr>
        <w:t>*2019 Yılı İçerisinde Verilen Yapı Kullanma İzni</w:t>
      </w:r>
      <w:r w:rsidRPr="00FA47AB">
        <w:rPr>
          <w:rFonts w:ascii="Times New Roman" w:hAnsi="Times New Roman" w:cs="Times New Roman"/>
          <w:sz w:val="24"/>
          <w:szCs w:val="24"/>
        </w:rPr>
        <w:tab/>
      </w:r>
      <w:r w:rsidR="005B5EDB" w:rsidRPr="00FA47AB">
        <w:rPr>
          <w:rFonts w:ascii="Times New Roman" w:hAnsi="Times New Roman" w:cs="Times New Roman"/>
          <w:sz w:val="24"/>
          <w:szCs w:val="24"/>
        </w:rPr>
        <w:t>Sayısı</w:t>
      </w:r>
      <w:r w:rsidRPr="00FA47AB">
        <w:rPr>
          <w:rFonts w:ascii="Times New Roman" w:hAnsi="Times New Roman" w:cs="Times New Roman"/>
          <w:sz w:val="24"/>
          <w:szCs w:val="24"/>
        </w:rPr>
        <w:t xml:space="preserve">: </w:t>
      </w:r>
      <w:r w:rsidR="005B5EDB" w:rsidRPr="00FA47AB">
        <w:rPr>
          <w:rFonts w:ascii="Times New Roman" w:hAnsi="Times New Roman" w:cs="Times New Roman"/>
          <w:sz w:val="24"/>
          <w:szCs w:val="24"/>
        </w:rPr>
        <w:tab/>
      </w:r>
      <w:r w:rsidR="005B5EDB" w:rsidRPr="00FA47AB">
        <w:rPr>
          <w:rFonts w:ascii="Times New Roman" w:hAnsi="Times New Roman" w:cs="Times New Roman"/>
          <w:sz w:val="24"/>
          <w:szCs w:val="24"/>
        </w:rPr>
        <w:tab/>
      </w:r>
      <w:r w:rsidR="005B5EDB" w:rsidRPr="00FA47AB">
        <w:rPr>
          <w:rFonts w:ascii="Times New Roman" w:hAnsi="Times New Roman" w:cs="Times New Roman"/>
          <w:sz w:val="24"/>
          <w:szCs w:val="24"/>
        </w:rPr>
        <w:tab/>
      </w:r>
      <w:r w:rsidR="005B5EDB" w:rsidRPr="00FA47AB">
        <w:rPr>
          <w:rFonts w:ascii="Times New Roman" w:hAnsi="Times New Roman" w:cs="Times New Roman"/>
          <w:sz w:val="24"/>
          <w:szCs w:val="24"/>
        </w:rPr>
        <w:tab/>
      </w:r>
      <w:r w:rsidRPr="00FA47AB">
        <w:rPr>
          <w:rFonts w:ascii="Times New Roman" w:hAnsi="Times New Roman" w:cs="Times New Roman"/>
          <w:sz w:val="24"/>
          <w:szCs w:val="24"/>
        </w:rPr>
        <w:t>20</w:t>
      </w:r>
    </w:p>
    <w:p w:rsidR="00AF6539" w:rsidRPr="00FA47AB" w:rsidRDefault="00AF6539" w:rsidP="00FA47AB">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hAnsi="Times New Roman" w:cs="Times New Roman"/>
          <w:sz w:val="24"/>
          <w:szCs w:val="24"/>
        </w:rPr>
      </w:pPr>
      <w:r w:rsidRPr="00FA47AB">
        <w:rPr>
          <w:rFonts w:ascii="Times New Roman" w:hAnsi="Times New Roman" w:cs="Times New Roman"/>
          <w:sz w:val="24"/>
          <w:szCs w:val="24"/>
        </w:rPr>
        <w:t>*2019 Yılında Düzenlenen Ruhsatlar</w:t>
      </w:r>
      <w:r w:rsidR="005B5EDB" w:rsidRPr="00FA47AB">
        <w:rPr>
          <w:rFonts w:ascii="Times New Roman" w:hAnsi="Times New Roman" w:cs="Times New Roman"/>
          <w:sz w:val="24"/>
          <w:szCs w:val="24"/>
        </w:rPr>
        <w:t>ın Sayısı</w:t>
      </w:r>
      <w:r w:rsidRPr="00FA47AB">
        <w:rPr>
          <w:rFonts w:ascii="Times New Roman" w:hAnsi="Times New Roman" w:cs="Times New Roman"/>
          <w:sz w:val="24"/>
          <w:szCs w:val="24"/>
        </w:rPr>
        <w:t xml:space="preserve">: </w:t>
      </w:r>
      <w:r w:rsidR="005B5EDB" w:rsidRPr="00FA47AB">
        <w:rPr>
          <w:rFonts w:ascii="Times New Roman" w:hAnsi="Times New Roman" w:cs="Times New Roman"/>
          <w:sz w:val="24"/>
          <w:szCs w:val="24"/>
        </w:rPr>
        <w:tab/>
      </w:r>
      <w:r w:rsidR="005B5EDB" w:rsidRPr="00FA47AB">
        <w:rPr>
          <w:rFonts w:ascii="Times New Roman" w:hAnsi="Times New Roman" w:cs="Times New Roman"/>
          <w:sz w:val="24"/>
          <w:szCs w:val="24"/>
        </w:rPr>
        <w:tab/>
      </w:r>
      <w:r w:rsidR="005B5EDB" w:rsidRPr="00FA47AB">
        <w:rPr>
          <w:rFonts w:ascii="Times New Roman" w:hAnsi="Times New Roman" w:cs="Times New Roman"/>
          <w:sz w:val="24"/>
          <w:szCs w:val="24"/>
        </w:rPr>
        <w:tab/>
      </w:r>
      <w:r w:rsidR="005B5EDB" w:rsidRPr="00FA47AB">
        <w:rPr>
          <w:rFonts w:ascii="Times New Roman" w:hAnsi="Times New Roman" w:cs="Times New Roman"/>
          <w:sz w:val="24"/>
          <w:szCs w:val="24"/>
        </w:rPr>
        <w:tab/>
      </w:r>
      <w:r w:rsidR="005B5EDB" w:rsidRPr="00FA47AB">
        <w:rPr>
          <w:rFonts w:ascii="Times New Roman" w:hAnsi="Times New Roman" w:cs="Times New Roman"/>
          <w:sz w:val="24"/>
          <w:szCs w:val="24"/>
        </w:rPr>
        <w:tab/>
      </w:r>
      <w:r w:rsidR="005B5EDB" w:rsidRPr="00FA47AB">
        <w:rPr>
          <w:rFonts w:ascii="Times New Roman" w:hAnsi="Times New Roman" w:cs="Times New Roman"/>
          <w:sz w:val="24"/>
          <w:szCs w:val="24"/>
        </w:rPr>
        <w:tab/>
      </w:r>
      <w:r w:rsidRPr="00FA47AB">
        <w:rPr>
          <w:rFonts w:ascii="Times New Roman" w:hAnsi="Times New Roman" w:cs="Times New Roman"/>
          <w:sz w:val="24"/>
          <w:szCs w:val="24"/>
        </w:rPr>
        <w:t>43</w:t>
      </w:r>
    </w:p>
    <w:p w:rsidR="00FF5D6E" w:rsidRPr="00C84625" w:rsidRDefault="005B5EDB" w:rsidP="00FA47AB">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ascii="Times New Roman" w:hAnsi="Times New Roman" w:cs="Times New Roman"/>
          <w:b/>
          <w:sz w:val="24"/>
          <w:szCs w:val="24"/>
        </w:rPr>
      </w:pPr>
      <w:r w:rsidRPr="00C84625">
        <w:rPr>
          <w:rFonts w:ascii="Times New Roman" w:hAnsi="Times New Roman" w:cs="Times New Roman"/>
          <w:b/>
          <w:sz w:val="24"/>
          <w:szCs w:val="24"/>
        </w:rPr>
        <w:t>TOPLAM :</w:t>
      </w:r>
      <w:r w:rsidRPr="00C84625">
        <w:rPr>
          <w:rFonts w:ascii="Times New Roman" w:hAnsi="Times New Roman" w:cs="Times New Roman"/>
          <w:b/>
          <w:sz w:val="24"/>
          <w:szCs w:val="24"/>
        </w:rPr>
        <w:tab/>
      </w:r>
      <w:r w:rsidRPr="00C84625">
        <w:rPr>
          <w:rFonts w:ascii="Times New Roman" w:hAnsi="Times New Roman" w:cs="Times New Roman"/>
          <w:b/>
          <w:sz w:val="24"/>
          <w:szCs w:val="24"/>
        </w:rPr>
        <w:tab/>
      </w:r>
      <w:r w:rsidRPr="00C84625">
        <w:rPr>
          <w:rFonts w:ascii="Times New Roman" w:hAnsi="Times New Roman" w:cs="Times New Roman"/>
          <w:b/>
          <w:sz w:val="24"/>
          <w:szCs w:val="24"/>
        </w:rPr>
        <w:tab/>
      </w:r>
      <w:r w:rsidRPr="00C84625">
        <w:rPr>
          <w:rFonts w:ascii="Times New Roman" w:hAnsi="Times New Roman" w:cs="Times New Roman"/>
          <w:b/>
          <w:sz w:val="24"/>
          <w:szCs w:val="24"/>
        </w:rPr>
        <w:tab/>
      </w:r>
      <w:r w:rsidRPr="00C84625">
        <w:rPr>
          <w:rFonts w:ascii="Times New Roman" w:hAnsi="Times New Roman" w:cs="Times New Roman"/>
          <w:b/>
          <w:sz w:val="24"/>
          <w:szCs w:val="24"/>
        </w:rPr>
        <w:tab/>
      </w:r>
      <w:r w:rsidRPr="00C84625">
        <w:rPr>
          <w:rFonts w:ascii="Times New Roman" w:hAnsi="Times New Roman" w:cs="Times New Roman"/>
          <w:b/>
          <w:sz w:val="24"/>
          <w:szCs w:val="24"/>
        </w:rPr>
        <w:tab/>
      </w:r>
      <w:r w:rsidRPr="00C84625">
        <w:rPr>
          <w:rFonts w:ascii="Times New Roman" w:hAnsi="Times New Roman" w:cs="Times New Roman"/>
          <w:b/>
          <w:sz w:val="24"/>
          <w:szCs w:val="24"/>
        </w:rPr>
        <w:tab/>
      </w:r>
      <w:r w:rsidRPr="00C84625">
        <w:rPr>
          <w:rFonts w:ascii="Times New Roman" w:hAnsi="Times New Roman" w:cs="Times New Roman"/>
          <w:b/>
          <w:sz w:val="24"/>
          <w:szCs w:val="24"/>
        </w:rPr>
        <w:tab/>
      </w:r>
      <w:r w:rsidRPr="00C84625">
        <w:rPr>
          <w:rFonts w:ascii="Times New Roman" w:hAnsi="Times New Roman" w:cs="Times New Roman"/>
          <w:b/>
          <w:sz w:val="24"/>
          <w:szCs w:val="24"/>
        </w:rPr>
        <w:tab/>
      </w:r>
      <w:r w:rsidRPr="00C84625">
        <w:rPr>
          <w:rFonts w:ascii="Times New Roman" w:hAnsi="Times New Roman" w:cs="Times New Roman"/>
          <w:b/>
          <w:sz w:val="24"/>
          <w:szCs w:val="24"/>
        </w:rPr>
        <w:tab/>
      </w:r>
      <w:r w:rsidRPr="00C84625">
        <w:rPr>
          <w:rFonts w:ascii="Times New Roman" w:hAnsi="Times New Roman" w:cs="Times New Roman"/>
          <w:b/>
          <w:sz w:val="24"/>
          <w:szCs w:val="24"/>
        </w:rPr>
        <w:tab/>
        <w:t>86</w:t>
      </w:r>
    </w:p>
    <w:p w:rsidR="002B742B" w:rsidRDefault="002B742B" w:rsidP="00F8557B">
      <w:pPr>
        <w:spacing w:after="100" w:afterAutospacing="1"/>
        <w:ind w:firstLine="708"/>
        <w:rPr>
          <w:rFonts w:ascii="Times New Roman" w:hAnsi="Times New Roman" w:cs="Times New Roman"/>
          <w:b/>
          <w:sz w:val="24"/>
          <w:szCs w:val="24"/>
        </w:rPr>
      </w:pPr>
    </w:p>
    <w:p w:rsidR="002B742B" w:rsidRDefault="002B742B" w:rsidP="004F7C34">
      <w:pPr>
        <w:tabs>
          <w:tab w:val="left" w:pos="3969"/>
        </w:tabs>
        <w:spacing w:after="0"/>
        <w:jc w:val="center"/>
        <w:rPr>
          <w:rFonts w:ascii="Times New Roman" w:hAnsi="Times New Roman" w:cs="Times New Roman"/>
          <w:b/>
          <w:sz w:val="24"/>
          <w:szCs w:val="24"/>
        </w:rPr>
      </w:pPr>
      <w:r w:rsidRPr="00BD0E30">
        <w:rPr>
          <w:rFonts w:ascii="Times New Roman" w:hAnsi="Times New Roman" w:cs="Times New Roman"/>
          <w:b/>
          <w:sz w:val="24"/>
          <w:szCs w:val="24"/>
        </w:rPr>
        <w:t>--------------------------------2019 Yılı Denetim Komisyonu Raporu--</w:t>
      </w:r>
      <w:r>
        <w:rPr>
          <w:rFonts w:ascii="Times New Roman" w:hAnsi="Times New Roman" w:cs="Times New Roman"/>
          <w:b/>
          <w:sz w:val="24"/>
          <w:szCs w:val="24"/>
        </w:rPr>
        <w:t>------------------------------</w:t>
      </w:r>
    </w:p>
    <w:p w:rsidR="004E4BC9" w:rsidRPr="00FA47AB" w:rsidRDefault="004E4BC9" w:rsidP="00F8557B">
      <w:pPr>
        <w:spacing w:after="100" w:afterAutospacing="1"/>
        <w:ind w:firstLine="708"/>
        <w:rPr>
          <w:rFonts w:ascii="Times New Roman" w:hAnsi="Times New Roman" w:cs="Times New Roman"/>
          <w:b/>
          <w:sz w:val="24"/>
          <w:szCs w:val="24"/>
        </w:rPr>
      </w:pPr>
      <w:r w:rsidRPr="00FA47AB">
        <w:rPr>
          <w:rFonts w:ascii="Times New Roman" w:hAnsi="Times New Roman" w:cs="Times New Roman"/>
          <w:b/>
          <w:sz w:val="24"/>
          <w:szCs w:val="24"/>
        </w:rPr>
        <w:lastRenderedPageBreak/>
        <w:t>15-TESPİT EDİLEN KAÇAK YAPILAR VE CEZALAR</w:t>
      </w:r>
    </w:p>
    <w:p w:rsidR="003D4E5D" w:rsidRPr="00FA47AB" w:rsidRDefault="00175B73" w:rsidP="00F8557B">
      <w:pPr>
        <w:spacing w:after="100" w:afterAutospacing="1"/>
        <w:ind w:firstLine="708"/>
        <w:jc w:val="both"/>
        <w:rPr>
          <w:rFonts w:ascii="Times New Roman" w:hAnsi="Times New Roman" w:cs="Times New Roman"/>
          <w:sz w:val="24"/>
          <w:szCs w:val="24"/>
          <w:shd w:val="clear" w:color="auto" w:fill="FFFFFF"/>
        </w:rPr>
      </w:pPr>
      <w:r w:rsidRPr="00FA47AB">
        <w:rPr>
          <w:rFonts w:ascii="Times New Roman" w:hAnsi="Times New Roman" w:cs="Times New Roman"/>
          <w:sz w:val="24"/>
          <w:szCs w:val="24"/>
        </w:rPr>
        <w:t>İmar Ve Kentsel İyileştirme Müdürlüğü:</w:t>
      </w:r>
      <w:r w:rsidRPr="00FA47AB">
        <w:rPr>
          <w:rFonts w:ascii="Times New Roman" w:hAnsi="Times New Roman" w:cs="Times New Roman"/>
          <w:sz w:val="24"/>
          <w:szCs w:val="24"/>
          <w:shd w:val="clear" w:color="auto" w:fill="FFFFFF"/>
        </w:rPr>
        <w:t xml:space="preserve"> </w:t>
      </w:r>
      <w:r w:rsidR="00702126" w:rsidRPr="00FA47AB">
        <w:rPr>
          <w:rFonts w:ascii="Times New Roman" w:hAnsi="Times New Roman" w:cs="Times New Roman"/>
          <w:sz w:val="24"/>
          <w:szCs w:val="24"/>
          <w:shd w:val="clear" w:color="auto" w:fill="FFFFFF"/>
        </w:rPr>
        <w:t>3194 sayılı İmar Kanununa g</w:t>
      </w:r>
      <w:r w:rsidR="0025467F" w:rsidRPr="00FA47AB">
        <w:rPr>
          <w:rFonts w:ascii="Times New Roman" w:hAnsi="Times New Roman" w:cs="Times New Roman"/>
          <w:sz w:val="24"/>
          <w:szCs w:val="24"/>
          <w:shd w:val="clear" w:color="auto" w:fill="FFFFFF"/>
        </w:rPr>
        <w:t>öre,</w:t>
      </w:r>
      <w:r w:rsidR="00702126" w:rsidRPr="00FA47AB">
        <w:rPr>
          <w:rFonts w:ascii="Times New Roman" w:hAnsi="Times New Roman" w:cs="Times New Roman"/>
          <w:sz w:val="24"/>
          <w:szCs w:val="24"/>
          <w:shd w:val="clear" w:color="auto" w:fill="FFFFFF"/>
        </w:rPr>
        <w:t xml:space="preserve"> </w:t>
      </w:r>
      <w:r w:rsidR="0025467F" w:rsidRPr="00FA47AB">
        <w:rPr>
          <w:rFonts w:ascii="Times New Roman" w:hAnsi="Times New Roman" w:cs="Times New Roman"/>
          <w:sz w:val="24"/>
          <w:szCs w:val="24"/>
          <w:shd w:val="clear" w:color="auto" w:fill="FFFFFF"/>
        </w:rPr>
        <w:t>k</w:t>
      </w:r>
      <w:r w:rsidRPr="00FA47AB">
        <w:rPr>
          <w:rFonts w:ascii="Times New Roman" w:hAnsi="Times New Roman" w:cs="Times New Roman"/>
          <w:sz w:val="24"/>
          <w:szCs w:val="24"/>
          <w:shd w:val="clear" w:color="auto" w:fill="FFFFFF"/>
        </w:rPr>
        <w:t>açak yapıların önlenmesi için denetim yapmak, kurallara uygun olmayanlara ceza kesmek ve yıkımı gereken kaçak yapılar için gerekli işlemleri yapmak.</w:t>
      </w:r>
      <w:r w:rsidR="00FF5D6E" w:rsidRPr="00FA47AB">
        <w:rPr>
          <w:rFonts w:ascii="Times New Roman" w:hAnsi="Times New Roman" w:cs="Times New Roman"/>
          <w:sz w:val="24"/>
          <w:szCs w:val="24"/>
          <w:shd w:val="clear" w:color="auto" w:fill="FFFFFF"/>
        </w:rPr>
        <w:t xml:space="preserve"> Buna göre </w:t>
      </w:r>
      <w:r w:rsidR="0025467F" w:rsidRPr="00FA47AB">
        <w:rPr>
          <w:rFonts w:ascii="Times New Roman" w:hAnsi="Times New Roman" w:cs="Times New Roman"/>
          <w:sz w:val="24"/>
          <w:szCs w:val="24"/>
          <w:shd w:val="clear" w:color="auto" w:fill="FFFFFF"/>
        </w:rPr>
        <w:t xml:space="preserve">219 yılında </w:t>
      </w:r>
      <w:r w:rsidR="00FF5D6E" w:rsidRPr="00FA47AB">
        <w:rPr>
          <w:rFonts w:ascii="Times New Roman" w:hAnsi="Times New Roman" w:cs="Times New Roman"/>
          <w:sz w:val="24"/>
          <w:szCs w:val="24"/>
          <w:shd w:val="clear" w:color="auto" w:fill="FFFFFF"/>
        </w:rPr>
        <w:t xml:space="preserve">Sivas </w:t>
      </w:r>
      <w:r w:rsidR="0025467F" w:rsidRPr="00FA47AB">
        <w:rPr>
          <w:rFonts w:ascii="Times New Roman" w:hAnsi="Times New Roman" w:cs="Times New Roman"/>
          <w:sz w:val="24"/>
          <w:szCs w:val="24"/>
          <w:shd w:val="clear" w:color="auto" w:fill="FFFFFF"/>
        </w:rPr>
        <w:t>Merkez ve</w:t>
      </w:r>
      <w:r w:rsidR="00FF5D6E" w:rsidRPr="00FA47AB">
        <w:rPr>
          <w:rFonts w:ascii="Times New Roman" w:hAnsi="Times New Roman" w:cs="Times New Roman"/>
          <w:sz w:val="24"/>
          <w:szCs w:val="24"/>
          <w:shd w:val="clear" w:color="auto" w:fill="FFFFFF"/>
        </w:rPr>
        <w:t xml:space="preserve"> İlçeler</w:t>
      </w:r>
      <w:r w:rsidR="0025467F" w:rsidRPr="00FA47AB">
        <w:rPr>
          <w:rFonts w:ascii="Times New Roman" w:hAnsi="Times New Roman" w:cs="Times New Roman"/>
          <w:sz w:val="24"/>
          <w:szCs w:val="24"/>
          <w:shd w:val="clear" w:color="auto" w:fill="FFFFFF"/>
        </w:rPr>
        <w:t>e bağlı köylerde tespit edilen</w:t>
      </w:r>
      <w:r w:rsidR="00FF5D6E" w:rsidRPr="00FA47AB">
        <w:rPr>
          <w:rFonts w:ascii="Times New Roman" w:hAnsi="Times New Roman" w:cs="Times New Roman"/>
          <w:sz w:val="24"/>
          <w:szCs w:val="24"/>
          <w:shd w:val="clear" w:color="auto" w:fill="FFFFFF"/>
        </w:rPr>
        <w:t xml:space="preserve"> kaçak yapı sayısı ile kesilen ceza miktarları aşağıya çıkartılmıştır.</w:t>
      </w:r>
    </w:p>
    <w:p w:rsidR="004E4BC9" w:rsidRPr="00FA47AB" w:rsidRDefault="004E4BC9" w:rsidP="00FA47AB">
      <w:pPr>
        <w:spacing w:after="0"/>
        <w:ind w:firstLine="708"/>
        <w:jc w:val="both"/>
        <w:rPr>
          <w:rFonts w:ascii="Times New Roman" w:hAnsi="Times New Roman" w:cs="Times New Roman"/>
          <w:sz w:val="24"/>
          <w:szCs w:val="24"/>
        </w:rPr>
      </w:pPr>
      <w:r w:rsidRPr="00FA47AB">
        <w:rPr>
          <w:rFonts w:ascii="Times New Roman" w:hAnsi="Times New Roman" w:cs="Times New Roman"/>
          <w:b/>
          <w:sz w:val="24"/>
          <w:szCs w:val="24"/>
        </w:rPr>
        <w:t>Tespit Edilen Kaçak Yapılar ve Kesilen Cezalar</w:t>
      </w:r>
    </w:p>
    <w:tbl>
      <w:tblPr>
        <w:tblW w:w="9229" w:type="dxa"/>
        <w:tblInd w:w="55" w:type="dxa"/>
        <w:tblCellMar>
          <w:left w:w="70" w:type="dxa"/>
          <w:right w:w="70" w:type="dxa"/>
        </w:tblCellMar>
        <w:tblLook w:val="04A0" w:firstRow="1" w:lastRow="0" w:firstColumn="1" w:lastColumn="0" w:noHBand="0" w:noVBand="1"/>
      </w:tblPr>
      <w:tblGrid>
        <w:gridCol w:w="1575"/>
        <w:gridCol w:w="1701"/>
        <w:gridCol w:w="2551"/>
        <w:gridCol w:w="3402"/>
      </w:tblGrid>
      <w:tr w:rsidR="00FD464E" w:rsidRPr="00FA47AB" w:rsidTr="008E6B83">
        <w:trPr>
          <w:trHeight w:val="315"/>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64E" w:rsidRPr="00FA47AB" w:rsidRDefault="00FD464E" w:rsidP="00FA47AB">
            <w:pPr>
              <w:spacing w:after="0" w:line="240" w:lineRule="auto"/>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İLÇESİ</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FD464E" w:rsidRPr="00FA47AB" w:rsidRDefault="00FD464E" w:rsidP="00FA47AB">
            <w:pPr>
              <w:spacing w:after="0" w:line="240" w:lineRule="auto"/>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KÖY SAYISI</w:t>
            </w:r>
          </w:p>
        </w:tc>
        <w:tc>
          <w:tcPr>
            <w:tcW w:w="2551" w:type="dxa"/>
            <w:tcBorders>
              <w:top w:val="single" w:sz="4" w:space="0" w:color="auto"/>
              <w:left w:val="nil"/>
              <w:bottom w:val="single" w:sz="4" w:space="0" w:color="auto"/>
              <w:right w:val="single" w:sz="4" w:space="0" w:color="auto"/>
            </w:tcBorders>
            <w:shd w:val="clear" w:color="auto" w:fill="auto"/>
            <w:noWrap/>
            <w:hideMark/>
          </w:tcPr>
          <w:p w:rsidR="00FD464E" w:rsidRPr="00FA47AB" w:rsidRDefault="008E6B83" w:rsidP="00FA47AB">
            <w:pPr>
              <w:spacing w:after="0" w:line="240" w:lineRule="auto"/>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 xml:space="preserve">KAÇAK YAPI </w:t>
            </w:r>
            <w:r w:rsidR="00FD464E" w:rsidRPr="00FA47AB">
              <w:rPr>
                <w:rFonts w:ascii="Times New Roman" w:eastAsia="Times New Roman" w:hAnsi="Times New Roman" w:cs="Times New Roman"/>
                <w:sz w:val="24"/>
                <w:szCs w:val="24"/>
                <w:lang w:eastAsia="tr-TR"/>
              </w:rPr>
              <w:t>SAYISI</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rsidR="00FD464E" w:rsidRPr="00FA47AB" w:rsidRDefault="00FD464E"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KESİLEN CEZA MİKTARI</w:t>
            </w:r>
          </w:p>
        </w:tc>
      </w:tr>
      <w:tr w:rsidR="00FD464E" w:rsidRPr="00FA47AB" w:rsidTr="008E6B83">
        <w:trPr>
          <w:trHeight w:val="315"/>
        </w:trPr>
        <w:tc>
          <w:tcPr>
            <w:tcW w:w="1575" w:type="dxa"/>
            <w:tcBorders>
              <w:top w:val="nil"/>
              <w:left w:val="single" w:sz="4" w:space="0" w:color="auto"/>
              <w:bottom w:val="single" w:sz="4" w:space="0" w:color="auto"/>
              <w:right w:val="single" w:sz="4" w:space="0" w:color="auto"/>
            </w:tcBorders>
            <w:shd w:val="clear" w:color="auto" w:fill="auto"/>
            <w:noWrap/>
            <w:vAlign w:val="bottom"/>
          </w:tcPr>
          <w:p w:rsidR="00FD464E" w:rsidRPr="00FA47AB" w:rsidRDefault="00FD464E" w:rsidP="00FA47AB">
            <w:pPr>
              <w:spacing w:after="0" w:line="240" w:lineRule="auto"/>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Sivas Merkez</w:t>
            </w:r>
          </w:p>
        </w:tc>
        <w:tc>
          <w:tcPr>
            <w:tcW w:w="1701" w:type="dxa"/>
            <w:tcBorders>
              <w:top w:val="nil"/>
              <w:left w:val="nil"/>
              <w:bottom w:val="single" w:sz="4" w:space="0" w:color="auto"/>
              <w:right w:val="single" w:sz="4" w:space="0" w:color="auto"/>
            </w:tcBorders>
            <w:shd w:val="clear" w:color="auto" w:fill="auto"/>
            <w:noWrap/>
            <w:vAlign w:val="center"/>
            <w:hideMark/>
          </w:tcPr>
          <w:p w:rsidR="00FD464E" w:rsidRPr="00FA47AB" w:rsidRDefault="00676652"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1</w:t>
            </w:r>
          </w:p>
        </w:tc>
        <w:tc>
          <w:tcPr>
            <w:tcW w:w="2551" w:type="dxa"/>
            <w:tcBorders>
              <w:top w:val="nil"/>
              <w:left w:val="nil"/>
              <w:bottom w:val="single" w:sz="4" w:space="0" w:color="auto"/>
              <w:right w:val="single" w:sz="4" w:space="0" w:color="auto"/>
            </w:tcBorders>
            <w:shd w:val="clear" w:color="auto" w:fill="auto"/>
            <w:noWrap/>
            <w:hideMark/>
          </w:tcPr>
          <w:p w:rsidR="00FD464E" w:rsidRPr="00FA47AB" w:rsidRDefault="00102D88"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1</w:t>
            </w:r>
          </w:p>
        </w:tc>
        <w:tc>
          <w:tcPr>
            <w:tcW w:w="3402" w:type="dxa"/>
            <w:tcBorders>
              <w:top w:val="nil"/>
              <w:left w:val="nil"/>
              <w:bottom w:val="single" w:sz="4" w:space="0" w:color="auto"/>
              <w:right w:val="single" w:sz="4" w:space="0" w:color="auto"/>
            </w:tcBorders>
            <w:shd w:val="clear" w:color="auto" w:fill="auto"/>
            <w:noWrap/>
            <w:vAlign w:val="bottom"/>
            <w:hideMark/>
          </w:tcPr>
          <w:p w:rsidR="00FD464E" w:rsidRPr="00FA47AB" w:rsidRDefault="00AF55DB"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5</w:t>
            </w:r>
            <w:r w:rsidR="0089588C" w:rsidRPr="00FA47AB">
              <w:rPr>
                <w:rFonts w:ascii="Times New Roman" w:eastAsia="Times New Roman" w:hAnsi="Times New Roman" w:cs="Times New Roman"/>
                <w:sz w:val="24"/>
                <w:szCs w:val="24"/>
                <w:lang w:eastAsia="tr-TR"/>
              </w:rPr>
              <w:t>.</w:t>
            </w:r>
            <w:r w:rsidRPr="00FA47AB">
              <w:rPr>
                <w:rFonts w:ascii="Times New Roman" w:eastAsia="Times New Roman" w:hAnsi="Times New Roman" w:cs="Times New Roman"/>
                <w:sz w:val="24"/>
                <w:szCs w:val="24"/>
                <w:lang w:eastAsia="tr-TR"/>
              </w:rPr>
              <w:t>439,49</w:t>
            </w:r>
          </w:p>
        </w:tc>
      </w:tr>
      <w:tr w:rsidR="00FD464E" w:rsidRPr="00FA47AB" w:rsidTr="008E6B83">
        <w:trPr>
          <w:trHeight w:val="315"/>
        </w:trPr>
        <w:tc>
          <w:tcPr>
            <w:tcW w:w="1575" w:type="dxa"/>
            <w:tcBorders>
              <w:top w:val="nil"/>
              <w:left w:val="single" w:sz="4" w:space="0" w:color="auto"/>
              <w:bottom w:val="single" w:sz="4" w:space="0" w:color="auto"/>
              <w:right w:val="single" w:sz="4" w:space="0" w:color="auto"/>
            </w:tcBorders>
            <w:shd w:val="clear" w:color="auto" w:fill="auto"/>
            <w:noWrap/>
            <w:vAlign w:val="bottom"/>
          </w:tcPr>
          <w:p w:rsidR="00FD464E" w:rsidRPr="00FA47AB" w:rsidRDefault="00FD464E" w:rsidP="00FA47AB">
            <w:pPr>
              <w:spacing w:after="0" w:line="240" w:lineRule="auto"/>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Akıncılar</w:t>
            </w:r>
          </w:p>
        </w:tc>
        <w:tc>
          <w:tcPr>
            <w:tcW w:w="1701" w:type="dxa"/>
            <w:tcBorders>
              <w:top w:val="nil"/>
              <w:left w:val="nil"/>
              <w:bottom w:val="single" w:sz="4" w:space="0" w:color="auto"/>
              <w:right w:val="single" w:sz="4" w:space="0" w:color="auto"/>
            </w:tcBorders>
            <w:shd w:val="clear" w:color="auto" w:fill="auto"/>
            <w:noWrap/>
            <w:vAlign w:val="center"/>
            <w:hideMark/>
          </w:tcPr>
          <w:p w:rsidR="00FD464E" w:rsidRPr="00FA47AB" w:rsidRDefault="003D4E5D"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1</w:t>
            </w:r>
          </w:p>
        </w:tc>
        <w:tc>
          <w:tcPr>
            <w:tcW w:w="2551" w:type="dxa"/>
            <w:tcBorders>
              <w:top w:val="nil"/>
              <w:left w:val="nil"/>
              <w:bottom w:val="single" w:sz="4" w:space="0" w:color="auto"/>
              <w:right w:val="single" w:sz="4" w:space="0" w:color="auto"/>
            </w:tcBorders>
            <w:shd w:val="clear" w:color="auto" w:fill="auto"/>
            <w:noWrap/>
            <w:hideMark/>
          </w:tcPr>
          <w:p w:rsidR="00FD464E" w:rsidRPr="00FA47AB" w:rsidRDefault="00102D88"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5</w:t>
            </w:r>
          </w:p>
        </w:tc>
        <w:tc>
          <w:tcPr>
            <w:tcW w:w="3402" w:type="dxa"/>
            <w:tcBorders>
              <w:top w:val="nil"/>
              <w:left w:val="nil"/>
              <w:bottom w:val="single" w:sz="4" w:space="0" w:color="auto"/>
              <w:right w:val="single" w:sz="4" w:space="0" w:color="auto"/>
            </w:tcBorders>
            <w:shd w:val="clear" w:color="auto" w:fill="auto"/>
            <w:noWrap/>
            <w:vAlign w:val="bottom"/>
            <w:hideMark/>
          </w:tcPr>
          <w:p w:rsidR="00FD464E" w:rsidRPr="00FA47AB" w:rsidRDefault="00AF55DB"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19</w:t>
            </w:r>
            <w:r w:rsidR="0089588C" w:rsidRPr="00FA47AB">
              <w:rPr>
                <w:rFonts w:ascii="Times New Roman" w:eastAsia="Times New Roman" w:hAnsi="Times New Roman" w:cs="Times New Roman"/>
                <w:sz w:val="24"/>
                <w:szCs w:val="24"/>
                <w:lang w:eastAsia="tr-TR"/>
              </w:rPr>
              <w:t>.</w:t>
            </w:r>
            <w:r w:rsidRPr="00FA47AB">
              <w:rPr>
                <w:rFonts w:ascii="Times New Roman" w:eastAsia="Times New Roman" w:hAnsi="Times New Roman" w:cs="Times New Roman"/>
                <w:sz w:val="24"/>
                <w:szCs w:val="24"/>
                <w:lang w:eastAsia="tr-TR"/>
              </w:rPr>
              <w:t>008,92</w:t>
            </w:r>
          </w:p>
        </w:tc>
      </w:tr>
      <w:tr w:rsidR="00FD464E" w:rsidRPr="00FA47AB" w:rsidTr="008E6B83">
        <w:trPr>
          <w:trHeight w:val="315"/>
        </w:trPr>
        <w:tc>
          <w:tcPr>
            <w:tcW w:w="1575" w:type="dxa"/>
            <w:tcBorders>
              <w:top w:val="nil"/>
              <w:left w:val="single" w:sz="4" w:space="0" w:color="auto"/>
              <w:bottom w:val="single" w:sz="4" w:space="0" w:color="auto"/>
              <w:right w:val="single" w:sz="4" w:space="0" w:color="auto"/>
            </w:tcBorders>
            <w:shd w:val="clear" w:color="auto" w:fill="auto"/>
            <w:noWrap/>
            <w:vAlign w:val="bottom"/>
          </w:tcPr>
          <w:p w:rsidR="00FD464E" w:rsidRPr="00FA47AB" w:rsidRDefault="00FD464E" w:rsidP="00FA47AB">
            <w:pPr>
              <w:spacing w:after="0" w:line="240" w:lineRule="auto"/>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Altınyayla</w:t>
            </w:r>
          </w:p>
        </w:tc>
        <w:tc>
          <w:tcPr>
            <w:tcW w:w="1701" w:type="dxa"/>
            <w:tcBorders>
              <w:top w:val="nil"/>
              <w:left w:val="nil"/>
              <w:bottom w:val="single" w:sz="4" w:space="0" w:color="auto"/>
              <w:right w:val="single" w:sz="4" w:space="0" w:color="auto"/>
            </w:tcBorders>
            <w:shd w:val="clear" w:color="auto" w:fill="auto"/>
            <w:noWrap/>
            <w:vAlign w:val="center"/>
            <w:hideMark/>
          </w:tcPr>
          <w:p w:rsidR="00FD464E" w:rsidRPr="00FA47AB" w:rsidRDefault="003D4E5D"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Yoktur</w:t>
            </w:r>
          </w:p>
        </w:tc>
        <w:tc>
          <w:tcPr>
            <w:tcW w:w="2551" w:type="dxa"/>
            <w:tcBorders>
              <w:top w:val="nil"/>
              <w:left w:val="nil"/>
              <w:bottom w:val="single" w:sz="4" w:space="0" w:color="auto"/>
              <w:right w:val="single" w:sz="4" w:space="0" w:color="auto"/>
            </w:tcBorders>
            <w:shd w:val="clear" w:color="auto" w:fill="auto"/>
            <w:noWrap/>
            <w:hideMark/>
          </w:tcPr>
          <w:p w:rsidR="00FD464E" w:rsidRPr="00FA47AB" w:rsidRDefault="00102D88"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Yoktur</w:t>
            </w:r>
          </w:p>
        </w:tc>
        <w:tc>
          <w:tcPr>
            <w:tcW w:w="3402" w:type="dxa"/>
            <w:tcBorders>
              <w:top w:val="nil"/>
              <w:left w:val="nil"/>
              <w:bottom w:val="single" w:sz="4" w:space="0" w:color="auto"/>
              <w:right w:val="single" w:sz="4" w:space="0" w:color="auto"/>
            </w:tcBorders>
            <w:shd w:val="clear" w:color="auto" w:fill="auto"/>
            <w:noWrap/>
            <w:vAlign w:val="bottom"/>
            <w:hideMark/>
          </w:tcPr>
          <w:p w:rsidR="00FD464E" w:rsidRPr="00FA47AB" w:rsidRDefault="00AF55DB"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Yoktur</w:t>
            </w:r>
          </w:p>
        </w:tc>
      </w:tr>
      <w:tr w:rsidR="00FD464E" w:rsidRPr="00FA47AB" w:rsidTr="008E6B83">
        <w:trPr>
          <w:trHeight w:val="315"/>
        </w:trPr>
        <w:tc>
          <w:tcPr>
            <w:tcW w:w="1575" w:type="dxa"/>
            <w:tcBorders>
              <w:top w:val="nil"/>
              <w:left w:val="single" w:sz="4" w:space="0" w:color="auto"/>
              <w:bottom w:val="single" w:sz="4" w:space="0" w:color="auto"/>
              <w:right w:val="single" w:sz="4" w:space="0" w:color="auto"/>
            </w:tcBorders>
            <w:shd w:val="clear" w:color="auto" w:fill="auto"/>
            <w:noWrap/>
            <w:vAlign w:val="bottom"/>
          </w:tcPr>
          <w:p w:rsidR="00FD464E" w:rsidRPr="00FA47AB" w:rsidRDefault="00FD464E" w:rsidP="00FA47AB">
            <w:pPr>
              <w:spacing w:after="0" w:line="240" w:lineRule="auto"/>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Divriği</w:t>
            </w:r>
          </w:p>
        </w:tc>
        <w:tc>
          <w:tcPr>
            <w:tcW w:w="1701" w:type="dxa"/>
            <w:tcBorders>
              <w:top w:val="nil"/>
              <w:left w:val="nil"/>
              <w:bottom w:val="single" w:sz="4" w:space="0" w:color="auto"/>
              <w:right w:val="single" w:sz="4" w:space="0" w:color="auto"/>
            </w:tcBorders>
            <w:shd w:val="clear" w:color="auto" w:fill="auto"/>
            <w:noWrap/>
            <w:vAlign w:val="center"/>
            <w:hideMark/>
          </w:tcPr>
          <w:p w:rsidR="00FD464E" w:rsidRPr="00FA47AB" w:rsidRDefault="003D4E5D"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1</w:t>
            </w:r>
          </w:p>
        </w:tc>
        <w:tc>
          <w:tcPr>
            <w:tcW w:w="2551" w:type="dxa"/>
            <w:tcBorders>
              <w:top w:val="nil"/>
              <w:left w:val="nil"/>
              <w:bottom w:val="single" w:sz="4" w:space="0" w:color="auto"/>
              <w:right w:val="single" w:sz="4" w:space="0" w:color="auto"/>
            </w:tcBorders>
            <w:shd w:val="clear" w:color="auto" w:fill="auto"/>
            <w:noWrap/>
            <w:hideMark/>
          </w:tcPr>
          <w:p w:rsidR="00FD464E" w:rsidRPr="00FA47AB" w:rsidRDefault="00102D88"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1</w:t>
            </w:r>
          </w:p>
        </w:tc>
        <w:tc>
          <w:tcPr>
            <w:tcW w:w="3402" w:type="dxa"/>
            <w:tcBorders>
              <w:top w:val="nil"/>
              <w:left w:val="nil"/>
              <w:bottom w:val="single" w:sz="4" w:space="0" w:color="auto"/>
              <w:right w:val="single" w:sz="4" w:space="0" w:color="auto"/>
            </w:tcBorders>
            <w:shd w:val="clear" w:color="auto" w:fill="auto"/>
            <w:noWrap/>
            <w:vAlign w:val="bottom"/>
            <w:hideMark/>
          </w:tcPr>
          <w:p w:rsidR="00FD464E" w:rsidRPr="00FA47AB" w:rsidRDefault="00AF55DB"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7</w:t>
            </w:r>
            <w:r w:rsidR="0089588C" w:rsidRPr="00FA47AB">
              <w:rPr>
                <w:rFonts w:ascii="Times New Roman" w:eastAsia="Times New Roman" w:hAnsi="Times New Roman" w:cs="Times New Roman"/>
                <w:sz w:val="24"/>
                <w:szCs w:val="24"/>
                <w:lang w:eastAsia="tr-TR"/>
              </w:rPr>
              <w:t>.</w:t>
            </w:r>
            <w:r w:rsidRPr="00FA47AB">
              <w:rPr>
                <w:rFonts w:ascii="Times New Roman" w:eastAsia="Times New Roman" w:hAnsi="Times New Roman" w:cs="Times New Roman"/>
                <w:sz w:val="24"/>
                <w:szCs w:val="24"/>
                <w:lang w:eastAsia="tr-TR"/>
              </w:rPr>
              <w:t>409,13</w:t>
            </w:r>
          </w:p>
        </w:tc>
      </w:tr>
      <w:tr w:rsidR="00FD464E" w:rsidRPr="00FA47AB" w:rsidTr="008E6B83">
        <w:trPr>
          <w:trHeight w:val="315"/>
        </w:trPr>
        <w:tc>
          <w:tcPr>
            <w:tcW w:w="1575" w:type="dxa"/>
            <w:tcBorders>
              <w:top w:val="nil"/>
              <w:left w:val="single" w:sz="4" w:space="0" w:color="auto"/>
              <w:bottom w:val="single" w:sz="4" w:space="0" w:color="auto"/>
              <w:right w:val="single" w:sz="4" w:space="0" w:color="auto"/>
            </w:tcBorders>
            <w:shd w:val="clear" w:color="auto" w:fill="auto"/>
            <w:noWrap/>
            <w:vAlign w:val="bottom"/>
          </w:tcPr>
          <w:p w:rsidR="00FD464E" w:rsidRPr="00FA47AB" w:rsidRDefault="00FD464E" w:rsidP="00FA47AB">
            <w:pPr>
              <w:spacing w:after="0" w:line="240" w:lineRule="auto"/>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Doğanşar</w:t>
            </w:r>
          </w:p>
        </w:tc>
        <w:tc>
          <w:tcPr>
            <w:tcW w:w="1701" w:type="dxa"/>
            <w:tcBorders>
              <w:top w:val="nil"/>
              <w:left w:val="nil"/>
              <w:bottom w:val="single" w:sz="4" w:space="0" w:color="auto"/>
              <w:right w:val="single" w:sz="4" w:space="0" w:color="auto"/>
            </w:tcBorders>
            <w:shd w:val="clear" w:color="auto" w:fill="auto"/>
            <w:noWrap/>
            <w:vAlign w:val="center"/>
            <w:hideMark/>
          </w:tcPr>
          <w:p w:rsidR="00FD464E" w:rsidRPr="00FA47AB" w:rsidRDefault="003D4E5D"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2</w:t>
            </w:r>
          </w:p>
        </w:tc>
        <w:tc>
          <w:tcPr>
            <w:tcW w:w="2551" w:type="dxa"/>
            <w:tcBorders>
              <w:top w:val="nil"/>
              <w:left w:val="nil"/>
              <w:bottom w:val="single" w:sz="4" w:space="0" w:color="auto"/>
              <w:right w:val="single" w:sz="4" w:space="0" w:color="auto"/>
            </w:tcBorders>
            <w:shd w:val="clear" w:color="auto" w:fill="auto"/>
            <w:noWrap/>
            <w:hideMark/>
          </w:tcPr>
          <w:p w:rsidR="00FD464E" w:rsidRPr="00FA47AB" w:rsidRDefault="00102D88"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3</w:t>
            </w:r>
          </w:p>
        </w:tc>
        <w:tc>
          <w:tcPr>
            <w:tcW w:w="3402" w:type="dxa"/>
            <w:tcBorders>
              <w:top w:val="nil"/>
              <w:left w:val="nil"/>
              <w:bottom w:val="single" w:sz="4" w:space="0" w:color="auto"/>
              <w:right w:val="single" w:sz="4" w:space="0" w:color="auto"/>
            </w:tcBorders>
            <w:shd w:val="clear" w:color="auto" w:fill="auto"/>
            <w:noWrap/>
            <w:vAlign w:val="bottom"/>
            <w:hideMark/>
          </w:tcPr>
          <w:p w:rsidR="00FD464E" w:rsidRPr="00FA47AB" w:rsidRDefault="00AF55DB"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26</w:t>
            </w:r>
            <w:r w:rsidR="0089588C" w:rsidRPr="00FA47AB">
              <w:rPr>
                <w:rFonts w:ascii="Times New Roman" w:eastAsia="Times New Roman" w:hAnsi="Times New Roman" w:cs="Times New Roman"/>
                <w:sz w:val="24"/>
                <w:szCs w:val="24"/>
                <w:lang w:eastAsia="tr-TR"/>
              </w:rPr>
              <w:t>.</w:t>
            </w:r>
            <w:r w:rsidRPr="00FA47AB">
              <w:rPr>
                <w:rFonts w:ascii="Times New Roman" w:eastAsia="Times New Roman" w:hAnsi="Times New Roman" w:cs="Times New Roman"/>
                <w:sz w:val="24"/>
                <w:szCs w:val="24"/>
                <w:lang w:eastAsia="tr-TR"/>
              </w:rPr>
              <w:t>993,01</w:t>
            </w:r>
          </w:p>
        </w:tc>
      </w:tr>
      <w:tr w:rsidR="00FD464E" w:rsidRPr="00FA47AB" w:rsidTr="008E6B83">
        <w:trPr>
          <w:trHeight w:val="315"/>
        </w:trPr>
        <w:tc>
          <w:tcPr>
            <w:tcW w:w="1575" w:type="dxa"/>
            <w:tcBorders>
              <w:top w:val="nil"/>
              <w:left w:val="single" w:sz="4" w:space="0" w:color="auto"/>
              <w:bottom w:val="single" w:sz="4" w:space="0" w:color="auto"/>
              <w:right w:val="single" w:sz="4" w:space="0" w:color="auto"/>
            </w:tcBorders>
            <w:shd w:val="clear" w:color="auto" w:fill="auto"/>
            <w:noWrap/>
            <w:vAlign w:val="bottom"/>
          </w:tcPr>
          <w:p w:rsidR="00FD464E" w:rsidRPr="00FA47AB" w:rsidRDefault="00FD464E" w:rsidP="00FA47AB">
            <w:pPr>
              <w:spacing w:after="0" w:line="240" w:lineRule="auto"/>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Gemerek</w:t>
            </w:r>
          </w:p>
        </w:tc>
        <w:tc>
          <w:tcPr>
            <w:tcW w:w="1701" w:type="dxa"/>
            <w:tcBorders>
              <w:top w:val="nil"/>
              <w:left w:val="nil"/>
              <w:bottom w:val="single" w:sz="4" w:space="0" w:color="auto"/>
              <w:right w:val="single" w:sz="4" w:space="0" w:color="auto"/>
            </w:tcBorders>
            <w:shd w:val="clear" w:color="auto" w:fill="auto"/>
            <w:noWrap/>
            <w:vAlign w:val="center"/>
            <w:hideMark/>
          </w:tcPr>
          <w:p w:rsidR="00FD464E" w:rsidRPr="00FA47AB" w:rsidRDefault="003D4E5D"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1</w:t>
            </w:r>
          </w:p>
        </w:tc>
        <w:tc>
          <w:tcPr>
            <w:tcW w:w="2551" w:type="dxa"/>
            <w:tcBorders>
              <w:top w:val="nil"/>
              <w:left w:val="nil"/>
              <w:bottom w:val="single" w:sz="4" w:space="0" w:color="auto"/>
              <w:right w:val="single" w:sz="4" w:space="0" w:color="auto"/>
            </w:tcBorders>
            <w:shd w:val="clear" w:color="auto" w:fill="auto"/>
            <w:noWrap/>
            <w:hideMark/>
          </w:tcPr>
          <w:p w:rsidR="00FD464E" w:rsidRPr="00FA47AB" w:rsidRDefault="00102D88"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1</w:t>
            </w:r>
          </w:p>
        </w:tc>
        <w:tc>
          <w:tcPr>
            <w:tcW w:w="3402" w:type="dxa"/>
            <w:tcBorders>
              <w:top w:val="nil"/>
              <w:left w:val="nil"/>
              <w:bottom w:val="single" w:sz="4" w:space="0" w:color="auto"/>
              <w:right w:val="single" w:sz="4" w:space="0" w:color="auto"/>
            </w:tcBorders>
            <w:shd w:val="clear" w:color="auto" w:fill="auto"/>
            <w:noWrap/>
            <w:vAlign w:val="bottom"/>
            <w:hideMark/>
          </w:tcPr>
          <w:p w:rsidR="00FD464E" w:rsidRPr="00FA47AB" w:rsidRDefault="00AF55DB"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13</w:t>
            </w:r>
            <w:r w:rsidR="0089588C" w:rsidRPr="00FA47AB">
              <w:rPr>
                <w:rFonts w:ascii="Times New Roman" w:eastAsia="Times New Roman" w:hAnsi="Times New Roman" w:cs="Times New Roman"/>
                <w:sz w:val="24"/>
                <w:szCs w:val="24"/>
                <w:lang w:eastAsia="tr-TR"/>
              </w:rPr>
              <w:t>.</w:t>
            </w:r>
            <w:r w:rsidRPr="00FA47AB">
              <w:rPr>
                <w:rFonts w:ascii="Times New Roman" w:eastAsia="Times New Roman" w:hAnsi="Times New Roman" w:cs="Times New Roman"/>
                <w:sz w:val="24"/>
                <w:szCs w:val="24"/>
                <w:lang w:eastAsia="tr-TR"/>
              </w:rPr>
              <w:t>501,09</w:t>
            </w:r>
          </w:p>
        </w:tc>
      </w:tr>
      <w:tr w:rsidR="00FD464E" w:rsidRPr="00FA47AB" w:rsidTr="008E6B83">
        <w:trPr>
          <w:trHeight w:val="315"/>
        </w:trPr>
        <w:tc>
          <w:tcPr>
            <w:tcW w:w="1575" w:type="dxa"/>
            <w:tcBorders>
              <w:top w:val="nil"/>
              <w:left w:val="single" w:sz="4" w:space="0" w:color="auto"/>
              <w:bottom w:val="single" w:sz="4" w:space="0" w:color="auto"/>
              <w:right w:val="single" w:sz="4" w:space="0" w:color="auto"/>
            </w:tcBorders>
            <w:shd w:val="clear" w:color="auto" w:fill="auto"/>
            <w:noWrap/>
            <w:vAlign w:val="bottom"/>
          </w:tcPr>
          <w:p w:rsidR="00FD464E" w:rsidRPr="00FA47AB" w:rsidRDefault="00FD464E" w:rsidP="00FA47AB">
            <w:pPr>
              <w:spacing w:after="0" w:line="240" w:lineRule="auto"/>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Gölova</w:t>
            </w:r>
          </w:p>
        </w:tc>
        <w:tc>
          <w:tcPr>
            <w:tcW w:w="1701" w:type="dxa"/>
            <w:tcBorders>
              <w:top w:val="nil"/>
              <w:left w:val="nil"/>
              <w:bottom w:val="single" w:sz="4" w:space="0" w:color="auto"/>
              <w:right w:val="single" w:sz="4" w:space="0" w:color="auto"/>
            </w:tcBorders>
            <w:shd w:val="clear" w:color="auto" w:fill="auto"/>
            <w:noWrap/>
            <w:vAlign w:val="center"/>
            <w:hideMark/>
          </w:tcPr>
          <w:p w:rsidR="00FD464E" w:rsidRPr="00FA47AB" w:rsidRDefault="003D4E5D"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Yoktur</w:t>
            </w:r>
          </w:p>
        </w:tc>
        <w:tc>
          <w:tcPr>
            <w:tcW w:w="2551" w:type="dxa"/>
            <w:tcBorders>
              <w:top w:val="nil"/>
              <w:left w:val="nil"/>
              <w:bottom w:val="single" w:sz="4" w:space="0" w:color="auto"/>
              <w:right w:val="single" w:sz="4" w:space="0" w:color="auto"/>
            </w:tcBorders>
            <w:shd w:val="clear" w:color="auto" w:fill="auto"/>
            <w:noWrap/>
            <w:hideMark/>
          </w:tcPr>
          <w:p w:rsidR="00FD464E" w:rsidRPr="00FA47AB" w:rsidRDefault="00102D88"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Yoktur</w:t>
            </w:r>
          </w:p>
        </w:tc>
        <w:tc>
          <w:tcPr>
            <w:tcW w:w="3402" w:type="dxa"/>
            <w:tcBorders>
              <w:top w:val="nil"/>
              <w:left w:val="nil"/>
              <w:bottom w:val="single" w:sz="4" w:space="0" w:color="auto"/>
              <w:right w:val="single" w:sz="4" w:space="0" w:color="auto"/>
            </w:tcBorders>
            <w:shd w:val="clear" w:color="auto" w:fill="auto"/>
            <w:noWrap/>
            <w:vAlign w:val="bottom"/>
            <w:hideMark/>
          </w:tcPr>
          <w:p w:rsidR="00FD464E" w:rsidRPr="00FA47AB" w:rsidRDefault="00AF55DB"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Yoktur</w:t>
            </w:r>
          </w:p>
        </w:tc>
      </w:tr>
      <w:tr w:rsidR="00FD464E" w:rsidRPr="00FA47AB" w:rsidTr="008E6B83">
        <w:trPr>
          <w:trHeight w:val="315"/>
        </w:trPr>
        <w:tc>
          <w:tcPr>
            <w:tcW w:w="1575" w:type="dxa"/>
            <w:tcBorders>
              <w:top w:val="nil"/>
              <w:left w:val="single" w:sz="4" w:space="0" w:color="auto"/>
              <w:bottom w:val="single" w:sz="4" w:space="0" w:color="auto"/>
              <w:right w:val="single" w:sz="4" w:space="0" w:color="auto"/>
            </w:tcBorders>
            <w:shd w:val="clear" w:color="auto" w:fill="auto"/>
            <w:noWrap/>
            <w:vAlign w:val="bottom"/>
          </w:tcPr>
          <w:p w:rsidR="00FD464E" w:rsidRPr="00FA47AB" w:rsidRDefault="00FD464E" w:rsidP="00FA47AB">
            <w:pPr>
              <w:spacing w:after="0" w:line="240" w:lineRule="auto"/>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Gürün</w:t>
            </w:r>
          </w:p>
        </w:tc>
        <w:tc>
          <w:tcPr>
            <w:tcW w:w="1701" w:type="dxa"/>
            <w:tcBorders>
              <w:top w:val="nil"/>
              <w:left w:val="nil"/>
              <w:bottom w:val="single" w:sz="4" w:space="0" w:color="auto"/>
              <w:right w:val="single" w:sz="4" w:space="0" w:color="auto"/>
            </w:tcBorders>
            <w:shd w:val="clear" w:color="auto" w:fill="auto"/>
            <w:noWrap/>
            <w:vAlign w:val="center"/>
            <w:hideMark/>
          </w:tcPr>
          <w:p w:rsidR="00FD464E" w:rsidRPr="00FA47AB" w:rsidRDefault="003D4E5D"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Yoktur</w:t>
            </w:r>
          </w:p>
        </w:tc>
        <w:tc>
          <w:tcPr>
            <w:tcW w:w="2551" w:type="dxa"/>
            <w:tcBorders>
              <w:top w:val="nil"/>
              <w:left w:val="nil"/>
              <w:bottom w:val="single" w:sz="4" w:space="0" w:color="auto"/>
              <w:right w:val="single" w:sz="4" w:space="0" w:color="auto"/>
            </w:tcBorders>
            <w:shd w:val="clear" w:color="auto" w:fill="auto"/>
            <w:noWrap/>
            <w:hideMark/>
          </w:tcPr>
          <w:p w:rsidR="00FD464E" w:rsidRPr="00FA47AB" w:rsidRDefault="00102D88"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Yoktur</w:t>
            </w:r>
          </w:p>
        </w:tc>
        <w:tc>
          <w:tcPr>
            <w:tcW w:w="3402" w:type="dxa"/>
            <w:tcBorders>
              <w:top w:val="nil"/>
              <w:left w:val="nil"/>
              <w:bottom w:val="single" w:sz="4" w:space="0" w:color="auto"/>
              <w:right w:val="single" w:sz="4" w:space="0" w:color="auto"/>
            </w:tcBorders>
            <w:shd w:val="clear" w:color="auto" w:fill="auto"/>
            <w:noWrap/>
            <w:vAlign w:val="bottom"/>
            <w:hideMark/>
          </w:tcPr>
          <w:p w:rsidR="00FD464E" w:rsidRPr="00FA47AB" w:rsidRDefault="00AF55DB"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Yoktur</w:t>
            </w:r>
          </w:p>
        </w:tc>
      </w:tr>
      <w:tr w:rsidR="00FD464E" w:rsidRPr="00FA47AB" w:rsidTr="008E6B83">
        <w:trPr>
          <w:trHeight w:val="315"/>
        </w:trPr>
        <w:tc>
          <w:tcPr>
            <w:tcW w:w="1575" w:type="dxa"/>
            <w:tcBorders>
              <w:top w:val="nil"/>
              <w:left w:val="single" w:sz="4" w:space="0" w:color="auto"/>
              <w:bottom w:val="single" w:sz="4" w:space="0" w:color="auto"/>
              <w:right w:val="single" w:sz="4" w:space="0" w:color="auto"/>
            </w:tcBorders>
            <w:shd w:val="clear" w:color="auto" w:fill="auto"/>
            <w:noWrap/>
            <w:vAlign w:val="bottom"/>
          </w:tcPr>
          <w:p w:rsidR="00FD464E" w:rsidRPr="00FA47AB" w:rsidRDefault="00FD464E" w:rsidP="00FA47AB">
            <w:pPr>
              <w:spacing w:after="0" w:line="240" w:lineRule="auto"/>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Hafik</w:t>
            </w:r>
          </w:p>
        </w:tc>
        <w:tc>
          <w:tcPr>
            <w:tcW w:w="1701" w:type="dxa"/>
            <w:tcBorders>
              <w:top w:val="nil"/>
              <w:left w:val="nil"/>
              <w:bottom w:val="single" w:sz="4" w:space="0" w:color="auto"/>
              <w:right w:val="single" w:sz="4" w:space="0" w:color="auto"/>
            </w:tcBorders>
            <w:shd w:val="clear" w:color="auto" w:fill="auto"/>
            <w:noWrap/>
            <w:vAlign w:val="center"/>
            <w:hideMark/>
          </w:tcPr>
          <w:p w:rsidR="00FD464E" w:rsidRPr="00FA47AB" w:rsidRDefault="003D4E5D"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2</w:t>
            </w:r>
          </w:p>
        </w:tc>
        <w:tc>
          <w:tcPr>
            <w:tcW w:w="2551" w:type="dxa"/>
            <w:tcBorders>
              <w:top w:val="nil"/>
              <w:left w:val="nil"/>
              <w:bottom w:val="single" w:sz="4" w:space="0" w:color="auto"/>
              <w:right w:val="single" w:sz="4" w:space="0" w:color="auto"/>
            </w:tcBorders>
            <w:shd w:val="clear" w:color="auto" w:fill="auto"/>
            <w:noWrap/>
            <w:hideMark/>
          </w:tcPr>
          <w:p w:rsidR="00FD464E" w:rsidRPr="00FA47AB" w:rsidRDefault="00102D88"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2</w:t>
            </w:r>
          </w:p>
        </w:tc>
        <w:tc>
          <w:tcPr>
            <w:tcW w:w="3402" w:type="dxa"/>
            <w:tcBorders>
              <w:top w:val="nil"/>
              <w:left w:val="nil"/>
              <w:bottom w:val="single" w:sz="4" w:space="0" w:color="auto"/>
              <w:right w:val="single" w:sz="4" w:space="0" w:color="auto"/>
            </w:tcBorders>
            <w:shd w:val="clear" w:color="auto" w:fill="auto"/>
            <w:noWrap/>
            <w:vAlign w:val="bottom"/>
            <w:hideMark/>
          </w:tcPr>
          <w:p w:rsidR="00FD464E" w:rsidRPr="00FA47AB" w:rsidRDefault="00AF55DB"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11.480,32</w:t>
            </w:r>
          </w:p>
        </w:tc>
      </w:tr>
      <w:tr w:rsidR="00FD464E" w:rsidRPr="00FA47AB" w:rsidTr="008E6B83">
        <w:trPr>
          <w:trHeight w:val="315"/>
        </w:trPr>
        <w:tc>
          <w:tcPr>
            <w:tcW w:w="1575" w:type="dxa"/>
            <w:tcBorders>
              <w:top w:val="nil"/>
              <w:left w:val="single" w:sz="4" w:space="0" w:color="auto"/>
              <w:bottom w:val="single" w:sz="4" w:space="0" w:color="auto"/>
              <w:right w:val="single" w:sz="4" w:space="0" w:color="auto"/>
            </w:tcBorders>
            <w:shd w:val="clear" w:color="auto" w:fill="auto"/>
            <w:noWrap/>
            <w:vAlign w:val="bottom"/>
          </w:tcPr>
          <w:p w:rsidR="00FD464E" w:rsidRPr="00FA47AB" w:rsidRDefault="00FD464E" w:rsidP="00FA47AB">
            <w:pPr>
              <w:spacing w:after="0" w:line="240" w:lineRule="auto"/>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İmranlı</w:t>
            </w:r>
          </w:p>
        </w:tc>
        <w:tc>
          <w:tcPr>
            <w:tcW w:w="1701" w:type="dxa"/>
            <w:tcBorders>
              <w:top w:val="nil"/>
              <w:left w:val="nil"/>
              <w:bottom w:val="single" w:sz="4" w:space="0" w:color="auto"/>
              <w:right w:val="single" w:sz="4" w:space="0" w:color="auto"/>
            </w:tcBorders>
            <w:shd w:val="clear" w:color="auto" w:fill="auto"/>
            <w:noWrap/>
            <w:vAlign w:val="center"/>
            <w:hideMark/>
          </w:tcPr>
          <w:p w:rsidR="00FD464E" w:rsidRPr="00FA47AB" w:rsidRDefault="003D4E5D"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2</w:t>
            </w:r>
          </w:p>
        </w:tc>
        <w:tc>
          <w:tcPr>
            <w:tcW w:w="2551" w:type="dxa"/>
            <w:tcBorders>
              <w:top w:val="nil"/>
              <w:left w:val="nil"/>
              <w:bottom w:val="single" w:sz="4" w:space="0" w:color="auto"/>
              <w:right w:val="single" w:sz="4" w:space="0" w:color="auto"/>
            </w:tcBorders>
            <w:shd w:val="clear" w:color="auto" w:fill="auto"/>
            <w:noWrap/>
            <w:hideMark/>
          </w:tcPr>
          <w:p w:rsidR="00FD464E" w:rsidRPr="00FA47AB" w:rsidRDefault="00102D88"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2</w:t>
            </w:r>
          </w:p>
        </w:tc>
        <w:tc>
          <w:tcPr>
            <w:tcW w:w="3402" w:type="dxa"/>
            <w:tcBorders>
              <w:top w:val="nil"/>
              <w:left w:val="nil"/>
              <w:bottom w:val="single" w:sz="4" w:space="0" w:color="auto"/>
              <w:right w:val="single" w:sz="4" w:space="0" w:color="auto"/>
            </w:tcBorders>
            <w:shd w:val="clear" w:color="auto" w:fill="auto"/>
            <w:noWrap/>
            <w:vAlign w:val="bottom"/>
            <w:hideMark/>
          </w:tcPr>
          <w:p w:rsidR="00FD464E" w:rsidRPr="00FA47AB" w:rsidRDefault="00AF55DB"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21.975,53</w:t>
            </w:r>
          </w:p>
        </w:tc>
      </w:tr>
      <w:tr w:rsidR="00FD464E" w:rsidRPr="00FA47AB" w:rsidTr="008E6B83">
        <w:trPr>
          <w:trHeight w:val="315"/>
        </w:trPr>
        <w:tc>
          <w:tcPr>
            <w:tcW w:w="1575" w:type="dxa"/>
            <w:tcBorders>
              <w:top w:val="nil"/>
              <w:left w:val="single" w:sz="4" w:space="0" w:color="auto"/>
              <w:bottom w:val="single" w:sz="4" w:space="0" w:color="auto"/>
              <w:right w:val="single" w:sz="4" w:space="0" w:color="auto"/>
            </w:tcBorders>
            <w:shd w:val="clear" w:color="auto" w:fill="auto"/>
            <w:noWrap/>
            <w:vAlign w:val="bottom"/>
          </w:tcPr>
          <w:p w:rsidR="00FD464E" w:rsidRPr="00FA47AB" w:rsidRDefault="00FD464E" w:rsidP="00FA47AB">
            <w:pPr>
              <w:spacing w:after="0" w:line="240" w:lineRule="auto"/>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Kangal</w:t>
            </w:r>
          </w:p>
        </w:tc>
        <w:tc>
          <w:tcPr>
            <w:tcW w:w="1701" w:type="dxa"/>
            <w:tcBorders>
              <w:top w:val="nil"/>
              <w:left w:val="nil"/>
              <w:bottom w:val="single" w:sz="4" w:space="0" w:color="auto"/>
              <w:right w:val="single" w:sz="4" w:space="0" w:color="auto"/>
            </w:tcBorders>
            <w:shd w:val="clear" w:color="auto" w:fill="auto"/>
            <w:noWrap/>
            <w:vAlign w:val="center"/>
            <w:hideMark/>
          </w:tcPr>
          <w:p w:rsidR="00FD464E" w:rsidRPr="00FA47AB" w:rsidRDefault="003D4E5D"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2</w:t>
            </w:r>
          </w:p>
        </w:tc>
        <w:tc>
          <w:tcPr>
            <w:tcW w:w="2551" w:type="dxa"/>
            <w:tcBorders>
              <w:top w:val="nil"/>
              <w:left w:val="nil"/>
              <w:bottom w:val="single" w:sz="4" w:space="0" w:color="auto"/>
              <w:right w:val="single" w:sz="4" w:space="0" w:color="auto"/>
            </w:tcBorders>
            <w:shd w:val="clear" w:color="auto" w:fill="auto"/>
            <w:noWrap/>
            <w:hideMark/>
          </w:tcPr>
          <w:p w:rsidR="00FD464E" w:rsidRPr="00FA47AB" w:rsidRDefault="00102D88"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2</w:t>
            </w:r>
          </w:p>
        </w:tc>
        <w:tc>
          <w:tcPr>
            <w:tcW w:w="3402" w:type="dxa"/>
            <w:tcBorders>
              <w:top w:val="nil"/>
              <w:left w:val="nil"/>
              <w:bottom w:val="single" w:sz="4" w:space="0" w:color="auto"/>
              <w:right w:val="single" w:sz="4" w:space="0" w:color="auto"/>
            </w:tcBorders>
            <w:shd w:val="clear" w:color="auto" w:fill="auto"/>
            <w:noWrap/>
            <w:vAlign w:val="bottom"/>
            <w:hideMark/>
          </w:tcPr>
          <w:p w:rsidR="00FD464E" w:rsidRPr="00FA47AB" w:rsidRDefault="00AF55DB"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6.472,99</w:t>
            </w:r>
          </w:p>
        </w:tc>
      </w:tr>
      <w:tr w:rsidR="00FD464E" w:rsidRPr="00FA47AB" w:rsidTr="008E6B83">
        <w:trPr>
          <w:trHeight w:val="315"/>
        </w:trPr>
        <w:tc>
          <w:tcPr>
            <w:tcW w:w="1575" w:type="dxa"/>
            <w:tcBorders>
              <w:top w:val="nil"/>
              <w:left w:val="single" w:sz="4" w:space="0" w:color="auto"/>
              <w:bottom w:val="single" w:sz="4" w:space="0" w:color="auto"/>
              <w:right w:val="single" w:sz="4" w:space="0" w:color="auto"/>
            </w:tcBorders>
            <w:shd w:val="clear" w:color="auto" w:fill="auto"/>
            <w:noWrap/>
            <w:vAlign w:val="bottom"/>
          </w:tcPr>
          <w:p w:rsidR="00FD464E" w:rsidRPr="00FA47AB" w:rsidRDefault="00FD464E" w:rsidP="00FA47AB">
            <w:pPr>
              <w:spacing w:after="0" w:line="240" w:lineRule="auto"/>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Koyulhisar</w:t>
            </w:r>
          </w:p>
        </w:tc>
        <w:tc>
          <w:tcPr>
            <w:tcW w:w="1701" w:type="dxa"/>
            <w:tcBorders>
              <w:top w:val="nil"/>
              <w:left w:val="nil"/>
              <w:bottom w:val="single" w:sz="4" w:space="0" w:color="auto"/>
              <w:right w:val="single" w:sz="4" w:space="0" w:color="auto"/>
            </w:tcBorders>
            <w:shd w:val="clear" w:color="auto" w:fill="auto"/>
            <w:noWrap/>
            <w:vAlign w:val="center"/>
            <w:hideMark/>
          </w:tcPr>
          <w:p w:rsidR="00FD464E" w:rsidRPr="00FA47AB" w:rsidRDefault="003D4E5D"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8</w:t>
            </w:r>
          </w:p>
        </w:tc>
        <w:tc>
          <w:tcPr>
            <w:tcW w:w="2551" w:type="dxa"/>
            <w:tcBorders>
              <w:top w:val="nil"/>
              <w:left w:val="nil"/>
              <w:bottom w:val="single" w:sz="4" w:space="0" w:color="auto"/>
              <w:right w:val="single" w:sz="4" w:space="0" w:color="auto"/>
            </w:tcBorders>
            <w:shd w:val="clear" w:color="auto" w:fill="auto"/>
            <w:noWrap/>
            <w:hideMark/>
          </w:tcPr>
          <w:p w:rsidR="00FD464E" w:rsidRPr="00FA47AB" w:rsidRDefault="00102D88"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17</w:t>
            </w:r>
          </w:p>
        </w:tc>
        <w:tc>
          <w:tcPr>
            <w:tcW w:w="3402" w:type="dxa"/>
            <w:tcBorders>
              <w:top w:val="nil"/>
              <w:left w:val="nil"/>
              <w:bottom w:val="single" w:sz="4" w:space="0" w:color="auto"/>
              <w:right w:val="single" w:sz="4" w:space="0" w:color="auto"/>
            </w:tcBorders>
            <w:shd w:val="clear" w:color="auto" w:fill="auto"/>
            <w:noWrap/>
            <w:vAlign w:val="bottom"/>
            <w:hideMark/>
          </w:tcPr>
          <w:p w:rsidR="00FD464E" w:rsidRPr="00FA47AB" w:rsidRDefault="00AF55DB"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48.454,99</w:t>
            </w:r>
          </w:p>
        </w:tc>
      </w:tr>
      <w:tr w:rsidR="00FD464E" w:rsidRPr="00FA47AB" w:rsidTr="008E6B83">
        <w:trPr>
          <w:trHeight w:val="315"/>
        </w:trPr>
        <w:tc>
          <w:tcPr>
            <w:tcW w:w="1575" w:type="dxa"/>
            <w:tcBorders>
              <w:top w:val="nil"/>
              <w:left w:val="single" w:sz="4" w:space="0" w:color="auto"/>
              <w:bottom w:val="single" w:sz="4" w:space="0" w:color="auto"/>
              <w:right w:val="single" w:sz="4" w:space="0" w:color="auto"/>
            </w:tcBorders>
            <w:shd w:val="clear" w:color="auto" w:fill="auto"/>
            <w:noWrap/>
            <w:vAlign w:val="bottom"/>
          </w:tcPr>
          <w:p w:rsidR="00FD464E" w:rsidRPr="00FA47AB" w:rsidRDefault="00FD464E" w:rsidP="00FA47AB">
            <w:pPr>
              <w:spacing w:after="0" w:line="240" w:lineRule="auto"/>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Suşehri</w:t>
            </w:r>
          </w:p>
        </w:tc>
        <w:tc>
          <w:tcPr>
            <w:tcW w:w="1701" w:type="dxa"/>
            <w:tcBorders>
              <w:top w:val="nil"/>
              <w:left w:val="nil"/>
              <w:bottom w:val="single" w:sz="4" w:space="0" w:color="auto"/>
              <w:right w:val="single" w:sz="4" w:space="0" w:color="auto"/>
            </w:tcBorders>
            <w:shd w:val="clear" w:color="auto" w:fill="auto"/>
            <w:noWrap/>
            <w:vAlign w:val="center"/>
            <w:hideMark/>
          </w:tcPr>
          <w:p w:rsidR="00FD464E" w:rsidRPr="00FA47AB" w:rsidRDefault="003D4E5D"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Yoktur</w:t>
            </w:r>
          </w:p>
        </w:tc>
        <w:tc>
          <w:tcPr>
            <w:tcW w:w="2551" w:type="dxa"/>
            <w:tcBorders>
              <w:top w:val="nil"/>
              <w:left w:val="nil"/>
              <w:bottom w:val="single" w:sz="4" w:space="0" w:color="auto"/>
              <w:right w:val="single" w:sz="4" w:space="0" w:color="auto"/>
            </w:tcBorders>
            <w:shd w:val="clear" w:color="auto" w:fill="auto"/>
            <w:noWrap/>
            <w:hideMark/>
          </w:tcPr>
          <w:p w:rsidR="00FD464E" w:rsidRPr="00FA47AB" w:rsidRDefault="00102D88"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Yoktur</w:t>
            </w:r>
          </w:p>
        </w:tc>
        <w:tc>
          <w:tcPr>
            <w:tcW w:w="3402" w:type="dxa"/>
            <w:tcBorders>
              <w:top w:val="nil"/>
              <w:left w:val="nil"/>
              <w:bottom w:val="single" w:sz="4" w:space="0" w:color="auto"/>
              <w:right w:val="single" w:sz="4" w:space="0" w:color="auto"/>
            </w:tcBorders>
            <w:shd w:val="clear" w:color="auto" w:fill="auto"/>
            <w:noWrap/>
            <w:vAlign w:val="bottom"/>
            <w:hideMark/>
          </w:tcPr>
          <w:p w:rsidR="00FD464E" w:rsidRPr="00FA47AB" w:rsidRDefault="00AF55DB"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Yoktur</w:t>
            </w:r>
          </w:p>
        </w:tc>
      </w:tr>
      <w:tr w:rsidR="00FD464E" w:rsidRPr="00FA47AB" w:rsidTr="008E6B83">
        <w:trPr>
          <w:trHeight w:val="315"/>
        </w:trPr>
        <w:tc>
          <w:tcPr>
            <w:tcW w:w="1575" w:type="dxa"/>
            <w:tcBorders>
              <w:top w:val="nil"/>
              <w:left w:val="single" w:sz="4" w:space="0" w:color="auto"/>
              <w:bottom w:val="single" w:sz="4" w:space="0" w:color="auto"/>
              <w:right w:val="single" w:sz="4" w:space="0" w:color="auto"/>
            </w:tcBorders>
            <w:shd w:val="clear" w:color="auto" w:fill="auto"/>
            <w:noWrap/>
            <w:vAlign w:val="bottom"/>
          </w:tcPr>
          <w:p w:rsidR="00FD464E" w:rsidRPr="00FA47AB" w:rsidRDefault="00FD464E" w:rsidP="00FA47AB">
            <w:pPr>
              <w:spacing w:after="0" w:line="240" w:lineRule="auto"/>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Şarkışla</w:t>
            </w:r>
          </w:p>
        </w:tc>
        <w:tc>
          <w:tcPr>
            <w:tcW w:w="1701" w:type="dxa"/>
            <w:tcBorders>
              <w:top w:val="nil"/>
              <w:left w:val="nil"/>
              <w:bottom w:val="single" w:sz="4" w:space="0" w:color="auto"/>
              <w:right w:val="single" w:sz="4" w:space="0" w:color="auto"/>
            </w:tcBorders>
            <w:shd w:val="clear" w:color="auto" w:fill="auto"/>
            <w:noWrap/>
            <w:vAlign w:val="center"/>
            <w:hideMark/>
          </w:tcPr>
          <w:p w:rsidR="00FD464E" w:rsidRPr="00FA47AB" w:rsidRDefault="003D4E5D"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Yoktur</w:t>
            </w:r>
          </w:p>
        </w:tc>
        <w:tc>
          <w:tcPr>
            <w:tcW w:w="2551" w:type="dxa"/>
            <w:tcBorders>
              <w:top w:val="nil"/>
              <w:left w:val="nil"/>
              <w:bottom w:val="single" w:sz="4" w:space="0" w:color="auto"/>
              <w:right w:val="single" w:sz="4" w:space="0" w:color="auto"/>
            </w:tcBorders>
            <w:shd w:val="clear" w:color="auto" w:fill="auto"/>
            <w:noWrap/>
            <w:hideMark/>
          </w:tcPr>
          <w:p w:rsidR="00FD464E" w:rsidRPr="00FA47AB" w:rsidRDefault="00102D88"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Yoktur</w:t>
            </w:r>
          </w:p>
        </w:tc>
        <w:tc>
          <w:tcPr>
            <w:tcW w:w="3402" w:type="dxa"/>
            <w:tcBorders>
              <w:top w:val="nil"/>
              <w:left w:val="nil"/>
              <w:bottom w:val="single" w:sz="4" w:space="0" w:color="auto"/>
              <w:right w:val="single" w:sz="4" w:space="0" w:color="auto"/>
            </w:tcBorders>
            <w:shd w:val="clear" w:color="auto" w:fill="auto"/>
            <w:noWrap/>
            <w:vAlign w:val="bottom"/>
            <w:hideMark/>
          </w:tcPr>
          <w:p w:rsidR="00FD464E" w:rsidRPr="00FA47AB" w:rsidRDefault="00AF55DB"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Yoktur</w:t>
            </w:r>
          </w:p>
        </w:tc>
      </w:tr>
      <w:tr w:rsidR="00FD464E" w:rsidRPr="00FA47AB" w:rsidTr="008E6B83">
        <w:trPr>
          <w:trHeight w:val="315"/>
        </w:trPr>
        <w:tc>
          <w:tcPr>
            <w:tcW w:w="1575" w:type="dxa"/>
            <w:tcBorders>
              <w:top w:val="nil"/>
              <w:left w:val="single" w:sz="4" w:space="0" w:color="auto"/>
              <w:bottom w:val="single" w:sz="4" w:space="0" w:color="auto"/>
              <w:right w:val="single" w:sz="4" w:space="0" w:color="auto"/>
            </w:tcBorders>
            <w:shd w:val="clear" w:color="auto" w:fill="auto"/>
            <w:noWrap/>
            <w:vAlign w:val="bottom"/>
          </w:tcPr>
          <w:p w:rsidR="00FD464E" w:rsidRPr="00FA47AB" w:rsidRDefault="00FD464E" w:rsidP="00FA47AB">
            <w:pPr>
              <w:spacing w:after="0" w:line="240" w:lineRule="auto"/>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Ulaş</w:t>
            </w:r>
          </w:p>
        </w:tc>
        <w:tc>
          <w:tcPr>
            <w:tcW w:w="1701" w:type="dxa"/>
            <w:tcBorders>
              <w:top w:val="nil"/>
              <w:left w:val="nil"/>
              <w:bottom w:val="single" w:sz="4" w:space="0" w:color="auto"/>
              <w:right w:val="single" w:sz="4" w:space="0" w:color="auto"/>
            </w:tcBorders>
            <w:shd w:val="clear" w:color="auto" w:fill="auto"/>
            <w:noWrap/>
            <w:vAlign w:val="center"/>
            <w:hideMark/>
          </w:tcPr>
          <w:p w:rsidR="00FD464E" w:rsidRPr="00FA47AB" w:rsidRDefault="003D4E5D"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Yoktur</w:t>
            </w:r>
          </w:p>
        </w:tc>
        <w:tc>
          <w:tcPr>
            <w:tcW w:w="2551" w:type="dxa"/>
            <w:tcBorders>
              <w:top w:val="nil"/>
              <w:left w:val="nil"/>
              <w:bottom w:val="single" w:sz="4" w:space="0" w:color="auto"/>
              <w:right w:val="single" w:sz="4" w:space="0" w:color="auto"/>
            </w:tcBorders>
            <w:shd w:val="clear" w:color="auto" w:fill="auto"/>
            <w:noWrap/>
            <w:hideMark/>
          </w:tcPr>
          <w:p w:rsidR="00FD464E" w:rsidRPr="00FA47AB" w:rsidRDefault="00102D88"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Yoktur</w:t>
            </w:r>
          </w:p>
        </w:tc>
        <w:tc>
          <w:tcPr>
            <w:tcW w:w="3402" w:type="dxa"/>
            <w:tcBorders>
              <w:top w:val="nil"/>
              <w:left w:val="nil"/>
              <w:bottom w:val="single" w:sz="4" w:space="0" w:color="auto"/>
              <w:right w:val="single" w:sz="4" w:space="0" w:color="auto"/>
            </w:tcBorders>
            <w:shd w:val="clear" w:color="auto" w:fill="auto"/>
            <w:noWrap/>
            <w:vAlign w:val="bottom"/>
            <w:hideMark/>
          </w:tcPr>
          <w:p w:rsidR="00FD464E" w:rsidRPr="00FA47AB" w:rsidRDefault="00AF55DB"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Yoktur</w:t>
            </w:r>
          </w:p>
        </w:tc>
      </w:tr>
      <w:tr w:rsidR="00676652" w:rsidRPr="00FA47AB" w:rsidTr="008E6B83">
        <w:trPr>
          <w:trHeight w:val="315"/>
        </w:trPr>
        <w:tc>
          <w:tcPr>
            <w:tcW w:w="1575" w:type="dxa"/>
            <w:tcBorders>
              <w:top w:val="nil"/>
              <w:left w:val="single" w:sz="4" w:space="0" w:color="auto"/>
              <w:bottom w:val="single" w:sz="4" w:space="0" w:color="auto"/>
              <w:right w:val="single" w:sz="4" w:space="0" w:color="auto"/>
            </w:tcBorders>
            <w:shd w:val="clear" w:color="auto" w:fill="auto"/>
            <w:noWrap/>
            <w:vAlign w:val="bottom"/>
          </w:tcPr>
          <w:p w:rsidR="00676652" w:rsidRPr="00FA47AB" w:rsidRDefault="00676652" w:rsidP="00FA47AB">
            <w:pPr>
              <w:spacing w:after="0" w:line="240" w:lineRule="auto"/>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Yıldızeli</w:t>
            </w:r>
          </w:p>
        </w:tc>
        <w:tc>
          <w:tcPr>
            <w:tcW w:w="1701" w:type="dxa"/>
            <w:tcBorders>
              <w:top w:val="nil"/>
              <w:left w:val="nil"/>
              <w:bottom w:val="single" w:sz="4" w:space="0" w:color="auto"/>
              <w:right w:val="single" w:sz="4" w:space="0" w:color="auto"/>
            </w:tcBorders>
            <w:shd w:val="clear" w:color="auto" w:fill="auto"/>
            <w:noWrap/>
            <w:vAlign w:val="center"/>
          </w:tcPr>
          <w:p w:rsidR="00676652" w:rsidRPr="00FA47AB" w:rsidRDefault="00676652"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1</w:t>
            </w:r>
          </w:p>
        </w:tc>
        <w:tc>
          <w:tcPr>
            <w:tcW w:w="2551" w:type="dxa"/>
            <w:tcBorders>
              <w:top w:val="nil"/>
              <w:left w:val="nil"/>
              <w:bottom w:val="single" w:sz="4" w:space="0" w:color="auto"/>
              <w:right w:val="single" w:sz="4" w:space="0" w:color="auto"/>
            </w:tcBorders>
            <w:shd w:val="clear" w:color="auto" w:fill="auto"/>
            <w:noWrap/>
          </w:tcPr>
          <w:p w:rsidR="00676652" w:rsidRPr="00FA47AB" w:rsidRDefault="00102D88"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1</w:t>
            </w:r>
          </w:p>
        </w:tc>
        <w:tc>
          <w:tcPr>
            <w:tcW w:w="3402" w:type="dxa"/>
            <w:tcBorders>
              <w:top w:val="nil"/>
              <w:left w:val="nil"/>
              <w:bottom w:val="single" w:sz="4" w:space="0" w:color="auto"/>
              <w:right w:val="single" w:sz="4" w:space="0" w:color="auto"/>
            </w:tcBorders>
            <w:shd w:val="clear" w:color="auto" w:fill="auto"/>
            <w:noWrap/>
            <w:vAlign w:val="bottom"/>
          </w:tcPr>
          <w:p w:rsidR="00676652" w:rsidRPr="00FA47AB" w:rsidRDefault="00AF55DB"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7.851,44</w:t>
            </w:r>
          </w:p>
        </w:tc>
      </w:tr>
      <w:tr w:rsidR="00FD464E" w:rsidRPr="00FA47AB" w:rsidTr="008E6B83">
        <w:trPr>
          <w:trHeight w:val="315"/>
        </w:trPr>
        <w:tc>
          <w:tcPr>
            <w:tcW w:w="1575" w:type="dxa"/>
            <w:tcBorders>
              <w:top w:val="nil"/>
              <w:left w:val="single" w:sz="4" w:space="0" w:color="auto"/>
              <w:bottom w:val="single" w:sz="4" w:space="0" w:color="auto"/>
              <w:right w:val="single" w:sz="4" w:space="0" w:color="auto"/>
            </w:tcBorders>
            <w:shd w:val="clear" w:color="auto" w:fill="auto"/>
            <w:noWrap/>
            <w:vAlign w:val="bottom"/>
          </w:tcPr>
          <w:p w:rsidR="00FD464E" w:rsidRPr="00FA47AB" w:rsidRDefault="00676652" w:rsidP="00FA47AB">
            <w:pPr>
              <w:spacing w:after="0" w:line="240" w:lineRule="auto"/>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Zara</w:t>
            </w:r>
          </w:p>
        </w:tc>
        <w:tc>
          <w:tcPr>
            <w:tcW w:w="1701" w:type="dxa"/>
            <w:tcBorders>
              <w:top w:val="nil"/>
              <w:left w:val="nil"/>
              <w:bottom w:val="single" w:sz="4" w:space="0" w:color="auto"/>
              <w:right w:val="single" w:sz="4" w:space="0" w:color="auto"/>
            </w:tcBorders>
            <w:shd w:val="clear" w:color="auto" w:fill="auto"/>
            <w:noWrap/>
            <w:vAlign w:val="center"/>
            <w:hideMark/>
          </w:tcPr>
          <w:p w:rsidR="00FD464E" w:rsidRPr="00FA47AB" w:rsidRDefault="003D4E5D"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1</w:t>
            </w:r>
          </w:p>
        </w:tc>
        <w:tc>
          <w:tcPr>
            <w:tcW w:w="2551" w:type="dxa"/>
            <w:tcBorders>
              <w:top w:val="nil"/>
              <w:left w:val="nil"/>
              <w:bottom w:val="single" w:sz="4" w:space="0" w:color="auto"/>
              <w:right w:val="single" w:sz="4" w:space="0" w:color="auto"/>
            </w:tcBorders>
            <w:shd w:val="clear" w:color="auto" w:fill="auto"/>
            <w:noWrap/>
            <w:hideMark/>
          </w:tcPr>
          <w:p w:rsidR="00FD464E" w:rsidRPr="00FA47AB" w:rsidRDefault="00102D88"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2</w:t>
            </w:r>
          </w:p>
        </w:tc>
        <w:tc>
          <w:tcPr>
            <w:tcW w:w="3402" w:type="dxa"/>
            <w:tcBorders>
              <w:top w:val="nil"/>
              <w:left w:val="nil"/>
              <w:bottom w:val="single" w:sz="4" w:space="0" w:color="auto"/>
              <w:right w:val="single" w:sz="4" w:space="0" w:color="auto"/>
            </w:tcBorders>
            <w:shd w:val="clear" w:color="auto" w:fill="auto"/>
            <w:noWrap/>
            <w:vAlign w:val="bottom"/>
            <w:hideMark/>
          </w:tcPr>
          <w:p w:rsidR="00FD464E" w:rsidRPr="00FA47AB" w:rsidRDefault="00AF55DB"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15.816,36</w:t>
            </w:r>
          </w:p>
        </w:tc>
      </w:tr>
    </w:tbl>
    <w:p w:rsidR="00F8557B" w:rsidRDefault="00F8557B" w:rsidP="00C84625">
      <w:pPr>
        <w:spacing w:after="100" w:afterAutospacing="1"/>
        <w:ind w:firstLine="708"/>
        <w:jc w:val="both"/>
        <w:rPr>
          <w:rFonts w:ascii="Times New Roman" w:hAnsi="Times New Roman" w:cs="Times New Roman"/>
          <w:b/>
          <w:sz w:val="24"/>
          <w:szCs w:val="24"/>
        </w:rPr>
      </w:pPr>
    </w:p>
    <w:p w:rsidR="00C84625" w:rsidRDefault="000C50DB" w:rsidP="00C84625">
      <w:pPr>
        <w:spacing w:after="0"/>
        <w:ind w:firstLine="708"/>
        <w:jc w:val="both"/>
        <w:rPr>
          <w:rFonts w:ascii="Times New Roman" w:hAnsi="Times New Roman" w:cs="Times New Roman"/>
          <w:sz w:val="24"/>
          <w:szCs w:val="24"/>
        </w:rPr>
      </w:pPr>
      <w:r w:rsidRPr="00FA47AB">
        <w:rPr>
          <w:rFonts w:ascii="Times New Roman" w:hAnsi="Times New Roman" w:cs="Times New Roman"/>
          <w:b/>
          <w:sz w:val="24"/>
          <w:szCs w:val="24"/>
        </w:rPr>
        <w:t>16-</w:t>
      </w:r>
      <w:r w:rsidR="00EA7091" w:rsidRPr="00FA47AB">
        <w:rPr>
          <w:rFonts w:ascii="Times New Roman" w:hAnsi="Times New Roman" w:cs="Times New Roman"/>
          <w:b/>
          <w:sz w:val="24"/>
          <w:szCs w:val="24"/>
        </w:rPr>
        <w:t>MEVCUT RUHSAT DURUMU</w:t>
      </w:r>
      <w:r w:rsidR="00D01848" w:rsidRPr="00FA47AB">
        <w:rPr>
          <w:rFonts w:ascii="Times New Roman" w:hAnsi="Times New Roman" w:cs="Times New Roman"/>
          <w:b/>
          <w:sz w:val="24"/>
          <w:szCs w:val="24"/>
        </w:rPr>
        <w:t>:</w:t>
      </w:r>
      <w:r w:rsidR="00D01848" w:rsidRPr="00FA47AB">
        <w:rPr>
          <w:rFonts w:ascii="Times New Roman" w:hAnsi="Times New Roman" w:cs="Times New Roman"/>
          <w:sz w:val="24"/>
          <w:szCs w:val="24"/>
        </w:rPr>
        <w:t xml:space="preserve"> </w:t>
      </w:r>
    </w:p>
    <w:p w:rsidR="00EA7091" w:rsidRPr="00FA47AB" w:rsidRDefault="00D01848" w:rsidP="00C84625">
      <w:pPr>
        <w:spacing w:after="0"/>
        <w:ind w:firstLine="708"/>
        <w:jc w:val="both"/>
        <w:rPr>
          <w:rFonts w:ascii="Times New Roman" w:hAnsi="Times New Roman" w:cs="Times New Roman"/>
          <w:sz w:val="24"/>
          <w:szCs w:val="24"/>
        </w:rPr>
      </w:pPr>
      <w:r w:rsidRPr="00FA47AB">
        <w:rPr>
          <w:rFonts w:ascii="Times New Roman" w:hAnsi="Times New Roman" w:cs="Times New Roman"/>
          <w:sz w:val="24"/>
          <w:szCs w:val="24"/>
        </w:rPr>
        <w:t xml:space="preserve">Ruhsat ve Denetim Müdürlüğünce, İşyeri Açma ve Çalışma Ruhsatı düzenlenmiş olup, </w:t>
      </w:r>
      <w:r w:rsidR="008C0DAA" w:rsidRPr="00FA47AB">
        <w:rPr>
          <w:rFonts w:ascii="Times New Roman" w:hAnsi="Times New Roman" w:cs="Times New Roman"/>
          <w:sz w:val="24"/>
          <w:szCs w:val="24"/>
        </w:rPr>
        <w:t>ilgili iş yerlerinin malumat ve sayıları aşağıya çıkartılmıştır.</w:t>
      </w:r>
    </w:p>
    <w:tbl>
      <w:tblPr>
        <w:tblW w:w="9087" w:type="dxa"/>
        <w:tblInd w:w="55" w:type="dxa"/>
        <w:tblCellMar>
          <w:left w:w="70" w:type="dxa"/>
          <w:right w:w="70" w:type="dxa"/>
        </w:tblCellMar>
        <w:tblLook w:val="04A0" w:firstRow="1" w:lastRow="0" w:firstColumn="1" w:lastColumn="0" w:noHBand="0" w:noVBand="1"/>
      </w:tblPr>
      <w:tblGrid>
        <w:gridCol w:w="7245"/>
        <w:gridCol w:w="1842"/>
      </w:tblGrid>
      <w:tr w:rsidR="00EA7091" w:rsidRPr="00FA47AB" w:rsidTr="00C20081">
        <w:trPr>
          <w:trHeight w:val="315"/>
        </w:trPr>
        <w:tc>
          <w:tcPr>
            <w:tcW w:w="7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7091" w:rsidRPr="00FA47AB" w:rsidRDefault="00EA7091" w:rsidP="00FA47AB">
            <w:pPr>
              <w:spacing w:after="0"/>
              <w:rPr>
                <w:rFonts w:ascii="Times New Roman" w:hAnsi="Times New Roman" w:cs="Times New Roman"/>
                <w:sz w:val="24"/>
                <w:szCs w:val="24"/>
              </w:rPr>
            </w:pPr>
            <w:r w:rsidRPr="00FA47AB">
              <w:rPr>
                <w:rFonts w:ascii="Times New Roman" w:hAnsi="Times New Roman" w:cs="Times New Roman"/>
                <w:sz w:val="24"/>
                <w:szCs w:val="24"/>
              </w:rPr>
              <w:t>ADI</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EA7091" w:rsidRPr="00FA47AB" w:rsidRDefault="00892A95" w:rsidP="00FA47AB">
            <w:pPr>
              <w:spacing w:after="0"/>
              <w:jc w:val="center"/>
              <w:rPr>
                <w:rFonts w:ascii="Times New Roman" w:hAnsi="Times New Roman" w:cs="Times New Roman"/>
                <w:sz w:val="24"/>
                <w:szCs w:val="24"/>
              </w:rPr>
            </w:pPr>
            <w:r w:rsidRPr="00FA47AB">
              <w:rPr>
                <w:rFonts w:ascii="Times New Roman" w:hAnsi="Times New Roman" w:cs="Times New Roman"/>
                <w:sz w:val="24"/>
                <w:szCs w:val="24"/>
              </w:rPr>
              <w:t>SAYI</w:t>
            </w:r>
          </w:p>
        </w:tc>
      </w:tr>
      <w:tr w:rsidR="00EA7091" w:rsidRPr="00FA47AB" w:rsidTr="00C20081">
        <w:trPr>
          <w:trHeight w:val="315"/>
        </w:trPr>
        <w:tc>
          <w:tcPr>
            <w:tcW w:w="7245" w:type="dxa"/>
            <w:tcBorders>
              <w:top w:val="nil"/>
              <w:left w:val="single" w:sz="4" w:space="0" w:color="auto"/>
              <w:bottom w:val="single" w:sz="4" w:space="0" w:color="auto"/>
              <w:right w:val="single" w:sz="4" w:space="0" w:color="auto"/>
            </w:tcBorders>
            <w:shd w:val="clear" w:color="auto" w:fill="auto"/>
            <w:noWrap/>
            <w:vAlign w:val="bottom"/>
          </w:tcPr>
          <w:p w:rsidR="00EA7091" w:rsidRPr="00FA47AB" w:rsidRDefault="00892A95" w:rsidP="00FA47AB">
            <w:pPr>
              <w:spacing w:after="0"/>
              <w:rPr>
                <w:rFonts w:ascii="Times New Roman" w:hAnsi="Times New Roman" w:cs="Times New Roman"/>
                <w:sz w:val="24"/>
                <w:szCs w:val="24"/>
              </w:rPr>
            </w:pPr>
            <w:r w:rsidRPr="00FA47AB">
              <w:rPr>
                <w:rFonts w:ascii="Times New Roman" w:hAnsi="Times New Roman" w:cs="Times New Roman"/>
                <w:sz w:val="24"/>
                <w:szCs w:val="24"/>
              </w:rPr>
              <w:t xml:space="preserve">Sıhhi Müessese </w:t>
            </w:r>
            <w:r w:rsidR="00EA7091" w:rsidRPr="00FA47AB">
              <w:rPr>
                <w:rFonts w:ascii="Times New Roman" w:hAnsi="Times New Roman" w:cs="Times New Roman"/>
                <w:sz w:val="24"/>
                <w:szCs w:val="24"/>
              </w:rPr>
              <w:t>Umuma Açık İstirahat ve Eğlence Yeri</w:t>
            </w:r>
          </w:p>
        </w:tc>
        <w:tc>
          <w:tcPr>
            <w:tcW w:w="1842" w:type="dxa"/>
            <w:tcBorders>
              <w:top w:val="nil"/>
              <w:left w:val="nil"/>
              <w:bottom w:val="single" w:sz="4" w:space="0" w:color="auto"/>
              <w:right w:val="single" w:sz="4" w:space="0" w:color="auto"/>
            </w:tcBorders>
            <w:shd w:val="clear" w:color="auto" w:fill="auto"/>
            <w:noWrap/>
            <w:vAlign w:val="bottom"/>
            <w:hideMark/>
          </w:tcPr>
          <w:p w:rsidR="00EA7091" w:rsidRPr="00FA47AB" w:rsidRDefault="00892A95" w:rsidP="00FA47AB">
            <w:pPr>
              <w:spacing w:after="0"/>
              <w:jc w:val="center"/>
              <w:rPr>
                <w:rFonts w:ascii="Times New Roman" w:hAnsi="Times New Roman" w:cs="Times New Roman"/>
                <w:sz w:val="24"/>
                <w:szCs w:val="24"/>
              </w:rPr>
            </w:pPr>
            <w:r w:rsidRPr="00FA47AB">
              <w:rPr>
                <w:rFonts w:ascii="Times New Roman" w:hAnsi="Times New Roman" w:cs="Times New Roman"/>
                <w:sz w:val="24"/>
                <w:szCs w:val="24"/>
              </w:rPr>
              <w:t>567</w:t>
            </w:r>
          </w:p>
        </w:tc>
      </w:tr>
      <w:tr w:rsidR="00EA7091" w:rsidRPr="00FA47AB" w:rsidTr="00C20081">
        <w:trPr>
          <w:trHeight w:val="315"/>
        </w:trPr>
        <w:tc>
          <w:tcPr>
            <w:tcW w:w="7245" w:type="dxa"/>
            <w:tcBorders>
              <w:top w:val="nil"/>
              <w:left w:val="single" w:sz="4" w:space="0" w:color="auto"/>
              <w:bottom w:val="single" w:sz="4" w:space="0" w:color="auto"/>
              <w:right w:val="single" w:sz="4" w:space="0" w:color="auto"/>
            </w:tcBorders>
            <w:shd w:val="clear" w:color="auto" w:fill="auto"/>
            <w:noWrap/>
            <w:vAlign w:val="bottom"/>
          </w:tcPr>
          <w:p w:rsidR="00EA7091" w:rsidRPr="00FA47AB" w:rsidRDefault="00EA7091" w:rsidP="00FA47AB">
            <w:pPr>
              <w:spacing w:after="0"/>
              <w:rPr>
                <w:rFonts w:ascii="Times New Roman" w:hAnsi="Times New Roman" w:cs="Times New Roman"/>
                <w:sz w:val="24"/>
                <w:szCs w:val="24"/>
              </w:rPr>
            </w:pPr>
            <w:r w:rsidRPr="00FA47AB">
              <w:rPr>
                <w:rFonts w:ascii="Times New Roman" w:hAnsi="Times New Roman" w:cs="Times New Roman"/>
                <w:sz w:val="24"/>
                <w:szCs w:val="24"/>
              </w:rPr>
              <w:t>Madencilik Faaliyetleri İçin GSM.</w:t>
            </w:r>
          </w:p>
        </w:tc>
        <w:tc>
          <w:tcPr>
            <w:tcW w:w="1842" w:type="dxa"/>
            <w:tcBorders>
              <w:top w:val="nil"/>
              <w:left w:val="nil"/>
              <w:bottom w:val="single" w:sz="4" w:space="0" w:color="auto"/>
              <w:right w:val="single" w:sz="4" w:space="0" w:color="auto"/>
            </w:tcBorders>
            <w:shd w:val="clear" w:color="auto" w:fill="auto"/>
            <w:noWrap/>
            <w:vAlign w:val="bottom"/>
            <w:hideMark/>
          </w:tcPr>
          <w:p w:rsidR="00EA7091" w:rsidRPr="00FA47AB" w:rsidRDefault="00892A95" w:rsidP="00FA47AB">
            <w:pPr>
              <w:spacing w:after="0"/>
              <w:jc w:val="center"/>
              <w:rPr>
                <w:rFonts w:ascii="Times New Roman" w:hAnsi="Times New Roman" w:cs="Times New Roman"/>
                <w:sz w:val="24"/>
                <w:szCs w:val="24"/>
              </w:rPr>
            </w:pPr>
            <w:r w:rsidRPr="00FA47AB">
              <w:rPr>
                <w:rFonts w:ascii="Times New Roman" w:hAnsi="Times New Roman" w:cs="Times New Roman"/>
                <w:sz w:val="24"/>
                <w:szCs w:val="24"/>
              </w:rPr>
              <w:t>469</w:t>
            </w:r>
          </w:p>
        </w:tc>
      </w:tr>
      <w:tr w:rsidR="00EA7091" w:rsidRPr="00FA47AB" w:rsidTr="00C20081">
        <w:trPr>
          <w:trHeight w:val="315"/>
        </w:trPr>
        <w:tc>
          <w:tcPr>
            <w:tcW w:w="7245" w:type="dxa"/>
            <w:tcBorders>
              <w:top w:val="nil"/>
              <w:left w:val="single" w:sz="4" w:space="0" w:color="auto"/>
              <w:bottom w:val="single" w:sz="4" w:space="0" w:color="auto"/>
              <w:right w:val="single" w:sz="4" w:space="0" w:color="auto"/>
            </w:tcBorders>
            <w:shd w:val="clear" w:color="auto" w:fill="auto"/>
            <w:noWrap/>
            <w:vAlign w:val="bottom"/>
          </w:tcPr>
          <w:p w:rsidR="00EA7091" w:rsidRPr="00FA47AB" w:rsidRDefault="00EA7091" w:rsidP="00FA47AB">
            <w:pPr>
              <w:spacing w:after="0"/>
              <w:rPr>
                <w:rFonts w:ascii="Times New Roman" w:hAnsi="Times New Roman" w:cs="Times New Roman"/>
                <w:sz w:val="24"/>
                <w:szCs w:val="24"/>
              </w:rPr>
            </w:pPr>
            <w:r w:rsidRPr="00FA47AB">
              <w:rPr>
                <w:rFonts w:ascii="Times New Roman" w:hAnsi="Times New Roman" w:cs="Times New Roman"/>
                <w:sz w:val="24"/>
                <w:szCs w:val="24"/>
              </w:rPr>
              <w:t>Yer Seçimi ve Tesis Kurma İzni</w:t>
            </w:r>
          </w:p>
        </w:tc>
        <w:tc>
          <w:tcPr>
            <w:tcW w:w="1842" w:type="dxa"/>
            <w:tcBorders>
              <w:top w:val="nil"/>
              <w:left w:val="nil"/>
              <w:bottom w:val="single" w:sz="4" w:space="0" w:color="auto"/>
              <w:right w:val="single" w:sz="4" w:space="0" w:color="auto"/>
            </w:tcBorders>
            <w:shd w:val="clear" w:color="auto" w:fill="auto"/>
            <w:noWrap/>
            <w:vAlign w:val="bottom"/>
            <w:hideMark/>
          </w:tcPr>
          <w:p w:rsidR="00EA7091" w:rsidRPr="00FA47AB" w:rsidRDefault="00892A95" w:rsidP="00FA47AB">
            <w:pPr>
              <w:spacing w:after="0"/>
              <w:jc w:val="center"/>
              <w:rPr>
                <w:rFonts w:ascii="Times New Roman" w:hAnsi="Times New Roman" w:cs="Times New Roman"/>
                <w:sz w:val="24"/>
                <w:szCs w:val="24"/>
              </w:rPr>
            </w:pPr>
            <w:r w:rsidRPr="00FA47AB">
              <w:rPr>
                <w:rFonts w:ascii="Times New Roman" w:hAnsi="Times New Roman" w:cs="Times New Roman"/>
                <w:sz w:val="24"/>
                <w:szCs w:val="24"/>
              </w:rPr>
              <w:t>Yoktur</w:t>
            </w:r>
          </w:p>
        </w:tc>
      </w:tr>
      <w:tr w:rsidR="00EA7091" w:rsidRPr="00FA47AB" w:rsidTr="00C20081">
        <w:trPr>
          <w:trHeight w:val="315"/>
        </w:trPr>
        <w:tc>
          <w:tcPr>
            <w:tcW w:w="7245" w:type="dxa"/>
            <w:tcBorders>
              <w:top w:val="nil"/>
              <w:left w:val="single" w:sz="4" w:space="0" w:color="auto"/>
              <w:bottom w:val="single" w:sz="4" w:space="0" w:color="auto"/>
              <w:right w:val="single" w:sz="4" w:space="0" w:color="auto"/>
            </w:tcBorders>
            <w:shd w:val="clear" w:color="auto" w:fill="auto"/>
            <w:noWrap/>
            <w:vAlign w:val="bottom"/>
          </w:tcPr>
          <w:p w:rsidR="00EA7091" w:rsidRPr="00FA47AB" w:rsidRDefault="00EA7091" w:rsidP="00FA47AB">
            <w:pPr>
              <w:spacing w:after="0"/>
              <w:rPr>
                <w:rFonts w:ascii="Times New Roman" w:hAnsi="Times New Roman" w:cs="Times New Roman"/>
                <w:sz w:val="24"/>
                <w:szCs w:val="24"/>
              </w:rPr>
            </w:pPr>
            <w:r w:rsidRPr="00FA47AB">
              <w:rPr>
                <w:rFonts w:ascii="Times New Roman" w:hAnsi="Times New Roman" w:cs="Times New Roman"/>
                <w:sz w:val="24"/>
                <w:szCs w:val="24"/>
              </w:rPr>
              <w:t>Devir ve İntikal</w:t>
            </w:r>
          </w:p>
        </w:tc>
        <w:tc>
          <w:tcPr>
            <w:tcW w:w="1842" w:type="dxa"/>
            <w:tcBorders>
              <w:top w:val="nil"/>
              <w:left w:val="nil"/>
              <w:bottom w:val="single" w:sz="4" w:space="0" w:color="auto"/>
              <w:right w:val="single" w:sz="4" w:space="0" w:color="auto"/>
            </w:tcBorders>
            <w:shd w:val="clear" w:color="auto" w:fill="auto"/>
            <w:noWrap/>
            <w:vAlign w:val="bottom"/>
            <w:hideMark/>
          </w:tcPr>
          <w:p w:rsidR="00EA7091" w:rsidRPr="00FA47AB" w:rsidRDefault="00892A95" w:rsidP="00FA47AB">
            <w:pPr>
              <w:spacing w:after="0"/>
              <w:jc w:val="center"/>
              <w:rPr>
                <w:rFonts w:ascii="Times New Roman" w:hAnsi="Times New Roman" w:cs="Times New Roman"/>
                <w:sz w:val="24"/>
                <w:szCs w:val="24"/>
              </w:rPr>
            </w:pPr>
            <w:r w:rsidRPr="00FA47AB">
              <w:rPr>
                <w:rFonts w:ascii="Times New Roman" w:hAnsi="Times New Roman" w:cs="Times New Roman"/>
                <w:sz w:val="24"/>
                <w:szCs w:val="24"/>
              </w:rPr>
              <w:t>Yoktur</w:t>
            </w:r>
          </w:p>
        </w:tc>
      </w:tr>
      <w:tr w:rsidR="00EA7091" w:rsidRPr="00FA47AB" w:rsidTr="00C20081">
        <w:trPr>
          <w:trHeight w:val="315"/>
        </w:trPr>
        <w:tc>
          <w:tcPr>
            <w:tcW w:w="7245" w:type="dxa"/>
            <w:tcBorders>
              <w:top w:val="nil"/>
              <w:left w:val="single" w:sz="4" w:space="0" w:color="auto"/>
              <w:bottom w:val="single" w:sz="4" w:space="0" w:color="auto"/>
              <w:right w:val="single" w:sz="4" w:space="0" w:color="auto"/>
            </w:tcBorders>
            <w:shd w:val="clear" w:color="auto" w:fill="auto"/>
            <w:noWrap/>
            <w:vAlign w:val="bottom"/>
          </w:tcPr>
          <w:p w:rsidR="00EA7091" w:rsidRPr="00FA47AB" w:rsidRDefault="00EA7091" w:rsidP="00FA47AB">
            <w:pPr>
              <w:spacing w:after="0"/>
              <w:rPr>
                <w:rFonts w:ascii="Times New Roman" w:hAnsi="Times New Roman" w:cs="Times New Roman"/>
                <w:sz w:val="24"/>
                <w:szCs w:val="24"/>
              </w:rPr>
            </w:pPr>
            <w:proofErr w:type="spellStart"/>
            <w:r w:rsidRPr="00FA47AB">
              <w:rPr>
                <w:rFonts w:ascii="Times New Roman" w:hAnsi="Times New Roman" w:cs="Times New Roman"/>
                <w:sz w:val="24"/>
                <w:szCs w:val="24"/>
              </w:rPr>
              <w:t>Jeo</w:t>
            </w:r>
            <w:proofErr w:type="spellEnd"/>
            <w:r w:rsidRPr="00FA47AB">
              <w:rPr>
                <w:rFonts w:ascii="Times New Roman" w:hAnsi="Times New Roman" w:cs="Times New Roman"/>
                <w:sz w:val="24"/>
                <w:szCs w:val="24"/>
              </w:rPr>
              <w:t xml:space="preserve"> Termal Kaynak Arama Ruhsatları</w:t>
            </w:r>
          </w:p>
        </w:tc>
        <w:tc>
          <w:tcPr>
            <w:tcW w:w="1842" w:type="dxa"/>
            <w:tcBorders>
              <w:top w:val="nil"/>
              <w:left w:val="nil"/>
              <w:bottom w:val="single" w:sz="4" w:space="0" w:color="auto"/>
              <w:right w:val="single" w:sz="4" w:space="0" w:color="auto"/>
            </w:tcBorders>
            <w:shd w:val="clear" w:color="auto" w:fill="auto"/>
            <w:noWrap/>
            <w:vAlign w:val="bottom"/>
            <w:hideMark/>
          </w:tcPr>
          <w:p w:rsidR="00EA7091" w:rsidRPr="00FA47AB" w:rsidRDefault="00892A95" w:rsidP="00FA47AB">
            <w:pPr>
              <w:spacing w:after="0"/>
              <w:jc w:val="center"/>
              <w:rPr>
                <w:rFonts w:ascii="Times New Roman" w:hAnsi="Times New Roman" w:cs="Times New Roman"/>
                <w:sz w:val="24"/>
                <w:szCs w:val="24"/>
              </w:rPr>
            </w:pPr>
            <w:r w:rsidRPr="00FA47AB">
              <w:rPr>
                <w:rFonts w:ascii="Times New Roman" w:hAnsi="Times New Roman" w:cs="Times New Roman"/>
                <w:sz w:val="24"/>
                <w:szCs w:val="24"/>
              </w:rPr>
              <w:t>4</w:t>
            </w:r>
          </w:p>
        </w:tc>
      </w:tr>
      <w:tr w:rsidR="00892A95" w:rsidRPr="00FA47AB" w:rsidTr="00C20081">
        <w:trPr>
          <w:trHeight w:val="315"/>
        </w:trPr>
        <w:tc>
          <w:tcPr>
            <w:tcW w:w="7245" w:type="dxa"/>
            <w:tcBorders>
              <w:top w:val="nil"/>
              <w:left w:val="single" w:sz="4" w:space="0" w:color="auto"/>
              <w:bottom w:val="single" w:sz="4" w:space="0" w:color="auto"/>
              <w:right w:val="single" w:sz="4" w:space="0" w:color="auto"/>
            </w:tcBorders>
            <w:shd w:val="clear" w:color="auto" w:fill="auto"/>
            <w:noWrap/>
            <w:vAlign w:val="bottom"/>
          </w:tcPr>
          <w:p w:rsidR="00892A95" w:rsidRPr="00FA47AB" w:rsidRDefault="00892A95" w:rsidP="00FA47AB">
            <w:pPr>
              <w:spacing w:after="0"/>
              <w:rPr>
                <w:rFonts w:ascii="Times New Roman" w:hAnsi="Times New Roman" w:cs="Times New Roman"/>
                <w:sz w:val="24"/>
                <w:szCs w:val="24"/>
              </w:rPr>
            </w:pPr>
            <w:r w:rsidRPr="00FA47AB">
              <w:rPr>
                <w:rFonts w:ascii="Times New Roman" w:hAnsi="Times New Roman" w:cs="Times New Roman"/>
                <w:sz w:val="24"/>
                <w:szCs w:val="24"/>
              </w:rPr>
              <w:t>Gayrı Sıhhi Müessese</w:t>
            </w:r>
          </w:p>
        </w:tc>
        <w:tc>
          <w:tcPr>
            <w:tcW w:w="1842" w:type="dxa"/>
            <w:tcBorders>
              <w:top w:val="nil"/>
              <w:left w:val="nil"/>
              <w:bottom w:val="single" w:sz="4" w:space="0" w:color="auto"/>
              <w:right w:val="single" w:sz="4" w:space="0" w:color="auto"/>
            </w:tcBorders>
            <w:shd w:val="clear" w:color="auto" w:fill="auto"/>
            <w:noWrap/>
            <w:vAlign w:val="bottom"/>
          </w:tcPr>
          <w:p w:rsidR="00892A95" w:rsidRPr="00FA47AB" w:rsidRDefault="00892A95" w:rsidP="00FA47AB">
            <w:pPr>
              <w:spacing w:after="0"/>
              <w:jc w:val="center"/>
              <w:rPr>
                <w:rFonts w:ascii="Times New Roman" w:hAnsi="Times New Roman" w:cs="Times New Roman"/>
                <w:sz w:val="24"/>
                <w:szCs w:val="24"/>
              </w:rPr>
            </w:pPr>
            <w:r w:rsidRPr="00FA47AB">
              <w:rPr>
                <w:rFonts w:ascii="Times New Roman" w:hAnsi="Times New Roman" w:cs="Times New Roman"/>
                <w:sz w:val="24"/>
                <w:szCs w:val="24"/>
              </w:rPr>
              <w:t>278</w:t>
            </w:r>
          </w:p>
        </w:tc>
      </w:tr>
      <w:tr w:rsidR="00892A95" w:rsidRPr="00FA47AB" w:rsidTr="00C20081">
        <w:trPr>
          <w:trHeight w:val="315"/>
        </w:trPr>
        <w:tc>
          <w:tcPr>
            <w:tcW w:w="7245" w:type="dxa"/>
            <w:tcBorders>
              <w:top w:val="nil"/>
              <w:left w:val="single" w:sz="4" w:space="0" w:color="auto"/>
              <w:bottom w:val="single" w:sz="4" w:space="0" w:color="auto"/>
              <w:right w:val="single" w:sz="4" w:space="0" w:color="auto"/>
            </w:tcBorders>
            <w:shd w:val="clear" w:color="auto" w:fill="auto"/>
            <w:noWrap/>
            <w:vAlign w:val="bottom"/>
          </w:tcPr>
          <w:p w:rsidR="00892A95" w:rsidRPr="00FA47AB" w:rsidRDefault="00892A95" w:rsidP="00FA47AB">
            <w:pPr>
              <w:spacing w:after="0"/>
              <w:rPr>
                <w:rFonts w:ascii="Times New Roman" w:hAnsi="Times New Roman" w:cs="Times New Roman"/>
                <w:sz w:val="24"/>
                <w:szCs w:val="24"/>
              </w:rPr>
            </w:pPr>
            <w:proofErr w:type="spellStart"/>
            <w:r w:rsidRPr="00FA47AB">
              <w:rPr>
                <w:rFonts w:ascii="Times New Roman" w:hAnsi="Times New Roman" w:cs="Times New Roman"/>
                <w:sz w:val="24"/>
                <w:szCs w:val="24"/>
              </w:rPr>
              <w:t>Jeo</w:t>
            </w:r>
            <w:proofErr w:type="spellEnd"/>
            <w:r w:rsidRPr="00FA47AB">
              <w:rPr>
                <w:rFonts w:ascii="Times New Roman" w:hAnsi="Times New Roman" w:cs="Times New Roman"/>
                <w:sz w:val="24"/>
                <w:szCs w:val="24"/>
              </w:rPr>
              <w:t xml:space="preserve"> Termal Kaynak İşletme</w:t>
            </w:r>
          </w:p>
        </w:tc>
        <w:tc>
          <w:tcPr>
            <w:tcW w:w="1842" w:type="dxa"/>
            <w:tcBorders>
              <w:top w:val="nil"/>
              <w:left w:val="nil"/>
              <w:bottom w:val="single" w:sz="4" w:space="0" w:color="auto"/>
              <w:right w:val="single" w:sz="4" w:space="0" w:color="auto"/>
            </w:tcBorders>
            <w:shd w:val="clear" w:color="auto" w:fill="auto"/>
            <w:noWrap/>
            <w:vAlign w:val="bottom"/>
          </w:tcPr>
          <w:p w:rsidR="00892A95" w:rsidRPr="00FA47AB" w:rsidRDefault="00892A95" w:rsidP="00FA47AB">
            <w:pPr>
              <w:spacing w:after="0"/>
              <w:jc w:val="center"/>
              <w:rPr>
                <w:rFonts w:ascii="Times New Roman" w:hAnsi="Times New Roman" w:cs="Times New Roman"/>
                <w:sz w:val="24"/>
                <w:szCs w:val="24"/>
              </w:rPr>
            </w:pPr>
            <w:r w:rsidRPr="00FA47AB">
              <w:rPr>
                <w:rFonts w:ascii="Times New Roman" w:hAnsi="Times New Roman" w:cs="Times New Roman"/>
                <w:sz w:val="24"/>
                <w:szCs w:val="24"/>
              </w:rPr>
              <w:t>10</w:t>
            </w:r>
          </w:p>
        </w:tc>
      </w:tr>
      <w:tr w:rsidR="00EA7091" w:rsidRPr="00FA47AB" w:rsidTr="00C20081">
        <w:trPr>
          <w:trHeight w:val="315"/>
        </w:trPr>
        <w:tc>
          <w:tcPr>
            <w:tcW w:w="7245" w:type="dxa"/>
            <w:tcBorders>
              <w:top w:val="nil"/>
              <w:left w:val="single" w:sz="4" w:space="0" w:color="auto"/>
              <w:bottom w:val="single" w:sz="4" w:space="0" w:color="auto"/>
              <w:right w:val="single" w:sz="4" w:space="0" w:color="auto"/>
            </w:tcBorders>
            <w:shd w:val="clear" w:color="auto" w:fill="auto"/>
            <w:noWrap/>
            <w:vAlign w:val="bottom"/>
          </w:tcPr>
          <w:p w:rsidR="00EA7091" w:rsidRPr="00FA47AB" w:rsidRDefault="00892A95" w:rsidP="00FA47AB">
            <w:pPr>
              <w:spacing w:after="0"/>
              <w:rPr>
                <w:rFonts w:ascii="Times New Roman" w:hAnsi="Times New Roman" w:cs="Times New Roman"/>
                <w:sz w:val="24"/>
                <w:szCs w:val="24"/>
              </w:rPr>
            </w:pPr>
            <w:r w:rsidRPr="00FA47AB">
              <w:rPr>
                <w:rFonts w:ascii="Times New Roman" w:hAnsi="Times New Roman" w:cs="Times New Roman"/>
                <w:sz w:val="24"/>
                <w:szCs w:val="24"/>
              </w:rPr>
              <w:t>TOPLAM</w:t>
            </w:r>
          </w:p>
        </w:tc>
        <w:tc>
          <w:tcPr>
            <w:tcW w:w="1842" w:type="dxa"/>
            <w:tcBorders>
              <w:top w:val="nil"/>
              <w:left w:val="nil"/>
              <w:bottom w:val="single" w:sz="4" w:space="0" w:color="auto"/>
              <w:right w:val="single" w:sz="4" w:space="0" w:color="auto"/>
            </w:tcBorders>
            <w:shd w:val="clear" w:color="auto" w:fill="auto"/>
            <w:noWrap/>
            <w:vAlign w:val="bottom"/>
            <w:hideMark/>
          </w:tcPr>
          <w:p w:rsidR="00EA7091" w:rsidRPr="00FA47AB" w:rsidRDefault="00892A95" w:rsidP="00FA47AB">
            <w:pPr>
              <w:spacing w:after="0"/>
              <w:jc w:val="center"/>
              <w:rPr>
                <w:rFonts w:ascii="Times New Roman" w:hAnsi="Times New Roman" w:cs="Times New Roman"/>
                <w:sz w:val="24"/>
                <w:szCs w:val="24"/>
              </w:rPr>
            </w:pPr>
            <w:r w:rsidRPr="00FA47AB">
              <w:rPr>
                <w:rFonts w:ascii="Times New Roman" w:hAnsi="Times New Roman" w:cs="Times New Roman"/>
                <w:sz w:val="24"/>
                <w:szCs w:val="24"/>
              </w:rPr>
              <w:t>1328</w:t>
            </w:r>
          </w:p>
        </w:tc>
      </w:tr>
    </w:tbl>
    <w:p w:rsidR="00C84625" w:rsidRDefault="00C84625" w:rsidP="00CC4780">
      <w:pPr>
        <w:tabs>
          <w:tab w:val="left" w:pos="3969"/>
        </w:tabs>
        <w:spacing w:after="0"/>
        <w:jc w:val="center"/>
        <w:rPr>
          <w:rFonts w:ascii="Times New Roman" w:hAnsi="Times New Roman" w:cs="Times New Roman"/>
          <w:b/>
          <w:sz w:val="24"/>
          <w:szCs w:val="24"/>
        </w:rPr>
      </w:pPr>
    </w:p>
    <w:p w:rsidR="00F8557B" w:rsidRPr="00CC4780" w:rsidRDefault="00ED68E5" w:rsidP="00CC4780">
      <w:pPr>
        <w:tabs>
          <w:tab w:val="left" w:pos="3969"/>
        </w:tabs>
        <w:spacing w:after="0"/>
        <w:jc w:val="center"/>
        <w:rPr>
          <w:rFonts w:ascii="Times New Roman" w:hAnsi="Times New Roman" w:cs="Times New Roman"/>
          <w:b/>
          <w:sz w:val="24"/>
          <w:szCs w:val="24"/>
        </w:rPr>
      </w:pPr>
      <w:r w:rsidRPr="00BD0E30">
        <w:rPr>
          <w:rFonts w:ascii="Times New Roman" w:hAnsi="Times New Roman" w:cs="Times New Roman"/>
          <w:b/>
          <w:sz w:val="24"/>
          <w:szCs w:val="24"/>
        </w:rPr>
        <w:t>--------------------------------2019 Yılı Denetim Komisyonu Raporu--</w:t>
      </w:r>
      <w:r>
        <w:rPr>
          <w:rFonts w:ascii="Times New Roman" w:hAnsi="Times New Roman" w:cs="Times New Roman"/>
          <w:b/>
          <w:sz w:val="24"/>
          <w:szCs w:val="24"/>
        </w:rPr>
        <w:t>------------------------------</w:t>
      </w:r>
    </w:p>
    <w:p w:rsidR="00B978A6" w:rsidRPr="00FA47AB" w:rsidRDefault="000C50DB" w:rsidP="00C84625">
      <w:pPr>
        <w:spacing w:after="100" w:afterAutospacing="1"/>
        <w:ind w:firstLine="708"/>
        <w:rPr>
          <w:rFonts w:ascii="Times New Roman" w:hAnsi="Times New Roman" w:cs="Times New Roman"/>
          <w:b/>
          <w:sz w:val="24"/>
          <w:szCs w:val="24"/>
          <w:u w:val="single"/>
        </w:rPr>
      </w:pPr>
      <w:r w:rsidRPr="00FA47AB">
        <w:rPr>
          <w:rFonts w:ascii="Times New Roman" w:hAnsi="Times New Roman" w:cs="Times New Roman"/>
          <w:b/>
          <w:sz w:val="24"/>
          <w:szCs w:val="24"/>
          <w:u w:val="single"/>
        </w:rPr>
        <w:lastRenderedPageBreak/>
        <w:t>17</w:t>
      </w:r>
      <w:r w:rsidR="007760F9" w:rsidRPr="00FA47AB">
        <w:rPr>
          <w:rFonts w:ascii="Times New Roman" w:hAnsi="Times New Roman" w:cs="Times New Roman"/>
          <w:b/>
          <w:sz w:val="24"/>
          <w:szCs w:val="24"/>
          <w:u w:val="single"/>
        </w:rPr>
        <w:t>-</w:t>
      </w:r>
      <w:r w:rsidR="002123E3" w:rsidRPr="00FA47AB">
        <w:rPr>
          <w:rFonts w:ascii="Times New Roman" w:hAnsi="Times New Roman" w:cs="Times New Roman"/>
          <w:b/>
          <w:sz w:val="24"/>
          <w:szCs w:val="24"/>
          <w:u w:val="single"/>
        </w:rPr>
        <w:t>SU VE KANAL HİZMETLERİ MÜDÜRLÜĞÜ</w:t>
      </w:r>
    </w:p>
    <w:p w:rsidR="00B978A6" w:rsidRPr="00FA47AB" w:rsidRDefault="00481657" w:rsidP="00C84625">
      <w:pPr>
        <w:spacing w:after="100" w:afterAutospacing="1"/>
        <w:ind w:firstLine="708"/>
        <w:jc w:val="both"/>
        <w:rPr>
          <w:rFonts w:ascii="Times New Roman" w:hAnsi="Times New Roman" w:cs="Times New Roman"/>
          <w:sz w:val="24"/>
          <w:szCs w:val="24"/>
        </w:rPr>
      </w:pPr>
      <w:r w:rsidRPr="00C84625">
        <w:rPr>
          <w:rFonts w:ascii="Times New Roman" w:hAnsi="Times New Roman" w:cs="Times New Roman"/>
          <w:b/>
          <w:sz w:val="24"/>
          <w:szCs w:val="24"/>
        </w:rPr>
        <w:t>Su ve Kanal Hizmetleri</w:t>
      </w:r>
      <w:r w:rsidR="00EB6B89" w:rsidRPr="00C84625">
        <w:rPr>
          <w:rFonts w:ascii="Times New Roman" w:hAnsi="Times New Roman" w:cs="Times New Roman"/>
          <w:b/>
          <w:sz w:val="24"/>
          <w:szCs w:val="24"/>
        </w:rPr>
        <w:t>:</w:t>
      </w:r>
      <w:r w:rsidR="00EB6B89" w:rsidRPr="00FA47AB">
        <w:rPr>
          <w:rFonts w:ascii="Times New Roman" w:hAnsi="Times New Roman" w:cs="Times New Roman"/>
          <w:sz w:val="24"/>
          <w:szCs w:val="24"/>
        </w:rPr>
        <w:t xml:space="preserve">  Su ve Kanal Hizmetleri Müd</w:t>
      </w:r>
      <w:r w:rsidR="00B3105F" w:rsidRPr="00FA47AB">
        <w:rPr>
          <w:rFonts w:ascii="Times New Roman" w:hAnsi="Times New Roman" w:cs="Times New Roman"/>
          <w:sz w:val="24"/>
          <w:szCs w:val="24"/>
        </w:rPr>
        <w:t xml:space="preserve">ürlüğümüzce İl Merkezi ve İlçelerimize bağlı </w:t>
      </w:r>
      <w:r w:rsidR="00EB6B89" w:rsidRPr="00FA47AB">
        <w:rPr>
          <w:rFonts w:ascii="Times New Roman" w:hAnsi="Times New Roman" w:cs="Times New Roman"/>
          <w:sz w:val="24"/>
          <w:szCs w:val="24"/>
        </w:rPr>
        <w:t xml:space="preserve">köylerimize bütçe </w:t>
      </w:r>
      <w:r w:rsidR="00B3105F" w:rsidRPr="00FA47AB">
        <w:rPr>
          <w:rFonts w:ascii="Times New Roman" w:hAnsi="Times New Roman" w:cs="Times New Roman"/>
          <w:sz w:val="24"/>
          <w:szCs w:val="24"/>
        </w:rPr>
        <w:t>imkânları</w:t>
      </w:r>
      <w:r w:rsidR="00EB6B89" w:rsidRPr="00FA47AB">
        <w:rPr>
          <w:rFonts w:ascii="Times New Roman" w:hAnsi="Times New Roman" w:cs="Times New Roman"/>
          <w:sz w:val="24"/>
          <w:szCs w:val="24"/>
        </w:rPr>
        <w:t xml:space="preserve"> </w:t>
      </w:r>
      <w:r w:rsidR="00B3105F" w:rsidRPr="00FA47AB">
        <w:rPr>
          <w:rFonts w:ascii="Times New Roman" w:hAnsi="Times New Roman" w:cs="Times New Roman"/>
          <w:sz w:val="24"/>
          <w:szCs w:val="24"/>
        </w:rPr>
        <w:t xml:space="preserve">ölçüsünde </w:t>
      </w:r>
      <w:r w:rsidR="003906EE" w:rsidRPr="00FA47AB">
        <w:rPr>
          <w:rFonts w:ascii="Times New Roman" w:hAnsi="Times New Roman" w:cs="Times New Roman"/>
          <w:sz w:val="24"/>
          <w:szCs w:val="24"/>
        </w:rPr>
        <w:t xml:space="preserve">219 yılı proje bedeli ve toplam harcama miktarı aşağıya çıkartılmıştır. </w:t>
      </w:r>
    </w:p>
    <w:tbl>
      <w:tblPr>
        <w:tblW w:w="9087" w:type="dxa"/>
        <w:tblInd w:w="55" w:type="dxa"/>
        <w:tblCellMar>
          <w:left w:w="70" w:type="dxa"/>
          <w:right w:w="70" w:type="dxa"/>
        </w:tblCellMar>
        <w:tblLook w:val="04A0" w:firstRow="1" w:lastRow="0" w:firstColumn="1" w:lastColumn="0" w:noHBand="0" w:noVBand="1"/>
      </w:tblPr>
      <w:tblGrid>
        <w:gridCol w:w="7103"/>
        <w:gridCol w:w="1984"/>
      </w:tblGrid>
      <w:tr w:rsidR="00B978A6" w:rsidRPr="00FA47AB" w:rsidTr="00DD00C4">
        <w:trPr>
          <w:trHeight w:val="315"/>
        </w:trPr>
        <w:tc>
          <w:tcPr>
            <w:tcW w:w="71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78A6" w:rsidRPr="00FA47AB" w:rsidRDefault="00EE031F" w:rsidP="00FA47AB">
            <w:pPr>
              <w:spacing w:after="0"/>
              <w:rPr>
                <w:rFonts w:ascii="Times New Roman" w:hAnsi="Times New Roman" w:cs="Times New Roman"/>
                <w:sz w:val="24"/>
                <w:szCs w:val="24"/>
              </w:rPr>
            </w:pPr>
            <w:r w:rsidRPr="00FA47AB">
              <w:rPr>
                <w:rFonts w:ascii="Times New Roman" w:hAnsi="Times New Roman" w:cs="Times New Roman"/>
                <w:sz w:val="24"/>
                <w:szCs w:val="24"/>
              </w:rPr>
              <w:t>İÇME SUYU OLMAYAN KÖY SAYISI</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B978A6" w:rsidRPr="00FA47AB" w:rsidRDefault="00EE031F" w:rsidP="00FA47AB">
            <w:pPr>
              <w:spacing w:after="0"/>
              <w:rPr>
                <w:rFonts w:ascii="Times New Roman" w:hAnsi="Times New Roman" w:cs="Times New Roman"/>
                <w:sz w:val="24"/>
                <w:szCs w:val="24"/>
              </w:rPr>
            </w:pPr>
            <w:r w:rsidRPr="00FA47AB">
              <w:rPr>
                <w:rFonts w:ascii="Times New Roman" w:hAnsi="Times New Roman" w:cs="Times New Roman"/>
                <w:sz w:val="24"/>
                <w:szCs w:val="24"/>
              </w:rPr>
              <w:t xml:space="preserve">Yoktur </w:t>
            </w:r>
          </w:p>
        </w:tc>
      </w:tr>
      <w:tr w:rsidR="00B978A6" w:rsidRPr="00FA47AB" w:rsidTr="00DD00C4">
        <w:trPr>
          <w:trHeight w:val="315"/>
        </w:trPr>
        <w:tc>
          <w:tcPr>
            <w:tcW w:w="7103" w:type="dxa"/>
            <w:tcBorders>
              <w:top w:val="nil"/>
              <w:left w:val="single" w:sz="4" w:space="0" w:color="auto"/>
              <w:bottom w:val="single" w:sz="4" w:space="0" w:color="auto"/>
              <w:right w:val="single" w:sz="4" w:space="0" w:color="auto"/>
            </w:tcBorders>
            <w:shd w:val="clear" w:color="auto" w:fill="auto"/>
            <w:noWrap/>
            <w:vAlign w:val="bottom"/>
          </w:tcPr>
          <w:p w:rsidR="00B978A6" w:rsidRPr="00FA47AB" w:rsidRDefault="002123E3" w:rsidP="00FA47AB">
            <w:pPr>
              <w:spacing w:after="0"/>
              <w:rPr>
                <w:rFonts w:ascii="Times New Roman" w:hAnsi="Times New Roman" w:cs="Times New Roman"/>
                <w:sz w:val="24"/>
                <w:szCs w:val="24"/>
              </w:rPr>
            </w:pPr>
            <w:r w:rsidRPr="00FA47AB">
              <w:rPr>
                <w:rFonts w:ascii="Times New Roman" w:hAnsi="Times New Roman" w:cs="Times New Roman"/>
                <w:sz w:val="24"/>
                <w:szCs w:val="24"/>
              </w:rPr>
              <w:t>İÇME</w:t>
            </w:r>
            <w:r w:rsidR="00EE031F" w:rsidRPr="00FA47AB">
              <w:rPr>
                <w:rFonts w:ascii="Times New Roman" w:hAnsi="Times New Roman" w:cs="Times New Roman"/>
                <w:sz w:val="24"/>
                <w:szCs w:val="24"/>
              </w:rPr>
              <w:t>SUYU YETERSİZ OLAN KÖY</w:t>
            </w:r>
            <w:r w:rsidRPr="00FA47AB">
              <w:rPr>
                <w:rFonts w:ascii="Times New Roman" w:hAnsi="Times New Roman" w:cs="Times New Roman"/>
                <w:sz w:val="24"/>
                <w:szCs w:val="24"/>
              </w:rPr>
              <w:t xml:space="preserve"> SAYISI</w:t>
            </w:r>
          </w:p>
        </w:tc>
        <w:tc>
          <w:tcPr>
            <w:tcW w:w="1984" w:type="dxa"/>
            <w:tcBorders>
              <w:top w:val="nil"/>
              <w:left w:val="nil"/>
              <w:bottom w:val="single" w:sz="4" w:space="0" w:color="auto"/>
              <w:right w:val="single" w:sz="4" w:space="0" w:color="auto"/>
            </w:tcBorders>
            <w:shd w:val="clear" w:color="auto" w:fill="auto"/>
            <w:noWrap/>
            <w:vAlign w:val="bottom"/>
            <w:hideMark/>
          </w:tcPr>
          <w:p w:rsidR="00B978A6" w:rsidRPr="00FA47AB" w:rsidRDefault="00EE031F" w:rsidP="00FA47AB">
            <w:pPr>
              <w:spacing w:after="0"/>
              <w:rPr>
                <w:rFonts w:ascii="Times New Roman" w:hAnsi="Times New Roman" w:cs="Times New Roman"/>
                <w:sz w:val="24"/>
                <w:szCs w:val="24"/>
              </w:rPr>
            </w:pPr>
            <w:r w:rsidRPr="00FA47AB">
              <w:rPr>
                <w:rFonts w:ascii="Times New Roman" w:hAnsi="Times New Roman" w:cs="Times New Roman"/>
                <w:sz w:val="24"/>
                <w:szCs w:val="24"/>
              </w:rPr>
              <w:t>26</w:t>
            </w:r>
          </w:p>
        </w:tc>
      </w:tr>
      <w:tr w:rsidR="00B978A6" w:rsidRPr="00FA47AB" w:rsidTr="00DD00C4">
        <w:trPr>
          <w:trHeight w:val="315"/>
        </w:trPr>
        <w:tc>
          <w:tcPr>
            <w:tcW w:w="7103" w:type="dxa"/>
            <w:tcBorders>
              <w:top w:val="nil"/>
              <w:left w:val="single" w:sz="4" w:space="0" w:color="auto"/>
              <w:bottom w:val="single" w:sz="4" w:space="0" w:color="auto"/>
              <w:right w:val="single" w:sz="4" w:space="0" w:color="auto"/>
            </w:tcBorders>
            <w:shd w:val="clear" w:color="auto" w:fill="auto"/>
            <w:noWrap/>
            <w:vAlign w:val="bottom"/>
          </w:tcPr>
          <w:p w:rsidR="00B978A6" w:rsidRPr="00FA47AB" w:rsidRDefault="00EE031F" w:rsidP="00FA47AB">
            <w:pPr>
              <w:spacing w:after="0"/>
              <w:rPr>
                <w:rFonts w:ascii="Times New Roman" w:hAnsi="Times New Roman" w:cs="Times New Roman"/>
                <w:sz w:val="24"/>
                <w:szCs w:val="24"/>
              </w:rPr>
            </w:pPr>
            <w:r w:rsidRPr="00FA47AB">
              <w:rPr>
                <w:rFonts w:ascii="Times New Roman" w:hAnsi="Times New Roman" w:cs="Times New Roman"/>
                <w:sz w:val="24"/>
                <w:szCs w:val="24"/>
              </w:rPr>
              <w:t>KAPALI ŞEBEKE OLMAYAN İÇME SUYU KÖY SAYISI</w:t>
            </w:r>
          </w:p>
        </w:tc>
        <w:tc>
          <w:tcPr>
            <w:tcW w:w="1984" w:type="dxa"/>
            <w:tcBorders>
              <w:top w:val="nil"/>
              <w:left w:val="nil"/>
              <w:bottom w:val="single" w:sz="4" w:space="0" w:color="auto"/>
              <w:right w:val="single" w:sz="4" w:space="0" w:color="auto"/>
            </w:tcBorders>
            <w:shd w:val="clear" w:color="auto" w:fill="auto"/>
            <w:noWrap/>
            <w:vAlign w:val="bottom"/>
            <w:hideMark/>
          </w:tcPr>
          <w:p w:rsidR="00B978A6" w:rsidRPr="00FA47AB" w:rsidRDefault="00EE031F" w:rsidP="00FA47AB">
            <w:pPr>
              <w:spacing w:after="0"/>
              <w:rPr>
                <w:rFonts w:ascii="Times New Roman" w:hAnsi="Times New Roman" w:cs="Times New Roman"/>
                <w:sz w:val="24"/>
                <w:szCs w:val="24"/>
              </w:rPr>
            </w:pPr>
            <w:r w:rsidRPr="00FA47AB">
              <w:rPr>
                <w:rFonts w:ascii="Times New Roman" w:hAnsi="Times New Roman" w:cs="Times New Roman"/>
                <w:sz w:val="24"/>
                <w:szCs w:val="24"/>
              </w:rPr>
              <w:t>1</w:t>
            </w:r>
          </w:p>
        </w:tc>
      </w:tr>
      <w:tr w:rsidR="00EE031F" w:rsidRPr="00FA47AB" w:rsidTr="00DD00C4">
        <w:trPr>
          <w:trHeight w:val="315"/>
        </w:trPr>
        <w:tc>
          <w:tcPr>
            <w:tcW w:w="7103" w:type="dxa"/>
            <w:tcBorders>
              <w:top w:val="nil"/>
              <w:left w:val="single" w:sz="4" w:space="0" w:color="auto"/>
              <w:bottom w:val="single" w:sz="4" w:space="0" w:color="auto"/>
              <w:right w:val="single" w:sz="4" w:space="0" w:color="auto"/>
            </w:tcBorders>
            <w:shd w:val="clear" w:color="auto" w:fill="auto"/>
            <w:noWrap/>
            <w:vAlign w:val="bottom"/>
          </w:tcPr>
          <w:p w:rsidR="00EE031F" w:rsidRPr="00FA47AB" w:rsidRDefault="00EE031F" w:rsidP="00FA47AB">
            <w:pPr>
              <w:spacing w:after="0"/>
              <w:rPr>
                <w:rFonts w:ascii="Times New Roman" w:hAnsi="Times New Roman" w:cs="Times New Roman"/>
                <w:sz w:val="24"/>
                <w:szCs w:val="24"/>
              </w:rPr>
            </w:pPr>
            <w:r w:rsidRPr="00FA47AB">
              <w:rPr>
                <w:rFonts w:ascii="Times New Roman" w:hAnsi="Times New Roman" w:cs="Times New Roman"/>
                <w:sz w:val="24"/>
                <w:szCs w:val="24"/>
              </w:rPr>
              <w:t>KAPALI ŞEBEKE İÇME SUYU OLAN KÖY SAYISI</w:t>
            </w:r>
          </w:p>
        </w:tc>
        <w:tc>
          <w:tcPr>
            <w:tcW w:w="1984" w:type="dxa"/>
            <w:tcBorders>
              <w:top w:val="nil"/>
              <w:left w:val="nil"/>
              <w:bottom w:val="single" w:sz="4" w:space="0" w:color="auto"/>
              <w:right w:val="single" w:sz="4" w:space="0" w:color="auto"/>
            </w:tcBorders>
            <w:shd w:val="clear" w:color="auto" w:fill="auto"/>
            <w:noWrap/>
            <w:vAlign w:val="bottom"/>
          </w:tcPr>
          <w:p w:rsidR="00EE031F" w:rsidRPr="00FA47AB" w:rsidRDefault="00112D74" w:rsidP="00FA47AB">
            <w:pPr>
              <w:spacing w:after="0"/>
              <w:rPr>
                <w:rFonts w:ascii="Times New Roman" w:hAnsi="Times New Roman" w:cs="Times New Roman"/>
                <w:sz w:val="24"/>
                <w:szCs w:val="24"/>
              </w:rPr>
            </w:pPr>
            <w:r w:rsidRPr="00FA47AB">
              <w:rPr>
                <w:rFonts w:ascii="Times New Roman" w:hAnsi="Times New Roman" w:cs="Times New Roman"/>
                <w:sz w:val="24"/>
                <w:szCs w:val="24"/>
              </w:rPr>
              <w:t>1232</w:t>
            </w:r>
          </w:p>
        </w:tc>
      </w:tr>
      <w:tr w:rsidR="00B978A6" w:rsidRPr="00FA47AB" w:rsidTr="00DD00C4">
        <w:trPr>
          <w:trHeight w:val="315"/>
        </w:trPr>
        <w:tc>
          <w:tcPr>
            <w:tcW w:w="7103" w:type="dxa"/>
            <w:tcBorders>
              <w:top w:val="nil"/>
              <w:left w:val="single" w:sz="4" w:space="0" w:color="auto"/>
              <w:bottom w:val="single" w:sz="4" w:space="0" w:color="auto"/>
              <w:right w:val="single" w:sz="4" w:space="0" w:color="auto"/>
            </w:tcBorders>
            <w:shd w:val="clear" w:color="auto" w:fill="auto"/>
            <w:noWrap/>
            <w:vAlign w:val="bottom"/>
          </w:tcPr>
          <w:p w:rsidR="00B978A6" w:rsidRPr="00C84625" w:rsidRDefault="00112D74" w:rsidP="00FA47AB">
            <w:pPr>
              <w:spacing w:after="0"/>
              <w:rPr>
                <w:rFonts w:ascii="Times New Roman" w:hAnsi="Times New Roman" w:cs="Times New Roman"/>
                <w:b/>
                <w:sz w:val="24"/>
                <w:szCs w:val="24"/>
              </w:rPr>
            </w:pPr>
            <w:r w:rsidRPr="00C84625">
              <w:rPr>
                <w:rFonts w:ascii="Times New Roman" w:hAnsi="Times New Roman" w:cs="Times New Roman"/>
                <w:b/>
                <w:sz w:val="24"/>
                <w:szCs w:val="24"/>
              </w:rPr>
              <w:t>TOPLAM</w:t>
            </w:r>
          </w:p>
        </w:tc>
        <w:tc>
          <w:tcPr>
            <w:tcW w:w="1984" w:type="dxa"/>
            <w:tcBorders>
              <w:top w:val="nil"/>
              <w:left w:val="nil"/>
              <w:bottom w:val="single" w:sz="4" w:space="0" w:color="auto"/>
              <w:right w:val="single" w:sz="4" w:space="0" w:color="auto"/>
            </w:tcBorders>
            <w:shd w:val="clear" w:color="auto" w:fill="auto"/>
            <w:noWrap/>
            <w:vAlign w:val="bottom"/>
            <w:hideMark/>
          </w:tcPr>
          <w:p w:rsidR="00B978A6" w:rsidRPr="00C84625" w:rsidRDefault="00112D74" w:rsidP="00FA47AB">
            <w:pPr>
              <w:spacing w:after="0"/>
              <w:rPr>
                <w:rFonts w:ascii="Times New Roman" w:hAnsi="Times New Roman" w:cs="Times New Roman"/>
                <w:b/>
                <w:sz w:val="24"/>
                <w:szCs w:val="24"/>
              </w:rPr>
            </w:pPr>
            <w:r w:rsidRPr="00C84625">
              <w:rPr>
                <w:rFonts w:ascii="Times New Roman" w:hAnsi="Times New Roman" w:cs="Times New Roman"/>
                <w:b/>
                <w:sz w:val="24"/>
                <w:szCs w:val="24"/>
              </w:rPr>
              <w:t>1233</w:t>
            </w:r>
          </w:p>
        </w:tc>
      </w:tr>
    </w:tbl>
    <w:p w:rsidR="00ED68E5" w:rsidRDefault="00ED68E5" w:rsidP="00FA47AB">
      <w:pPr>
        <w:spacing w:after="0"/>
        <w:rPr>
          <w:rFonts w:ascii="Times New Roman" w:hAnsi="Times New Roman" w:cs="Times New Roman"/>
          <w:sz w:val="24"/>
          <w:szCs w:val="24"/>
        </w:rPr>
      </w:pPr>
    </w:p>
    <w:p w:rsidR="00AA3980" w:rsidRPr="00ED68E5" w:rsidRDefault="00AA3980" w:rsidP="00FA47AB">
      <w:pPr>
        <w:spacing w:after="0"/>
        <w:rPr>
          <w:rFonts w:ascii="Times New Roman" w:hAnsi="Times New Roman" w:cs="Times New Roman"/>
          <w:b/>
          <w:sz w:val="24"/>
          <w:szCs w:val="24"/>
        </w:rPr>
      </w:pPr>
      <w:r w:rsidRPr="00ED68E5">
        <w:rPr>
          <w:rFonts w:ascii="Times New Roman" w:hAnsi="Times New Roman" w:cs="Times New Roman"/>
          <w:b/>
          <w:sz w:val="24"/>
          <w:szCs w:val="24"/>
        </w:rPr>
        <w:t xml:space="preserve">İÇME </w:t>
      </w:r>
      <w:r w:rsidR="00214D33" w:rsidRPr="00ED68E5">
        <w:rPr>
          <w:rFonts w:ascii="Times New Roman" w:hAnsi="Times New Roman" w:cs="Times New Roman"/>
          <w:b/>
          <w:sz w:val="24"/>
          <w:szCs w:val="24"/>
        </w:rPr>
        <w:t>SUYU</w:t>
      </w:r>
      <w:r w:rsidR="005B4699" w:rsidRPr="00ED68E5">
        <w:rPr>
          <w:rFonts w:ascii="Times New Roman" w:hAnsi="Times New Roman" w:cs="Times New Roman"/>
          <w:b/>
          <w:sz w:val="24"/>
          <w:szCs w:val="24"/>
        </w:rPr>
        <w:t xml:space="preserve"> </w:t>
      </w:r>
    </w:p>
    <w:tbl>
      <w:tblPr>
        <w:tblW w:w="9087" w:type="dxa"/>
        <w:tblInd w:w="55" w:type="dxa"/>
        <w:tblCellMar>
          <w:left w:w="70" w:type="dxa"/>
          <w:right w:w="70" w:type="dxa"/>
        </w:tblCellMar>
        <w:tblLook w:val="04A0" w:firstRow="1" w:lastRow="0" w:firstColumn="1" w:lastColumn="0" w:noHBand="0" w:noVBand="1"/>
      </w:tblPr>
      <w:tblGrid>
        <w:gridCol w:w="1575"/>
        <w:gridCol w:w="2126"/>
        <w:gridCol w:w="2410"/>
        <w:gridCol w:w="2976"/>
      </w:tblGrid>
      <w:tr w:rsidR="00214D33" w:rsidRPr="00FA47AB" w:rsidTr="00DD00C4">
        <w:trPr>
          <w:trHeight w:val="315"/>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4D33" w:rsidRPr="00FA47AB" w:rsidRDefault="00586285"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İLÇE ADI</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214D33" w:rsidRPr="00FA47AB" w:rsidRDefault="00214D33"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KÖY SAYISI</w:t>
            </w:r>
          </w:p>
        </w:tc>
        <w:tc>
          <w:tcPr>
            <w:tcW w:w="2410" w:type="dxa"/>
            <w:tcBorders>
              <w:top w:val="single" w:sz="4" w:space="0" w:color="auto"/>
              <w:left w:val="nil"/>
              <w:bottom w:val="single" w:sz="4" w:space="0" w:color="auto"/>
              <w:right w:val="single" w:sz="4" w:space="0" w:color="auto"/>
            </w:tcBorders>
            <w:shd w:val="clear" w:color="auto" w:fill="auto"/>
            <w:noWrap/>
            <w:hideMark/>
          </w:tcPr>
          <w:p w:rsidR="00214D33" w:rsidRPr="00FA47AB" w:rsidRDefault="00214D33"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PROJE BEDELİ</w:t>
            </w:r>
          </w:p>
        </w:tc>
        <w:tc>
          <w:tcPr>
            <w:tcW w:w="2976" w:type="dxa"/>
            <w:tcBorders>
              <w:top w:val="single" w:sz="4" w:space="0" w:color="auto"/>
              <w:left w:val="nil"/>
              <w:bottom w:val="single" w:sz="4" w:space="0" w:color="auto"/>
              <w:right w:val="single" w:sz="4" w:space="0" w:color="auto"/>
            </w:tcBorders>
            <w:shd w:val="clear" w:color="auto" w:fill="auto"/>
            <w:noWrap/>
            <w:vAlign w:val="bottom"/>
            <w:hideMark/>
          </w:tcPr>
          <w:p w:rsidR="00214D33" w:rsidRPr="00FA47AB" w:rsidRDefault="00214D33"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TOPLAM HARCAMA</w:t>
            </w:r>
          </w:p>
        </w:tc>
      </w:tr>
      <w:tr w:rsidR="00A0124E" w:rsidRPr="00FA47AB" w:rsidTr="00DD00C4">
        <w:trPr>
          <w:trHeight w:val="315"/>
        </w:trPr>
        <w:tc>
          <w:tcPr>
            <w:tcW w:w="1575" w:type="dxa"/>
            <w:tcBorders>
              <w:top w:val="nil"/>
              <w:left w:val="single" w:sz="4" w:space="0" w:color="auto"/>
              <w:bottom w:val="single" w:sz="4" w:space="0" w:color="auto"/>
              <w:right w:val="single" w:sz="4" w:space="0" w:color="auto"/>
            </w:tcBorders>
            <w:shd w:val="clear" w:color="auto" w:fill="auto"/>
            <w:noWrap/>
            <w:vAlign w:val="bottom"/>
          </w:tcPr>
          <w:p w:rsidR="00A0124E" w:rsidRPr="00FA47AB" w:rsidRDefault="009F2263" w:rsidP="00FA47AB">
            <w:pPr>
              <w:spacing w:after="0" w:line="240" w:lineRule="auto"/>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 xml:space="preserve">Sivas </w:t>
            </w:r>
            <w:r w:rsidR="00A0124E" w:rsidRPr="00FA47AB">
              <w:rPr>
                <w:rFonts w:ascii="Times New Roman" w:eastAsia="Times New Roman" w:hAnsi="Times New Roman" w:cs="Times New Roman"/>
                <w:sz w:val="24"/>
                <w:szCs w:val="24"/>
                <w:lang w:eastAsia="tr-TR"/>
              </w:rPr>
              <w:t>Merkez</w:t>
            </w:r>
          </w:p>
        </w:tc>
        <w:tc>
          <w:tcPr>
            <w:tcW w:w="2126" w:type="dxa"/>
            <w:tcBorders>
              <w:top w:val="nil"/>
              <w:left w:val="nil"/>
              <w:bottom w:val="single" w:sz="4" w:space="0" w:color="auto"/>
              <w:right w:val="single" w:sz="4" w:space="0" w:color="auto"/>
            </w:tcBorders>
            <w:shd w:val="clear" w:color="auto" w:fill="auto"/>
            <w:noWrap/>
            <w:vAlign w:val="center"/>
            <w:hideMark/>
          </w:tcPr>
          <w:p w:rsidR="00A0124E" w:rsidRPr="00FA47AB" w:rsidRDefault="001F5222"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153</w:t>
            </w:r>
          </w:p>
        </w:tc>
        <w:tc>
          <w:tcPr>
            <w:tcW w:w="2410" w:type="dxa"/>
            <w:tcBorders>
              <w:top w:val="nil"/>
              <w:left w:val="nil"/>
              <w:bottom w:val="single" w:sz="4" w:space="0" w:color="auto"/>
              <w:right w:val="single" w:sz="4" w:space="0" w:color="auto"/>
            </w:tcBorders>
            <w:shd w:val="clear" w:color="auto" w:fill="auto"/>
            <w:noWrap/>
            <w:hideMark/>
          </w:tcPr>
          <w:p w:rsidR="00A0124E" w:rsidRPr="00FA47AB" w:rsidRDefault="001F5222"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50.000,00</w:t>
            </w:r>
          </w:p>
        </w:tc>
        <w:tc>
          <w:tcPr>
            <w:tcW w:w="2976" w:type="dxa"/>
            <w:tcBorders>
              <w:top w:val="nil"/>
              <w:left w:val="nil"/>
              <w:bottom w:val="single" w:sz="4" w:space="0" w:color="auto"/>
              <w:right w:val="single" w:sz="4" w:space="0" w:color="auto"/>
            </w:tcBorders>
            <w:shd w:val="clear" w:color="auto" w:fill="auto"/>
            <w:noWrap/>
            <w:vAlign w:val="bottom"/>
            <w:hideMark/>
          </w:tcPr>
          <w:p w:rsidR="00A0124E" w:rsidRPr="00FA47AB" w:rsidRDefault="0048215B"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30.000,00</w:t>
            </w:r>
          </w:p>
        </w:tc>
      </w:tr>
      <w:tr w:rsidR="00A0124E" w:rsidRPr="00FA47AB" w:rsidTr="00DD00C4">
        <w:trPr>
          <w:trHeight w:val="315"/>
        </w:trPr>
        <w:tc>
          <w:tcPr>
            <w:tcW w:w="1575" w:type="dxa"/>
            <w:tcBorders>
              <w:top w:val="nil"/>
              <w:left w:val="single" w:sz="4" w:space="0" w:color="auto"/>
              <w:bottom w:val="single" w:sz="4" w:space="0" w:color="auto"/>
              <w:right w:val="single" w:sz="4" w:space="0" w:color="auto"/>
            </w:tcBorders>
            <w:shd w:val="clear" w:color="auto" w:fill="auto"/>
            <w:noWrap/>
            <w:vAlign w:val="bottom"/>
          </w:tcPr>
          <w:p w:rsidR="00A0124E" w:rsidRPr="00FA47AB" w:rsidRDefault="00A0124E" w:rsidP="00FA47AB">
            <w:pPr>
              <w:spacing w:after="0" w:line="240" w:lineRule="auto"/>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Akıncılar</w:t>
            </w:r>
          </w:p>
        </w:tc>
        <w:tc>
          <w:tcPr>
            <w:tcW w:w="2126" w:type="dxa"/>
            <w:tcBorders>
              <w:top w:val="nil"/>
              <w:left w:val="nil"/>
              <w:bottom w:val="single" w:sz="4" w:space="0" w:color="auto"/>
              <w:right w:val="single" w:sz="4" w:space="0" w:color="auto"/>
            </w:tcBorders>
            <w:shd w:val="clear" w:color="auto" w:fill="auto"/>
            <w:noWrap/>
            <w:vAlign w:val="center"/>
            <w:hideMark/>
          </w:tcPr>
          <w:p w:rsidR="00A0124E" w:rsidRPr="00FA47AB" w:rsidRDefault="001F5222"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29</w:t>
            </w:r>
          </w:p>
        </w:tc>
        <w:tc>
          <w:tcPr>
            <w:tcW w:w="2410" w:type="dxa"/>
            <w:tcBorders>
              <w:top w:val="nil"/>
              <w:left w:val="nil"/>
              <w:bottom w:val="single" w:sz="4" w:space="0" w:color="auto"/>
              <w:right w:val="single" w:sz="4" w:space="0" w:color="auto"/>
            </w:tcBorders>
            <w:shd w:val="clear" w:color="auto" w:fill="auto"/>
            <w:noWrap/>
            <w:hideMark/>
          </w:tcPr>
          <w:p w:rsidR="00A0124E" w:rsidRPr="00FA47AB" w:rsidRDefault="001F5222"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6.250,00</w:t>
            </w:r>
          </w:p>
        </w:tc>
        <w:tc>
          <w:tcPr>
            <w:tcW w:w="2976" w:type="dxa"/>
            <w:tcBorders>
              <w:top w:val="nil"/>
              <w:left w:val="nil"/>
              <w:bottom w:val="single" w:sz="4" w:space="0" w:color="auto"/>
              <w:right w:val="single" w:sz="4" w:space="0" w:color="auto"/>
            </w:tcBorders>
            <w:shd w:val="clear" w:color="auto" w:fill="auto"/>
            <w:noWrap/>
            <w:vAlign w:val="bottom"/>
            <w:hideMark/>
          </w:tcPr>
          <w:p w:rsidR="00A0124E" w:rsidRPr="00FA47AB" w:rsidRDefault="0048215B"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Yoktur</w:t>
            </w:r>
          </w:p>
        </w:tc>
      </w:tr>
      <w:tr w:rsidR="00A0124E" w:rsidRPr="00FA47AB" w:rsidTr="00DD00C4">
        <w:trPr>
          <w:trHeight w:val="315"/>
        </w:trPr>
        <w:tc>
          <w:tcPr>
            <w:tcW w:w="1575" w:type="dxa"/>
            <w:tcBorders>
              <w:top w:val="nil"/>
              <w:left w:val="single" w:sz="4" w:space="0" w:color="auto"/>
              <w:bottom w:val="single" w:sz="4" w:space="0" w:color="auto"/>
              <w:right w:val="single" w:sz="4" w:space="0" w:color="auto"/>
            </w:tcBorders>
            <w:shd w:val="clear" w:color="auto" w:fill="auto"/>
            <w:noWrap/>
            <w:vAlign w:val="bottom"/>
          </w:tcPr>
          <w:p w:rsidR="00A0124E" w:rsidRPr="00FA47AB" w:rsidRDefault="00A0124E" w:rsidP="00FA47AB">
            <w:pPr>
              <w:spacing w:after="0" w:line="240" w:lineRule="auto"/>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Altınyayla</w:t>
            </w:r>
          </w:p>
        </w:tc>
        <w:tc>
          <w:tcPr>
            <w:tcW w:w="2126" w:type="dxa"/>
            <w:tcBorders>
              <w:top w:val="nil"/>
              <w:left w:val="nil"/>
              <w:bottom w:val="single" w:sz="4" w:space="0" w:color="auto"/>
              <w:right w:val="single" w:sz="4" w:space="0" w:color="auto"/>
            </w:tcBorders>
            <w:shd w:val="clear" w:color="auto" w:fill="auto"/>
            <w:noWrap/>
            <w:vAlign w:val="center"/>
            <w:hideMark/>
          </w:tcPr>
          <w:p w:rsidR="00A0124E" w:rsidRPr="00FA47AB" w:rsidRDefault="001F5222"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10</w:t>
            </w:r>
          </w:p>
        </w:tc>
        <w:tc>
          <w:tcPr>
            <w:tcW w:w="2410" w:type="dxa"/>
            <w:tcBorders>
              <w:top w:val="nil"/>
              <w:left w:val="nil"/>
              <w:bottom w:val="single" w:sz="4" w:space="0" w:color="auto"/>
              <w:right w:val="single" w:sz="4" w:space="0" w:color="auto"/>
            </w:tcBorders>
            <w:shd w:val="clear" w:color="auto" w:fill="auto"/>
            <w:noWrap/>
            <w:hideMark/>
          </w:tcPr>
          <w:p w:rsidR="00A0124E" w:rsidRPr="00FA47AB" w:rsidRDefault="001F5222"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40.000,00</w:t>
            </w:r>
          </w:p>
        </w:tc>
        <w:tc>
          <w:tcPr>
            <w:tcW w:w="2976" w:type="dxa"/>
            <w:tcBorders>
              <w:top w:val="nil"/>
              <w:left w:val="nil"/>
              <w:bottom w:val="single" w:sz="4" w:space="0" w:color="auto"/>
              <w:right w:val="single" w:sz="4" w:space="0" w:color="auto"/>
            </w:tcBorders>
            <w:shd w:val="clear" w:color="auto" w:fill="auto"/>
            <w:noWrap/>
            <w:vAlign w:val="bottom"/>
            <w:hideMark/>
          </w:tcPr>
          <w:p w:rsidR="00A0124E" w:rsidRPr="00FA47AB" w:rsidRDefault="0048215B"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27.284.96</w:t>
            </w:r>
          </w:p>
        </w:tc>
      </w:tr>
      <w:tr w:rsidR="00A0124E" w:rsidRPr="00FA47AB" w:rsidTr="00DD00C4">
        <w:trPr>
          <w:trHeight w:val="315"/>
        </w:trPr>
        <w:tc>
          <w:tcPr>
            <w:tcW w:w="1575" w:type="dxa"/>
            <w:tcBorders>
              <w:top w:val="nil"/>
              <w:left w:val="single" w:sz="4" w:space="0" w:color="auto"/>
              <w:bottom w:val="single" w:sz="4" w:space="0" w:color="auto"/>
              <w:right w:val="single" w:sz="4" w:space="0" w:color="auto"/>
            </w:tcBorders>
            <w:shd w:val="clear" w:color="auto" w:fill="auto"/>
            <w:noWrap/>
            <w:vAlign w:val="bottom"/>
          </w:tcPr>
          <w:p w:rsidR="00A0124E" w:rsidRPr="00FA47AB" w:rsidRDefault="00A0124E" w:rsidP="00FA47AB">
            <w:pPr>
              <w:spacing w:after="0" w:line="240" w:lineRule="auto"/>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Divriği</w:t>
            </w:r>
          </w:p>
        </w:tc>
        <w:tc>
          <w:tcPr>
            <w:tcW w:w="2126" w:type="dxa"/>
            <w:tcBorders>
              <w:top w:val="nil"/>
              <w:left w:val="nil"/>
              <w:bottom w:val="single" w:sz="4" w:space="0" w:color="auto"/>
              <w:right w:val="single" w:sz="4" w:space="0" w:color="auto"/>
            </w:tcBorders>
            <w:shd w:val="clear" w:color="auto" w:fill="auto"/>
            <w:noWrap/>
            <w:vAlign w:val="center"/>
            <w:hideMark/>
          </w:tcPr>
          <w:p w:rsidR="00A0124E" w:rsidRPr="00FA47AB" w:rsidRDefault="001F5222"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105</w:t>
            </w:r>
          </w:p>
        </w:tc>
        <w:tc>
          <w:tcPr>
            <w:tcW w:w="2410" w:type="dxa"/>
            <w:tcBorders>
              <w:top w:val="nil"/>
              <w:left w:val="nil"/>
              <w:bottom w:val="single" w:sz="4" w:space="0" w:color="auto"/>
              <w:right w:val="single" w:sz="4" w:space="0" w:color="auto"/>
            </w:tcBorders>
            <w:shd w:val="clear" w:color="auto" w:fill="auto"/>
            <w:noWrap/>
            <w:hideMark/>
          </w:tcPr>
          <w:p w:rsidR="00A0124E" w:rsidRPr="00FA47AB" w:rsidRDefault="001F5222"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20.000,00</w:t>
            </w:r>
          </w:p>
        </w:tc>
        <w:tc>
          <w:tcPr>
            <w:tcW w:w="2976" w:type="dxa"/>
            <w:tcBorders>
              <w:top w:val="nil"/>
              <w:left w:val="nil"/>
              <w:bottom w:val="single" w:sz="4" w:space="0" w:color="auto"/>
              <w:right w:val="single" w:sz="4" w:space="0" w:color="auto"/>
            </w:tcBorders>
            <w:shd w:val="clear" w:color="auto" w:fill="auto"/>
            <w:noWrap/>
            <w:vAlign w:val="bottom"/>
            <w:hideMark/>
          </w:tcPr>
          <w:p w:rsidR="00A0124E" w:rsidRPr="00FA47AB" w:rsidRDefault="0048215B"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Yoktur</w:t>
            </w:r>
          </w:p>
        </w:tc>
      </w:tr>
      <w:tr w:rsidR="00A0124E" w:rsidRPr="00FA47AB" w:rsidTr="00DD00C4">
        <w:trPr>
          <w:trHeight w:val="315"/>
        </w:trPr>
        <w:tc>
          <w:tcPr>
            <w:tcW w:w="1575" w:type="dxa"/>
            <w:tcBorders>
              <w:top w:val="nil"/>
              <w:left w:val="single" w:sz="4" w:space="0" w:color="auto"/>
              <w:bottom w:val="single" w:sz="4" w:space="0" w:color="auto"/>
              <w:right w:val="single" w:sz="4" w:space="0" w:color="auto"/>
            </w:tcBorders>
            <w:shd w:val="clear" w:color="auto" w:fill="auto"/>
            <w:noWrap/>
            <w:vAlign w:val="bottom"/>
          </w:tcPr>
          <w:p w:rsidR="00A0124E" w:rsidRPr="00FA47AB" w:rsidRDefault="00A0124E" w:rsidP="00FA47AB">
            <w:pPr>
              <w:spacing w:after="0" w:line="240" w:lineRule="auto"/>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Doğanşar</w:t>
            </w:r>
          </w:p>
        </w:tc>
        <w:tc>
          <w:tcPr>
            <w:tcW w:w="2126" w:type="dxa"/>
            <w:tcBorders>
              <w:top w:val="nil"/>
              <w:left w:val="nil"/>
              <w:bottom w:val="single" w:sz="4" w:space="0" w:color="auto"/>
              <w:right w:val="single" w:sz="4" w:space="0" w:color="auto"/>
            </w:tcBorders>
            <w:shd w:val="clear" w:color="auto" w:fill="auto"/>
            <w:noWrap/>
            <w:vAlign w:val="center"/>
            <w:hideMark/>
          </w:tcPr>
          <w:p w:rsidR="00A0124E" w:rsidRPr="00FA47AB" w:rsidRDefault="001F5222"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26</w:t>
            </w:r>
          </w:p>
        </w:tc>
        <w:tc>
          <w:tcPr>
            <w:tcW w:w="2410" w:type="dxa"/>
            <w:tcBorders>
              <w:top w:val="nil"/>
              <w:left w:val="nil"/>
              <w:bottom w:val="single" w:sz="4" w:space="0" w:color="auto"/>
              <w:right w:val="single" w:sz="4" w:space="0" w:color="auto"/>
            </w:tcBorders>
            <w:shd w:val="clear" w:color="auto" w:fill="auto"/>
            <w:noWrap/>
            <w:hideMark/>
          </w:tcPr>
          <w:p w:rsidR="00A0124E" w:rsidRPr="00FA47AB" w:rsidRDefault="001F5222"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Yoktur</w:t>
            </w:r>
          </w:p>
        </w:tc>
        <w:tc>
          <w:tcPr>
            <w:tcW w:w="2976" w:type="dxa"/>
            <w:tcBorders>
              <w:top w:val="nil"/>
              <w:left w:val="nil"/>
              <w:bottom w:val="single" w:sz="4" w:space="0" w:color="auto"/>
              <w:right w:val="single" w:sz="4" w:space="0" w:color="auto"/>
            </w:tcBorders>
            <w:shd w:val="clear" w:color="auto" w:fill="auto"/>
            <w:noWrap/>
            <w:vAlign w:val="bottom"/>
            <w:hideMark/>
          </w:tcPr>
          <w:p w:rsidR="00A0124E" w:rsidRPr="00FA47AB" w:rsidRDefault="0048215B"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Yoktur</w:t>
            </w:r>
          </w:p>
        </w:tc>
      </w:tr>
      <w:tr w:rsidR="00A0124E" w:rsidRPr="00FA47AB" w:rsidTr="00DD00C4">
        <w:trPr>
          <w:trHeight w:val="315"/>
        </w:trPr>
        <w:tc>
          <w:tcPr>
            <w:tcW w:w="1575" w:type="dxa"/>
            <w:tcBorders>
              <w:top w:val="nil"/>
              <w:left w:val="single" w:sz="4" w:space="0" w:color="auto"/>
              <w:bottom w:val="single" w:sz="4" w:space="0" w:color="auto"/>
              <w:right w:val="single" w:sz="4" w:space="0" w:color="auto"/>
            </w:tcBorders>
            <w:shd w:val="clear" w:color="auto" w:fill="auto"/>
            <w:noWrap/>
            <w:vAlign w:val="bottom"/>
          </w:tcPr>
          <w:p w:rsidR="00A0124E" w:rsidRPr="00FA47AB" w:rsidRDefault="00A0124E" w:rsidP="00FA47AB">
            <w:pPr>
              <w:spacing w:after="0" w:line="240" w:lineRule="auto"/>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Gemerek</w:t>
            </w:r>
          </w:p>
        </w:tc>
        <w:tc>
          <w:tcPr>
            <w:tcW w:w="2126" w:type="dxa"/>
            <w:tcBorders>
              <w:top w:val="nil"/>
              <w:left w:val="nil"/>
              <w:bottom w:val="single" w:sz="4" w:space="0" w:color="auto"/>
              <w:right w:val="single" w:sz="4" w:space="0" w:color="auto"/>
            </w:tcBorders>
            <w:shd w:val="clear" w:color="auto" w:fill="auto"/>
            <w:noWrap/>
            <w:vAlign w:val="center"/>
            <w:hideMark/>
          </w:tcPr>
          <w:p w:rsidR="00A0124E" w:rsidRPr="00FA47AB" w:rsidRDefault="001F5222"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34</w:t>
            </w:r>
          </w:p>
        </w:tc>
        <w:tc>
          <w:tcPr>
            <w:tcW w:w="2410" w:type="dxa"/>
            <w:tcBorders>
              <w:top w:val="nil"/>
              <w:left w:val="nil"/>
              <w:bottom w:val="single" w:sz="4" w:space="0" w:color="auto"/>
              <w:right w:val="single" w:sz="4" w:space="0" w:color="auto"/>
            </w:tcBorders>
            <w:shd w:val="clear" w:color="auto" w:fill="auto"/>
            <w:noWrap/>
            <w:hideMark/>
          </w:tcPr>
          <w:p w:rsidR="00A0124E" w:rsidRPr="00FA47AB" w:rsidRDefault="001F5222"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585.560,00</w:t>
            </w:r>
          </w:p>
        </w:tc>
        <w:tc>
          <w:tcPr>
            <w:tcW w:w="2976" w:type="dxa"/>
            <w:tcBorders>
              <w:top w:val="nil"/>
              <w:left w:val="nil"/>
              <w:bottom w:val="single" w:sz="4" w:space="0" w:color="auto"/>
              <w:right w:val="single" w:sz="4" w:space="0" w:color="auto"/>
            </w:tcBorders>
            <w:shd w:val="clear" w:color="auto" w:fill="auto"/>
            <w:noWrap/>
            <w:vAlign w:val="bottom"/>
            <w:hideMark/>
          </w:tcPr>
          <w:p w:rsidR="00A0124E" w:rsidRPr="00FA47AB" w:rsidRDefault="0048215B"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438.695,32</w:t>
            </w:r>
          </w:p>
        </w:tc>
      </w:tr>
      <w:tr w:rsidR="00A0124E" w:rsidRPr="00FA47AB" w:rsidTr="00DD00C4">
        <w:trPr>
          <w:trHeight w:val="315"/>
        </w:trPr>
        <w:tc>
          <w:tcPr>
            <w:tcW w:w="1575" w:type="dxa"/>
            <w:tcBorders>
              <w:top w:val="nil"/>
              <w:left w:val="single" w:sz="4" w:space="0" w:color="auto"/>
              <w:bottom w:val="single" w:sz="4" w:space="0" w:color="auto"/>
              <w:right w:val="single" w:sz="4" w:space="0" w:color="auto"/>
            </w:tcBorders>
            <w:shd w:val="clear" w:color="auto" w:fill="auto"/>
            <w:noWrap/>
            <w:vAlign w:val="bottom"/>
          </w:tcPr>
          <w:p w:rsidR="00A0124E" w:rsidRPr="00FA47AB" w:rsidRDefault="00A0124E" w:rsidP="00FA47AB">
            <w:pPr>
              <w:spacing w:after="0" w:line="240" w:lineRule="auto"/>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Gölova</w:t>
            </w:r>
          </w:p>
        </w:tc>
        <w:tc>
          <w:tcPr>
            <w:tcW w:w="2126" w:type="dxa"/>
            <w:tcBorders>
              <w:top w:val="nil"/>
              <w:left w:val="nil"/>
              <w:bottom w:val="single" w:sz="4" w:space="0" w:color="auto"/>
              <w:right w:val="single" w:sz="4" w:space="0" w:color="auto"/>
            </w:tcBorders>
            <w:shd w:val="clear" w:color="auto" w:fill="auto"/>
            <w:noWrap/>
            <w:vAlign w:val="center"/>
            <w:hideMark/>
          </w:tcPr>
          <w:p w:rsidR="00A0124E" w:rsidRPr="00FA47AB" w:rsidRDefault="001F5222"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29</w:t>
            </w:r>
          </w:p>
        </w:tc>
        <w:tc>
          <w:tcPr>
            <w:tcW w:w="2410" w:type="dxa"/>
            <w:tcBorders>
              <w:top w:val="nil"/>
              <w:left w:val="nil"/>
              <w:bottom w:val="single" w:sz="4" w:space="0" w:color="auto"/>
              <w:right w:val="single" w:sz="4" w:space="0" w:color="auto"/>
            </w:tcBorders>
            <w:shd w:val="clear" w:color="auto" w:fill="auto"/>
            <w:noWrap/>
            <w:hideMark/>
          </w:tcPr>
          <w:p w:rsidR="00A0124E" w:rsidRPr="00FA47AB" w:rsidRDefault="001F5222"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231.260,00</w:t>
            </w:r>
          </w:p>
        </w:tc>
        <w:tc>
          <w:tcPr>
            <w:tcW w:w="2976" w:type="dxa"/>
            <w:tcBorders>
              <w:top w:val="nil"/>
              <w:left w:val="nil"/>
              <w:bottom w:val="single" w:sz="4" w:space="0" w:color="auto"/>
              <w:right w:val="single" w:sz="4" w:space="0" w:color="auto"/>
            </w:tcBorders>
            <w:shd w:val="clear" w:color="auto" w:fill="auto"/>
            <w:noWrap/>
            <w:vAlign w:val="bottom"/>
            <w:hideMark/>
          </w:tcPr>
          <w:p w:rsidR="00A0124E" w:rsidRPr="00FA47AB" w:rsidRDefault="0048215B"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85.862,56</w:t>
            </w:r>
          </w:p>
        </w:tc>
      </w:tr>
      <w:tr w:rsidR="00A0124E" w:rsidRPr="00FA47AB" w:rsidTr="00DD00C4">
        <w:trPr>
          <w:trHeight w:val="315"/>
        </w:trPr>
        <w:tc>
          <w:tcPr>
            <w:tcW w:w="1575" w:type="dxa"/>
            <w:tcBorders>
              <w:top w:val="nil"/>
              <w:left w:val="single" w:sz="4" w:space="0" w:color="auto"/>
              <w:bottom w:val="single" w:sz="4" w:space="0" w:color="auto"/>
              <w:right w:val="single" w:sz="4" w:space="0" w:color="auto"/>
            </w:tcBorders>
            <w:shd w:val="clear" w:color="auto" w:fill="auto"/>
            <w:noWrap/>
            <w:vAlign w:val="bottom"/>
          </w:tcPr>
          <w:p w:rsidR="00A0124E" w:rsidRPr="00FA47AB" w:rsidRDefault="00A0124E" w:rsidP="00FA47AB">
            <w:pPr>
              <w:spacing w:after="0" w:line="240" w:lineRule="auto"/>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Gürün</w:t>
            </w:r>
          </w:p>
        </w:tc>
        <w:tc>
          <w:tcPr>
            <w:tcW w:w="2126" w:type="dxa"/>
            <w:tcBorders>
              <w:top w:val="nil"/>
              <w:left w:val="nil"/>
              <w:bottom w:val="single" w:sz="4" w:space="0" w:color="auto"/>
              <w:right w:val="single" w:sz="4" w:space="0" w:color="auto"/>
            </w:tcBorders>
            <w:shd w:val="clear" w:color="auto" w:fill="auto"/>
            <w:noWrap/>
            <w:vAlign w:val="center"/>
            <w:hideMark/>
          </w:tcPr>
          <w:p w:rsidR="00A0124E" w:rsidRPr="00FA47AB" w:rsidRDefault="001F5222"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60</w:t>
            </w:r>
          </w:p>
        </w:tc>
        <w:tc>
          <w:tcPr>
            <w:tcW w:w="2410" w:type="dxa"/>
            <w:tcBorders>
              <w:top w:val="nil"/>
              <w:left w:val="nil"/>
              <w:bottom w:val="single" w:sz="4" w:space="0" w:color="auto"/>
              <w:right w:val="single" w:sz="4" w:space="0" w:color="auto"/>
            </w:tcBorders>
            <w:shd w:val="clear" w:color="auto" w:fill="auto"/>
            <w:noWrap/>
            <w:hideMark/>
          </w:tcPr>
          <w:p w:rsidR="00A0124E" w:rsidRPr="00FA47AB" w:rsidRDefault="001F5222"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141.440,00</w:t>
            </w:r>
          </w:p>
        </w:tc>
        <w:tc>
          <w:tcPr>
            <w:tcW w:w="2976" w:type="dxa"/>
            <w:tcBorders>
              <w:top w:val="nil"/>
              <w:left w:val="nil"/>
              <w:bottom w:val="single" w:sz="4" w:space="0" w:color="auto"/>
              <w:right w:val="single" w:sz="4" w:space="0" w:color="auto"/>
            </w:tcBorders>
            <w:shd w:val="clear" w:color="auto" w:fill="auto"/>
            <w:noWrap/>
            <w:vAlign w:val="bottom"/>
            <w:hideMark/>
          </w:tcPr>
          <w:p w:rsidR="00A0124E" w:rsidRPr="00FA47AB" w:rsidRDefault="00FE0AF3"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105.880,00</w:t>
            </w:r>
          </w:p>
        </w:tc>
      </w:tr>
      <w:tr w:rsidR="00A0124E" w:rsidRPr="00FA47AB" w:rsidTr="00DD00C4">
        <w:trPr>
          <w:trHeight w:val="315"/>
        </w:trPr>
        <w:tc>
          <w:tcPr>
            <w:tcW w:w="1575" w:type="dxa"/>
            <w:tcBorders>
              <w:top w:val="nil"/>
              <w:left w:val="single" w:sz="4" w:space="0" w:color="auto"/>
              <w:bottom w:val="single" w:sz="4" w:space="0" w:color="auto"/>
              <w:right w:val="single" w:sz="4" w:space="0" w:color="auto"/>
            </w:tcBorders>
            <w:shd w:val="clear" w:color="auto" w:fill="auto"/>
            <w:noWrap/>
            <w:vAlign w:val="bottom"/>
          </w:tcPr>
          <w:p w:rsidR="00A0124E" w:rsidRPr="00FA47AB" w:rsidRDefault="00A0124E" w:rsidP="00FA47AB">
            <w:pPr>
              <w:spacing w:after="0" w:line="240" w:lineRule="auto"/>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Hafik</w:t>
            </w:r>
          </w:p>
        </w:tc>
        <w:tc>
          <w:tcPr>
            <w:tcW w:w="2126" w:type="dxa"/>
            <w:tcBorders>
              <w:top w:val="nil"/>
              <w:left w:val="nil"/>
              <w:bottom w:val="single" w:sz="4" w:space="0" w:color="auto"/>
              <w:right w:val="single" w:sz="4" w:space="0" w:color="auto"/>
            </w:tcBorders>
            <w:shd w:val="clear" w:color="auto" w:fill="auto"/>
            <w:noWrap/>
            <w:vAlign w:val="center"/>
            <w:hideMark/>
          </w:tcPr>
          <w:p w:rsidR="00A0124E" w:rsidRPr="00FA47AB" w:rsidRDefault="001F5222"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74</w:t>
            </w:r>
          </w:p>
        </w:tc>
        <w:tc>
          <w:tcPr>
            <w:tcW w:w="2410" w:type="dxa"/>
            <w:tcBorders>
              <w:top w:val="nil"/>
              <w:left w:val="nil"/>
              <w:bottom w:val="single" w:sz="4" w:space="0" w:color="auto"/>
              <w:right w:val="single" w:sz="4" w:space="0" w:color="auto"/>
            </w:tcBorders>
            <w:shd w:val="clear" w:color="auto" w:fill="auto"/>
            <w:noWrap/>
            <w:hideMark/>
          </w:tcPr>
          <w:p w:rsidR="00A0124E" w:rsidRPr="00FA47AB" w:rsidRDefault="001F5222"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Yoktur</w:t>
            </w:r>
          </w:p>
        </w:tc>
        <w:tc>
          <w:tcPr>
            <w:tcW w:w="2976" w:type="dxa"/>
            <w:tcBorders>
              <w:top w:val="nil"/>
              <w:left w:val="nil"/>
              <w:bottom w:val="single" w:sz="4" w:space="0" w:color="auto"/>
              <w:right w:val="single" w:sz="4" w:space="0" w:color="auto"/>
            </w:tcBorders>
            <w:shd w:val="clear" w:color="auto" w:fill="auto"/>
            <w:noWrap/>
            <w:vAlign w:val="bottom"/>
            <w:hideMark/>
          </w:tcPr>
          <w:p w:rsidR="00A0124E" w:rsidRPr="00FA47AB" w:rsidRDefault="005B7F8D"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Yoktur</w:t>
            </w:r>
          </w:p>
        </w:tc>
      </w:tr>
      <w:tr w:rsidR="00A0124E" w:rsidRPr="00FA47AB" w:rsidTr="00DD00C4">
        <w:trPr>
          <w:trHeight w:val="315"/>
        </w:trPr>
        <w:tc>
          <w:tcPr>
            <w:tcW w:w="1575" w:type="dxa"/>
            <w:tcBorders>
              <w:top w:val="nil"/>
              <w:left w:val="single" w:sz="4" w:space="0" w:color="auto"/>
              <w:bottom w:val="single" w:sz="4" w:space="0" w:color="auto"/>
              <w:right w:val="single" w:sz="4" w:space="0" w:color="auto"/>
            </w:tcBorders>
            <w:shd w:val="clear" w:color="auto" w:fill="auto"/>
            <w:noWrap/>
            <w:vAlign w:val="bottom"/>
          </w:tcPr>
          <w:p w:rsidR="00A0124E" w:rsidRPr="00FA47AB" w:rsidRDefault="00A0124E" w:rsidP="00FA47AB">
            <w:pPr>
              <w:spacing w:after="0" w:line="240" w:lineRule="auto"/>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İmranlı</w:t>
            </w:r>
          </w:p>
        </w:tc>
        <w:tc>
          <w:tcPr>
            <w:tcW w:w="2126" w:type="dxa"/>
            <w:tcBorders>
              <w:top w:val="nil"/>
              <w:left w:val="nil"/>
              <w:bottom w:val="single" w:sz="4" w:space="0" w:color="auto"/>
              <w:right w:val="single" w:sz="4" w:space="0" w:color="auto"/>
            </w:tcBorders>
            <w:shd w:val="clear" w:color="auto" w:fill="auto"/>
            <w:noWrap/>
            <w:vAlign w:val="center"/>
            <w:hideMark/>
          </w:tcPr>
          <w:p w:rsidR="00A0124E" w:rsidRPr="00FA47AB" w:rsidRDefault="001F5222"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100</w:t>
            </w:r>
          </w:p>
        </w:tc>
        <w:tc>
          <w:tcPr>
            <w:tcW w:w="2410" w:type="dxa"/>
            <w:tcBorders>
              <w:top w:val="nil"/>
              <w:left w:val="nil"/>
              <w:bottom w:val="single" w:sz="4" w:space="0" w:color="auto"/>
              <w:right w:val="single" w:sz="4" w:space="0" w:color="auto"/>
            </w:tcBorders>
            <w:shd w:val="clear" w:color="auto" w:fill="auto"/>
            <w:noWrap/>
            <w:hideMark/>
          </w:tcPr>
          <w:p w:rsidR="00A0124E" w:rsidRPr="00FA47AB" w:rsidRDefault="001F5222"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50.000,00</w:t>
            </w:r>
          </w:p>
        </w:tc>
        <w:tc>
          <w:tcPr>
            <w:tcW w:w="2976" w:type="dxa"/>
            <w:tcBorders>
              <w:top w:val="nil"/>
              <w:left w:val="nil"/>
              <w:bottom w:val="single" w:sz="4" w:space="0" w:color="auto"/>
              <w:right w:val="single" w:sz="4" w:space="0" w:color="auto"/>
            </w:tcBorders>
            <w:shd w:val="clear" w:color="auto" w:fill="auto"/>
            <w:noWrap/>
            <w:vAlign w:val="bottom"/>
            <w:hideMark/>
          </w:tcPr>
          <w:p w:rsidR="00A0124E" w:rsidRPr="00FA47AB" w:rsidRDefault="00114F3F"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50.000,00</w:t>
            </w:r>
          </w:p>
        </w:tc>
      </w:tr>
      <w:tr w:rsidR="00A0124E" w:rsidRPr="00FA47AB" w:rsidTr="00DD00C4">
        <w:trPr>
          <w:trHeight w:val="315"/>
        </w:trPr>
        <w:tc>
          <w:tcPr>
            <w:tcW w:w="1575" w:type="dxa"/>
            <w:tcBorders>
              <w:top w:val="nil"/>
              <w:left w:val="single" w:sz="4" w:space="0" w:color="auto"/>
              <w:bottom w:val="single" w:sz="4" w:space="0" w:color="auto"/>
              <w:right w:val="single" w:sz="4" w:space="0" w:color="auto"/>
            </w:tcBorders>
            <w:shd w:val="clear" w:color="auto" w:fill="auto"/>
            <w:noWrap/>
            <w:vAlign w:val="bottom"/>
          </w:tcPr>
          <w:p w:rsidR="00A0124E" w:rsidRPr="00FA47AB" w:rsidRDefault="00A0124E" w:rsidP="00FA47AB">
            <w:pPr>
              <w:spacing w:after="0" w:line="240" w:lineRule="auto"/>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Kangal</w:t>
            </w:r>
          </w:p>
        </w:tc>
        <w:tc>
          <w:tcPr>
            <w:tcW w:w="2126" w:type="dxa"/>
            <w:tcBorders>
              <w:top w:val="nil"/>
              <w:left w:val="nil"/>
              <w:bottom w:val="single" w:sz="4" w:space="0" w:color="auto"/>
              <w:right w:val="single" w:sz="4" w:space="0" w:color="auto"/>
            </w:tcBorders>
            <w:shd w:val="clear" w:color="auto" w:fill="auto"/>
            <w:noWrap/>
            <w:vAlign w:val="center"/>
            <w:hideMark/>
          </w:tcPr>
          <w:p w:rsidR="00A0124E" w:rsidRPr="00FA47AB" w:rsidRDefault="001F5222"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112</w:t>
            </w:r>
          </w:p>
        </w:tc>
        <w:tc>
          <w:tcPr>
            <w:tcW w:w="2410" w:type="dxa"/>
            <w:tcBorders>
              <w:top w:val="nil"/>
              <w:left w:val="nil"/>
              <w:bottom w:val="single" w:sz="4" w:space="0" w:color="auto"/>
              <w:right w:val="single" w:sz="4" w:space="0" w:color="auto"/>
            </w:tcBorders>
            <w:shd w:val="clear" w:color="auto" w:fill="auto"/>
            <w:noWrap/>
            <w:hideMark/>
          </w:tcPr>
          <w:p w:rsidR="00A0124E" w:rsidRPr="00FA47AB" w:rsidRDefault="001F5222"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5.000,00</w:t>
            </w:r>
          </w:p>
        </w:tc>
        <w:tc>
          <w:tcPr>
            <w:tcW w:w="2976" w:type="dxa"/>
            <w:tcBorders>
              <w:top w:val="nil"/>
              <w:left w:val="nil"/>
              <w:bottom w:val="single" w:sz="4" w:space="0" w:color="auto"/>
              <w:right w:val="single" w:sz="4" w:space="0" w:color="auto"/>
            </w:tcBorders>
            <w:shd w:val="clear" w:color="auto" w:fill="auto"/>
            <w:noWrap/>
            <w:vAlign w:val="bottom"/>
            <w:hideMark/>
          </w:tcPr>
          <w:p w:rsidR="00A0124E" w:rsidRPr="00FA47AB" w:rsidRDefault="00114F3F"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Yoktur</w:t>
            </w:r>
          </w:p>
        </w:tc>
      </w:tr>
      <w:tr w:rsidR="00A0124E" w:rsidRPr="00FA47AB" w:rsidTr="00DD00C4">
        <w:trPr>
          <w:trHeight w:val="315"/>
        </w:trPr>
        <w:tc>
          <w:tcPr>
            <w:tcW w:w="1575" w:type="dxa"/>
            <w:tcBorders>
              <w:top w:val="nil"/>
              <w:left w:val="single" w:sz="4" w:space="0" w:color="auto"/>
              <w:bottom w:val="single" w:sz="4" w:space="0" w:color="auto"/>
              <w:right w:val="single" w:sz="4" w:space="0" w:color="auto"/>
            </w:tcBorders>
            <w:shd w:val="clear" w:color="auto" w:fill="auto"/>
            <w:noWrap/>
            <w:vAlign w:val="bottom"/>
          </w:tcPr>
          <w:p w:rsidR="00A0124E" w:rsidRPr="00FA47AB" w:rsidRDefault="00A0124E" w:rsidP="00FA47AB">
            <w:pPr>
              <w:spacing w:after="0" w:line="240" w:lineRule="auto"/>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Koyulhisar</w:t>
            </w:r>
          </w:p>
        </w:tc>
        <w:tc>
          <w:tcPr>
            <w:tcW w:w="2126" w:type="dxa"/>
            <w:tcBorders>
              <w:top w:val="nil"/>
              <w:left w:val="nil"/>
              <w:bottom w:val="single" w:sz="4" w:space="0" w:color="auto"/>
              <w:right w:val="single" w:sz="4" w:space="0" w:color="auto"/>
            </w:tcBorders>
            <w:shd w:val="clear" w:color="auto" w:fill="auto"/>
            <w:noWrap/>
            <w:vAlign w:val="center"/>
            <w:hideMark/>
          </w:tcPr>
          <w:p w:rsidR="00A0124E" w:rsidRPr="00FA47AB" w:rsidRDefault="001F5222"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44</w:t>
            </w:r>
          </w:p>
        </w:tc>
        <w:tc>
          <w:tcPr>
            <w:tcW w:w="2410" w:type="dxa"/>
            <w:tcBorders>
              <w:top w:val="nil"/>
              <w:left w:val="nil"/>
              <w:bottom w:val="single" w:sz="4" w:space="0" w:color="auto"/>
              <w:right w:val="single" w:sz="4" w:space="0" w:color="auto"/>
            </w:tcBorders>
            <w:shd w:val="clear" w:color="auto" w:fill="auto"/>
            <w:noWrap/>
            <w:hideMark/>
          </w:tcPr>
          <w:p w:rsidR="00A0124E" w:rsidRPr="00FA47AB" w:rsidRDefault="001F5222"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120.000,00</w:t>
            </w:r>
          </w:p>
        </w:tc>
        <w:tc>
          <w:tcPr>
            <w:tcW w:w="2976" w:type="dxa"/>
            <w:tcBorders>
              <w:top w:val="nil"/>
              <w:left w:val="nil"/>
              <w:bottom w:val="single" w:sz="4" w:space="0" w:color="auto"/>
              <w:right w:val="single" w:sz="4" w:space="0" w:color="auto"/>
            </w:tcBorders>
            <w:shd w:val="clear" w:color="auto" w:fill="auto"/>
            <w:noWrap/>
            <w:vAlign w:val="bottom"/>
            <w:hideMark/>
          </w:tcPr>
          <w:p w:rsidR="00A0124E" w:rsidRPr="00FA47AB" w:rsidRDefault="00776B4E"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50.000,00</w:t>
            </w:r>
          </w:p>
        </w:tc>
      </w:tr>
      <w:tr w:rsidR="00A0124E" w:rsidRPr="00FA47AB" w:rsidTr="00DD00C4">
        <w:trPr>
          <w:trHeight w:val="315"/>
        </w:trPr>
        <w:tc>
          <w:tcPr>
            <w:tcW w:w="1575" w:type="dxa"/>
            <w:tcBorders>
              <w:top w:val="nil"/>
              <w:left w:val="single" w:sz="4" w:space="0" w:color="auto"/>
              <w:bottom w:val="single" w:sz="4" w:space="0" w:color="auto"/>
              <w:right w:val="single" w:sz="4" w:space="0" w:color="auto"/>
            </w:tcBorders>
            <w:shd w:val="clear" w:color="auto" w:fill="auto"/>
            <w:noWrap/>
            <w:vAlign w:val="bottom"/>
          </w:tcPr>
          <w:p w:rsidR="00A0124E" w:rsidRPr="00FA47AB" w:rsidRDefault="00A0124E" w:rsidP="00FA47AB">
            <w:pPr>
              <w:spacing w:after="0" w:line="240" w:lineRule="auto"/>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Suşehri</w:t>
            </w:r>
          </w:p>
        </w:tc>
        <w:tc>
          <w:tcPr>
            <w:tcW w:w="2126" w:type="dxa"/>
            <w:tcBorders>
              <w:top w:val="nil"/>
              <w:left w:val="nil"/>
              <w:bottom w:val="single" w:sz="4" w:space="0" w:color="auto"/>
              <w:right w:val="single" w:sz="4" w:space="0" w:color="auto"/>
            </w:tcBorders>
            <w:shd w:val="clear" w:color="auto" w:fill="auto"/>
            <w:noWrap/>
            <w:vAlign w:val="center"/>
            <w:hideMark/>
          </w:tcPr>
          <w:p w:rsidR="00A0124E" w:rsidRPr="00FA47AB" w:rsidRDefault="001F5222"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71</w:t>
            </w:r>
          </w:p>
        </w:tc>
        <w:tc>
          <w:tcPr>
            <w:tcW w:w="2410" w:type="dxa"/>
            <w:tcBorders>
              <w:top w:val="nil"/>
              <w:left w:val="nil"/>
              <w:bottom w:val="single" w:sz="4" w:space="0" w:color="auto"/>
              <w:right w:val="single" w:sz="4" w:space="0" w:color="auto"/>
            </w:tcBorders>
            <w:shd w:val="clear" w:color="auto" w:fill="auto"/>
            <w:noWrap/>
            <w:hideMark/>
          </w:tcPr>
          <w:p w:rsidR="00A0124E" w:rsidRPr="00FA47AB" w:rsidRDefault="001F5222"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95.000,00</w:t>
            </w:r>
          </w:p>
        </w:tc>
        <w:tc>
          <w:tcPr>
            <w:tcW w:w="2976" w:type="dxa"/>
            <w:tcBorders>
              <w:top w:val="nil"/>
              <w:left w:val="nil"/>
              <w:bottom w:val="single" w:sz="4" w:space="0" w:color="auto"/>
              <w:right w:val="single" w:sz="4" w:space="0" w:color="auto"/>
            </w:tcBorders>
            <w:shd w:val="clear" w:color="auto" w:fill="auto"/>
            <w:noWrap/>
            <w:vAlign w:val="bottom"/>
            <w:hideMark/>
          </w:tcPr>
          <w:p w:rsidR="00A0124E" w:rsidRPr="00FA47AB" w:rsidRDefault="00776B4E"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156.108,22</w:t>
            </w:r>
          </w:p>
        </w:tc>
      </w:tr>
      <w:tr w:rsidR="002B5B11" w:rsidRPr="00FA47AB" w:rsidTr="00DD00C4">
        <w:trPr>
          <w:trHeight w:val="315"/>
        </w:trPr>
        <w:tc>
          <w:tcPr>
            <w:tcW w:w="1575" w:type="dxa"/>
            <w:tcBorders>
              <w:top w:val="nil"/>
              <w:left w:val="single" w:sz="4" w:space="0" w:color="auto"/>
              <w:bottom w:val="single" w:sz="4" w:space="0" w:color="auto"/>
              <w:right w:val="single" w:sz="4" w:space="0" w:color="auto"/>
            </w:tcBorders>
            <w:shd w:val="clear" w:color="auto" w:fill="auto"/>
            <w:noWrap/>
            <w:vAlign w:val="bottom"/>
          </w:tcPr>
          <w:p w:rsidR="002B5B11" w:rsidRPr="00FA47AB" w:rsidRDefault="002B5B11" w:rsidP="00FA47AB">
            <w:pPr>
              <w:spacing w:after="0" w:line="240" w:lineRule="auto"/>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Şarkışla</w:t>
            </w:r>
          </w:p>
        </w:tc>
        <w:tc>
          <w:tcPr>
            <w:tcW w:w="2126" w:type="dxa"/>
            <w:tcBorders>
              <w:top w:val="nil"/>
              <w:left w:val="nil"/>
              <w:bottom w:val="single" w:sz="4" w:space="0" w:color="auto"/>
              <w:right w:val="single" w:sz="4" w:space="0" w:color="auto"/>
            </w:tcBorders>
            <w:shd w:val="clear" w:color="auto" w:fill="auto"/>
            <w:noWrap/>
            <w:vAlign w:val="center"/>
          </w:tcPr>
          <w:p w:rsidR="002B5B11" w:rsidRPr="00FA47AB" w:rsidRDefault="001F5222"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95</w:t>
            </w:r>
          </w:p>
        </w:tc>
        <w:tc>
          <w:tcPr>
            <w:tcW w:w="2410" w:type="dxa"/>
            <w:tcBorders>
              <w:top w:val="nil"/>
              <w:left w:val="nil"/>
              <w:bottom w:val="single" w:sz="4" w:space="0" w:color="auto"/>
              <w:right w:val="single" w:sz="4" w:space="0" w:color="auto"/>
            </w:tcBorders>
            <w:shd w:val="clear" w:color="auto" w:fill="auto"/>
            <w:noWrap/>
          </w:tcPr>
          <w:p w:rsidR="002B5B11" w:rsidRPr="00FA47AB" w:rsidRDefault="001F5222"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31.000,00</w:t>
            </w:r>
          </w:p>
        </w:tc>
        <w:tc>
          <w:tcPr>
            <w:tcW w:w="2976" w:type="dxa"/>
            <w:tcBorders>
              <w:top w:val="nil"/>
              <w:left w:val="nil"/>
              <w:bottom w:val="single" w:sz="4" w:space="0" w:color="auto"/>
              <w:right w:val="single" w:sz="4" w:space="0" w:color="auto"/>
            </w:tcBorders>
            <w:shd w:val="clear" w:color="auto" w:fill="auto"/>
            <w:noWrap/>
            <w:vAlign w:val="bottom"/>
          </w:tcPr>
          <w:p w:rsidR="002B5B11" w:rsidRPr="00FA47AB" w:rsidRDefault="00EC30EC"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31.000,00</w:t>
            </w:r>
          </w:p>
        </w:tc>
      </w:tr>
      <w:tr w:rsidR="002B5B11" w:rsidRPr="00FA47AB" w:rsidTr="00DD00C4">
        <w:trPr>
          <w:trHeight w:val="315"/>
        </w:trPr>
        <w:tc>
          <w:tcPr>
            <w:tcW w:w="1575" w:type="dxa"/>
            <w:tcBorders>
              <w:top w:val="nil"/>
              <w:left w:val="single" w:sz="4" w:space="0" w:color="auto"/>
              <w:bottom w:val="single" w:sz="4" w:space="0" w:color="auto"/>
              <w:right w:val="single" w:sz="4" w:space="0" w:color="auto"/>
            </w:tcBorders>
            <w:shd w:val="clear" w:color="auto" w:fill="auto"/>
            <w:noWrap/>
            <w:vAlign w:val="bottom"/>
          </w:tcPr>
          <w:p w:rsidR="002B5B11" w:rsidRPr="00FA47AB" w:rsidRDefault="002B5B11" w:rsidP="00FA47AB">
            <w:pPr>
              <w:spacing w:after="0" w:line="240" w:lineRule="auto"/>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Ulaş</w:t>
            </w:r>
          </w:p>
        </w:tc>
        <w:tc>
          <w:tcPr>
            <w:tcW w:w="2126" w:type="dxa"/>
            <w:tcBorders>
              <w:top w:val="nil"/>
              <w:left w:val="nil"/>
              <w:bottom w:val="single" w:sz="4" w:space="0" w:color="auto"/>
              <w:right w:val="single" w:sz="4" w:space="0" w:color="auto"/>
            </w:tcBorders>
            <w:shd w:val="clear" w:color="auto" w:fill="auto"/>
            <w:noWrap/>
            <w:vAlign w:val="center"/>
          </w:tcPr>
          <w:p w:rsidR="002B5B11" w:rsidRPr="00FA47AB" w:rsidRDefault="001F5222"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38</w:t>
            </w:r>
          </w:p>
        </w:tc>
        <w:tc>
          <w:tcPr>
            <w:tcW w:w="2410" w:type="dxa"/>
            <w:tcBorders>
              <w:top w:val="nil"/>
              <w:left w:val="nil"/>
              <w:bottom w:val="single" w:sz="4" w:space="0" w:color="auto"/>
              <w:right w:val="single" w:sz="4" w:space="0" w:color="auto"/>
            </w:tcBorders>
            <w:shd w:val="clear" w:color="auto" w:fill="auto"/>
            <w:noWrap/>
          </w:tcPr>
          <w:p w:rsidR="002B5B11" w:rsidRPr="00FA47AB" w:rsidRDefault="001F5222"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65.000,00</w:t>
            </w:r>
          </w:p>
        </w:tc>
        <w:tc>
          <w:tcPr>
            <w:tcW w:w="2976" w:type="dxa"/>
            <w:tcBorders>
              <w:top w:val="nil"/>
              <w:left w:val="nil"/>
              <w:bottom w:val="single" w:sz="4" w:space="0" w:color="auto"/>
              <w:right w:val="single" w:sz="4" w:space="0" w:color="auto"/>
            </w:tcBorders>
            <w:shd w:val="clear" w:color="auto" w:fill="auto"/>
            <w:noWrap/>
            <w:vAlign w:val="bottom"/>
          </w:tcPr>
          <w:p w:rsidR="002B5B11" w:rsidRPr="00FA47AB" w:rsidRDefault="00EC30EC"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40.000,00</w:t>
            </w:r>
          </w:p>
        </w:tc>
      </w:tr>
      <w:tr w:rsidR="002B5B11" w:rsidRPr="00FA47AB" w:rsidTr="00DD00C4">
        <w:trPr>
          <w:trHeight w:val="315"/>
        </w:trPr>
        <w:tc>
          <w:tcPr>
            <w:tcW w:w="1575" w:type="dxa"/>
            <w:tcBorders>
              <w:top w:val="nil"/>
              <w:left w:val="single" w:sz="4" w:space="0" w:color="auto"/>
              <w:bottom w:val="single" w:sz="4" w:space="0" w:color="auto"/>
              <w:right w:val="single" w:sz="4" w:space="0" w:color="auto"/>
            </w:tcBorders>
            <w:shd w:val="clear" w:color="auto" w:fill="auto"/>
            <w:noWrap/>
            <w:vAlign w:val="bottom"/>
          </w:tcPr>
          <w:p w:rsidR="002B5B11" w:rsidRPr="00FA47AB" w:rsidRDefault="002B5B11" w:rsidP="00FA47AB">
            <w:pPr>
              <w:spacing w:after="0" w:line="240" w:lineRule="auto"/>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Yıldızeli</w:t>
            </w:r>
          </w:p>
        </w:tc>
        <w:tc>
          <w:tcPr>
            <w:tcW w:w="2126" w:type="dxa"/>
            <w:tcBorders>
              <w:top w:val="nil"/>
              <w:left w:val="nil"/>
              <w:bottom w:val="single" w:sz="4" w:space="0" w:color="auto"/>
              <w:right w:val="single" w:sz="4" w:space="0" w:color="auto"/>
            </w:tcBorders>
            <w:shd w:val="clear" w:color="auto" w:fill="auto"/>
            <w:noWrap/>
            <w:vAlign w:val="center"/>
          </w:tcPr>
          <w:p w:rsidR="002B5B11" w:rsidRPr="00FA47AB" w:rsidRDefault="001F5222"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118</w:t>
            </w:r>
          </w:p>
        </w:tc>
        <w:tc>
          <w:tcPr>
            <w:tcW w:w="2410" w:type="dxa"/>
            <w:tcBorders>
              <w:top w:val="nil"/>
              <w:left w:val="nil"/>
              <w:bottom w:val="single" w:sz="4" w:space="0" w:color="auto"/>
              <w:right w:val="single" w:sz="4" w:space="0" w:color="auto"/>
            </w:tcBorders>
            <w:shd w:val="clear" w:color="auto" w:fill="auto"/>
            <w:noWrap/>
          </w:tcPr>
          <w:p w:rsidR="002B5B11" w:rsidRPr="00FA47AB" w:rsidRDefault="001F5222"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320.000,00</w:t>
            </w:r>
          </w:p>
        </w:tc>
        <w:tc>
          <w:tcPr>
            <w:tcW w:w="2976" w:type="dxa"/>
            <w:tcBorders>
              <w:top w:val="nil"/>
              <w:left w:val="nil"/>
              <w:bottom w:val="single" w:sz="4" w:space="0" w:color="auto"/>
              <w:right w:val="single" w:sz="4" w:space="0" w:color="auto"/>
            </w:tcBorders>
            <w:shd w:val="clear" w:color="auto" w:fill="auto"/>
            <w:noWrap/>
            <w:vAlign w:val="bottom"/>
          </w:tcPr>
          <w:p w:rsidR="002B5B11" w:rsidRPr="00FA47AB" w:rsidRDefault="00EC30EC"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504.538,77</w:t>
            </w:r>
          </w:p>
        </w:tc>
      </w:tr>
      <w:tr w:rsidR="00A0124E" w:rsidRPr="00FA47AB" w:rsidTr="00DD00C4">
        <w:trPr>
          <w:trHeight w:val="315"/>
        </w:trPr>
        <w:tc>
          <w:tcPr>
            <w:tcW w:w="1575" w:type="dxa"/>
            <w:tcBorders>
              <w:top w:val="nil"/>
              <w:left w:val="single" w:sz="4" w:space="0" w:color="auto"/>
              <w:bottom w:val="single" w:sz="4" w:space="0" w:color="auto"/>
              <w:right w:val="single" w:sz="4" w:space="0" w:color="auto"/>
            </w:tcBorders>
            <w:shd w:val="clear" w:color="auto" w:fill="auto"/>
            <w:noWrap/>
            <w:vAlign w:val="bottom"/>
          </w:tcPr>
          <w:p w:rsidR="00A0124E" w:rsidRPr="00FA47AB" w:rsidRDefault="002B5B11" w:rsidP="00FA47AB">
            <w:pPr>
              <w:spacing w:after="0" w:line="240" w:lineRule="auto"/>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Zara</w:t>
            </w:r>
          </w:p>
        </w:tc>
        <w:tc>
          <w:tcPr>
            <w:tcW w:w="2126" w:type="dxa"/>
            <w:tcBorders>
              <w:top w:val="nil"/>
              <w:left w:val="nil"/>
              <w:bottom w:val="single" w:sz="4" w:space="0" w:color="auto"/>
              <w:right w:val="single" w:sz="4" w:space="0" w:color="auto"/>
            </w:tcBorders>
            <w:shd w:val="clear" w:color="auto" w:fill="auto"/>
            <w:noWrap/>
            <w:vAlign w:val="center"/>
            <w:hideMark/>
          </w:tcPr>
          <w:p w:rsidR="00A0124E" w:rsidRPr="00FA47AB" w:rsidRDefault="001F5222"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135</w:t>
            </w:r>
          </w:p>
        </w:tc>
        <w:tc>
          <w:tcPr>
            <w:tcW w:w="2410" w:type="dxa"/>
            <w:tcBorders>
              <w:top w:val="nil"/>
              <w:left w:val="nil"/>
              <w:bottom w:val="single" w:sz="4" w:space="0" w:color="auto"/>
              <w:right w:val="single" w:sz="4" w:space="0" w:color="auto"/>
            </w:tcBorders>
            <w:shd w:val="clear" w:color="auto" w:fill="auto"/>
            <w:noWrap/>
            <w:hideMark/>
          </w:tcPr>
          <w:p w:rsidR="00A0124E" w:rsidRPr="00FA47AB" w:rsidRDefault="001F5222"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60.000,00</w:t>
            </w:r>
          </w:p>
        </w:tc>
        <w:tc>
          <w:tcPr>
            <w:tcW w:w="2976" w:type="dxa"/>
            <w:tcBorders>
              <w:top w:val="nil"/>
              <w:left w:val="nil"/>
              <w:bottom w:val="single" w:sz="4" w:space="0" w:color="auto"/>
              <w:right w:val="single" w:sz="4" w:space="0" w:color="auto"/>
            </w:tcBorders>
            <w:shd w:val="clear" w:color="auto" w:fill="auto"/>
            <w:noWrap/>
            <w:vAlign w:val="bottom"/>
            <w:hideMark/>
          </w:tcPr>
          <w:p w:rsidR="00A0124E" w:rsidRPr="00FA47AB" w:rsidRDefault="00EC30EC"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Yoktur</w:t>
            </w:r>
          </w:p>
        </w:tc>
      </w:tr>
      <w:tr w:rsidR="00A0124E" w:rsidRPr="00FA47AB" w:rsidTr="00DD00C4">
        <w:trPr>
          <w:trHeight w:val="315"/>
        </w:trPr>
        <w:tc>
          <w:tcPr>
            <w:tcW w:w="1575" w:type="dxa"/>
            <w:tcBorders>
              <w:top w:val="nil"/>
              <w:left w:val="single" w:sz="4" w:space="0" w:color="auto"/>
              <w:bottom w:val="single" w:sz="4" w:space="0" w:color="auto"/>
              <w:right w:val="single" w:sz="4" w:space="0" w:color="auto"/>
            </w:tcBorders>
            <w:shd w:val="clear" w:color="auto" w:fill="auto"/>
            <w:noWrap/>
            <w:vAlign w:val="bottom"/>
          </w:tcPr>
          <w:p w:rsidR="00A0124E" w:rsidRPr="00FA47AB" w:rsidRDefault="002B5B11" w:rsidP="00FA47AB">
            <w:pPr>
              <w:spacing w:after="0" w:line="240" w:lineRule="auto"/>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TOPLAM</w:t>
            </w:r>
          </w:p>
        </w:tc>
        <w:tc>
          <w:tcPr>
            <w:tcW w:w="2126" w:type="dxa"/>
            <w:tcBorders>
              <w:top w:val="nil"/>
              <w:left w:val="nil"/>
              <w:bottom w:val="single" w:sz="4" w:space="0" w:color="auto"/>
              <w:right w:val="single" w:sz="4" w:space="0" w:color="auto"/>
            </w:tcBorders>
            <w:shd w:val="clear" w:color="auto" w:fill="auto"/>
            <w:noWrap/>
            <w:vAlign w:val="center"/>
            <w:hideMark/>
          </w:tcPr>
          <w:p w:rsidR="00A0124E" w:rsidRPr="00FA47AB" w:rsidRDefault="001F5222"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1233</w:t>
            </w:r>
          </w:p>
        </w:tc>
        <w:tc>
          <w:tcPr>
            <w:tcW w:w="2410" w:type="dxa"/>
            <w:tcBorders>
              <w:top w:val="nil"/>
              <w:left w:val="nil"/>
              <w:bottom w:val="single" w:sz="4" w:space="0" w:color="auto"/>
              <w:right w:val="single" w:sz="4" w:space="0" w:color="auto"/>
            </w:tcBorders>
            <w:shd w:val="clear" w:color="auto" w:fill="auto"/>
            <w:noWrap/>
            <w:hideMark/>
          </w:tcPr>
          <w:p w:rsidR="00A0124E" w:rsidRPr="00FA47AB" w:rsidRDefault="001F5222"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1.820.510,00</w:t>
            </w:r>
          </w:p>
        </w:tc>
        <w:tc>
          <w:tcPr>
            <w:tcW w:w="2976" w:type="dxa"/>
            <w:tcBorders>
              <w:top w:val="nil"/>
              <w:left w:val="nil"/>
              <w:bottom w:val="single" w:sz="4" w:space="0" w:color="auto"/>
              <w:right w:val="single" w:sz="4" w:space="0" w:color="auto"/>
            </w:tcBorders>
            <w:shd w:val="clear" w:color="auto" w:fill="auto"/>
            <w:noWrap/>
            <w:vAlign w:val="bottom"/>
            <w:hideMark/>
          </w:tcPr>
          <w:p w:rsidR="00A0124E" w:rsidRPr="00FA47AB" w:rsidRDefault="00EC30EC"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1.519.369,83</w:t>
            </w:r>
          </w:p>
        </w:tc>
      </w:tr>
    </w:tbl>
    <w:p w:rsidR="00F8557B" w:rsidRDefault="00F8557B" w:rsidP="00F8557B">
      <w:pPr>
        <w:spacing w:after="100" w:afterAutospacing="1"/>
        <w:jc w:val="both"/>
        <w:rPr>
          <w:rFonts w:ascii="Times New Roman" w:hAnsi="Times New Roman" w:cs="Times New Roman"/>
          <w:sz w:val="24"/>
          <w:szCs w:val="24"/>
        </w:rPr>
      </w:pPr>
    </w:p>
    <w:p w:rsidR="009371D7" w:rsidRDefault="008D066B" w:rsidP="00F8557B">
      <w:pPr>
        <w:spacing w:after="100" w:afterAutospacing="1"/>
        <w:jc w:val="both"/>
        <w:rPr>
          <w:rFonts w:ascii="Times New Roman" w:hAnsi="Times New Roman" w:cs="Times New Roman"/>
          <w:sz w:val="24"/>
          <w:szCs w:val="24"/>
          <w:shd w:val="clear" w:color="auto" w:fill="FFFFFF"/>
        </w:rPr>
      </w:pPr>
      <w:r w:rsidRPr="00FA47AB">
        <w:rPr>
          <w:rFonts w:ascii="Times New Roman" w:hAnsi="Times New Roman" w:cs="Times New Roman"/>
          <w:sz w:val="24"/>
          <w:szCs w:val="24"/>
        </w:rPr>
        <w:t>Proje Bedeli:</w:t>
      </w:r>
      <w:r w:rsidRPr="00FA47AB">
        <w:rPr>
          <w:rFonts w:ascii="Times New Roman" w:hAnsi="Times New Roman" w:cs="Times New Roman"/>
          <w:sz w:val="24"/>
          <w:szCs w:val="24"/>
          <w:shd w:val="clear" w:color="auto" w:fill="FFFFFF"/>
        </w:rPr>
        <w:t xml:space="preserve"> </w:t>
      </w:r>
      <w:r w:rsidR="00D86946" w:rsidRPr="00FA47AB">
        <w:rPr>
          <w:rFonts w:ascii="Times New Roman" w:hAnsi="Times New Roman" w:cs="Times New Roman"/>
          <w:sz w:val="24"/>
          <w:szCs w:val="24"/>
          <w:shd w:val="clear" w:color="auto" w:fill="FFFFFF"/>
        </w:rPr>
        <w:t>Ö</w:t>
      </w:r>
      <w:r w:rsidRPr="00FA47AB">
        <w:rPr>
          <w:rFonts w:ascii="Times New Roman" w:hAnsi="Times New Roman" w:cs="Times New Roman"/>
          <w:sz w:val="24"/>
          <w:szCs w:val="24"/>
          <w:shd w:val="clear" w:color="auto" w:fill="FFFFFF"/>
        </w:rPr>
        <w:t>nceden plan ve programa alınmış, maliyeti hesaplanmış, kurum ve kuruluşların yönetim organları tarafından onaylanmış</w:t>
      </w:r>
      <w:r w:rsidR="00BB3ACE" w:rsidRPr="00FA47AB">
        <w:rPr>
          <w:rFonts w:ascii="Times New Roman" w:hAnsi="Times New Roman" w:cs="Times New Roman"/>
          <w:sz w:val="24"/>
          <w:szCs w:val="24"/>
          <w:shd w:val="clear" w:color="auto" w:fill="FFFFFF"/>
        </w:rPr>
        <w:t xml:space="preserve"> ve gerçekleşmesi istenen </w:t>
      </w:r>
      <w:r w:rsidR="00B243C0" w:rsidRPr="00FA47AB">
        <w:rPr>
          <w:rFonts w:ascii="Times New Roman" w:hAnsi="Times New Roman" w:cs="Times New Roman"/>
          <w:sz w:val="24"/>
          <w:szCs w:val="24"/>
          <w:shd w:val="clear" w:color="auto" w:fill="FFFFFF"/>
        </w:rPr>
        <w:t>işlerin değeridir.</w:t>
      </w:r>
    </w:p>
    <w:p w:rsidR="00ED68E5" w:rsidRDefault="00ED68E5" w:rsidP="00F8557B">
      <w:pPr>
        <w:spacing w:after="100" w:afterAutospacing="1"/>
        <w:jc w:val="both"/>
        <w:rPr>
          <w:rFonts w:ascii="Times New Roman" w:hAnsi="Times New Roman" w:cs="Times New Roman"/>
          <w:sz w:val="24"/>
          <w:szCs w:val="24"/>
          <w:shd w:val="clear" w:color="auto" w:fill="FFFFFF"/>
        </w:rPr>
      </w:pPr>
    </w:p>
    <w:p w:rsidR="00ED68E5" w:rsidRDefault="00ED68E5" w:rsidP="00F8557B">
      <w:pPr>
        <w:spacing w:after="100" w:afterAutospacing="1"/>
        <w:jc w:val="both"/>
        <w:rPr>
          <w:rFonts w:ascii="Times New Roman" w:hAnsi="Times New Roman" w:cs="Times New Roman"/>
          <w:sz w:val="24"/>
          <w:szCs w:val="24"/>
          <w:shd w:val="clear" w:color="auto" w:fill="FFFFFF"/>
        </w:rPr>
      </w:pPr>
    </w:p>
    <w:p w:rsidR="00CC4780" w:rsidRPr="00BD0E30" w:rsidRDefault="00CC4780" w:rsidP="00CC4780">
      <w:pPr>
        <w:tabs>
          <w:tab w:val="left" w:pos="3969"/>
        </w:tabs>
        <w:spacing w:after="0"/>
        <w:jc w:val="center"/>
        <w:rPr>
          <w:rFonts w:ascii="Times New Roman" w:hAnsi="Times New Roman" w:cs="Times New Roman"/>
          <w:b/>
          <w:sz w:val="24"/>
          <w:szCs w:val="24"/>
        </w:rPr>
      </w:pPr>
      <w:r w:rsidRPr="00BD0E30">
        <w:rPr>
          <w:rFonts w:ascii="Times New Roman" w:hAnsi="Times New Roman" w:cs="Times New Roman"/>
          <w:b/>
          <w:sz w:val="24"/>
          <w:szCs w:val="24"/>
        </w:rPr>
        <w:t>--------------------------------2019 Yılı Denetim Komisyonu Raporu--</w:t>
      </w:r>
      <w:r>
        <w:rPr>
          <w:rFonts w:ascii="Times New Roman" w:hAnsi="Times New Roman" w:cs="Times New Roman"/>
          <w:b/>
          <w:sz w:val="24"/>
          <w:szCs w:val="24"/>
        </w:rPr>
        <w:t>------------------------------</w:t>
      </w:r>
    </w:p>
    <w:p w:rsidR="00ED68E5" w:rsidRPr="00FA47AB" w:rsidRDefault="00ED68E5" w:rsidP="00F8557B">
      <w:pPr>
        <w:spacing w:after="100" w:afterAutospacing="1"/>
        <w:jc w:val="both"/>
        <w:rPr>
          <w:rFonts w:ascii="Times New Roman" w:hAnsi="Times New Roman" w:cs="Times New Roman"/>
          <w:sz w:val="24"/>
          <w:szCs w:val="24"/>
          <w:shd w:val="clear" w:color="auto" w:fill="FFFFFF"/>
        </w:rPr>
      </w:pPr>
    </w:p>
    <w:p w:rsidR="00783EB2" w:rsidRPr="00FA47AB" w:rsidRDefault="00783EB2" w:rsidP="00F8557B">
      <w:pPr>
        <w:spacing w:after="100" w:afterAutospacing="1"/>
        <w:rPr>
          <w:rFonts w:ascii="Times New Roman" w:hAnsi="Times New Roman" w:cs="Times New Roman"/>
          <w:sz w:val="24"/>
          <w:szCs w:val="24"/>
        </w:rPr>
      </w:pPr>
      <w:r w:rsidRPr="00FA47AB">
        <w:rPr>
          <w:rFonts w:ascii="Times New Roman" w:hAnsi="Times New Roman" w:cs="Times New Roman"/>
          <w:b/>
          <w:sz w:val="24"/>
          <w:szCs w:val="24"/>
        </w:rPr>
        <w:lastRenderedPageBreak/>
        <w:t>KANALİZASYON</w:t>
      </w:r>
      <w:r w:rsidR="004E51E0" w:rsidRPr="00FA47AB">
        <w:rPr>
          <w:rFonts w:ascii="Times New Roman" w:hAnsi="Times New Roman" w:cs="Times New Roman"/>
          <w:sz w:val="24"/>
          <w:szCs w:val="24"/>
        </w:rPr>
        <w:t xml:space="preserve">: 2019 Yılı kanalizasyon </w:t>
      </w:r>
      <w:r w:rsidR="007C211F" w:rsidRPr="00FA47AB">
        <w:rPr>
          <w:rFonts w:ascii="Times New Roman" w:hAnsi="Times New Roman" w:cs="Times New Roman"/>
          <w:sz w:val="24"/>
          <w:szCs w:val="24"/>
        </w:rPr>
        <w:t>bedeli ve toplam harcama miktarı aşağıya çıkartılmıştır.</w:t>
      </w:r>
    </w:p>
    <w:tbl>
      <w:tblPr>
        <w:tblW w:w="9088" w:type="dxa"/>
        <w:tblInd w:w="55" w:type="dxa"/>
        <w:tblCellMar>
          <w:left w:w="70" w:type="dxa"/>
          <w:right w:w="70" w:type="dxa"/>
        </w:tblCellMar>
        <w:tblLook w:val="04A0" w:firstRow="1" w:lastRow="0" w:firstColumn="1" w:lastColumn="0" w:noHBand="0" w:noVBand="1"/>
      </w:tblPr>
      <w:tblGrid>
        <w:gridCol w:w="1575"/>
        <w:gridCol w:w="2126"/>
        <w:gridCol w:w="2410"/>
        <w:gridCol w:w="2977"/>
      </w:tblGrid>
      <w:tr w:rsidR="00783EB2" w:rsidRPr="00FA47AB" w:rsidTr="004A27A2">
        <w:trPr>
          <w:trHeight w:val="315"/>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EB2" w:rsidRPr="00FA47AB" w:rsidRDefault="005C4B65" w:rsidP="00FA47AB">
            <w:pPr>
              <w:spacing w:after="0" w:line="240" w:lineRule="auto"/>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İLÇE ADI</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783EB2" w:rsidRPr="00FA47AB" w:rsidRDefault="00783EB2"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KÖY SAYISI</w:t>
            </w:r>
          </w:p>
        </w:tc>
        <w:tc>
          <w:tcPr>
            <w:tcW w:w="2410" w:type="dxa"/>
            <w:tcBorders>
              <w:top w:val="single" w:sz="4" w:space="0" w:color="auto"/>
              <w:left w:val="nil"/>
              <w:bottom w:val="single" w:sz="4" w:space="0" w:color="auto"/>
              <w:right w:val="single" w:sz="4" w:space="0" w:color="auto"/>
            </w:tcBorders>
            <w:shd w:val="clear" w:color="auto" w:fill="auto"/>
            <w:noWrap/>
            <w:hideMark/>
          </w:tcPr>
          <w:p w:rsidR="00783EB2" w:rsidRPr="00FA47AB" w:rsidRDefault="00783EB2"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PROJE BEDELİ</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783EB2" w:rsidRPr="00FA47AB" w:rsidRDefault="00783EB2"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TOPLAM HARCAMA</w:t>
            </w:r>
          </w:p>
        </w:tc>
      </w:tr>
      <w:tr w:rsidR="00840624" w:rsidRPr="00FA47AB" w:rsidTr="004A27A2">
        <w:trPr>
          <w:trHeight w:val="315"/>
        </w:trPr>
        <w:tc>
          <w:tcPr>
            <w:tcW w:w="1575" w:type="dxa"/>
            <w:tcBorders>
              <w:top w:val="nil"/>
              <w:left w:val="single" w:sz="4" w:space="0" w:color="auto"/>
              <w:bottom w:val="single" w:sz="4" w:space="0" w:color="auto"/>
              <w:right w:val="single" w:sz="4" w:space="0" w:color="auto"/>
            </w:tcBorders>
            <w:shd w:val="clear" w:color="auto" w:fill="auto"/>
            <w:noWrap/>
            <w:vAlign w:val="bottom"/>
          </w:tcPr>
          <w:p w:rsidR="00840624" w:rsidRPr="00FA47AB" w:rsidRDefault="00840624" w:rsidP="00FA47AB">
            <w:pPr>
              <w:spacing w:after="0" w:line="240" w:lineRule="auto"/>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Sivas Merkez</w:t>
            </w:r>
          </w:p>
        </w:tc>
        <w:tc>
          <w:tcPr>
            <w:tcW w:w="2126" w:type="dxa"/>
            <w:tcBorders>
              <w:top w:val="nil"/>
              <w:left w:val="nil"/>
              <w:bottom w:val="single" w:sz="4" w:space="0" w:color="auto"/>
              <w:right w:val="single" w:sz="4" w:space="0" w:color="auto"/>
            </w:tcBorders>
            <w:shd w:val="clear" w:color="auto" w:fill="auto"/>
            <w:noWrap/>
            <w:vAlign w:val="center"/>
            <w:hideMark/>
          </w:tcPr>
          <w:p w:rsidR="00840624" w:rsidRPr="00FA47AB" w:rsidRDefault="00840624"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153</w:t>
            </w:r>
          </w:p>
        </w:tc>
        <w:tc>
          <w:tcPr>
            <w:tcW w:w="2410" w:type="dxa"/>
            <w:tcBorders>
              <w:top w:val="nil"/>
              <w:left w:val="nil"/>
              <w:bottom w:val="single" w:sz="4" w:space="0" w:color="auto"/>
              <w:right w:val="single" w:sz="4" w:space="0" w:color="auto"/>
            </w:tcBorders>
            <w:shd w:val="clear" w:color="auto" w:fill="auto"/>
            <w:noWrap/>
            <w:hideMark/>
          </w:tcPr>
          <w:p w:rsidR="00840624" w:rsidRPr="00FA47AB" w:rsidRDefault="006201B5"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125.000,00</w:t>
            </w:r>
          </w:p>
        </w:tc>
        <w:tc>
          <w:tcPr>
            <w:tcW w:w="2977" w:type="dxa"/>
            <w:tcBorders>
              <w:top w:val="nil"/>
              <w:left w:val="nil"/>
              <w:bottom w:val="single" w:sz="4" w:space="0" w:color="auto"/>
              <w:right w:val="single" w:sz="4" w:space="0" w:color="auto"/>
            </w:tcBorders>
            <w:shd w:val="clear" w:color="auto" w:fill="auto"/>
            <w:noWrap/>
            <w:vAlign w:val="bottom"/>
            <w:hideMark/>
          </w:tcPr>
          <w:p w:rsidR="00840624" w:rsidRPr="00FA47AB" w:rsidRDefault="00D8708E"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Yoktur</w:t>
            </w:r>
          </w:p>
        </w:tc>
      </w:tr>
      <w:tr w:rsidR="00840624" w:rsidRPr="00FA47AB" w:rsidTr="004A27A2">
        <w:trPr>
          <w:trHeight w:val="315"/>
        </w:trPr>
        <w:tc>
          <w:tcPr>
            <w:tcW w:w="1575" w:type="dxa"/>
            <w:tcBorders>
              <w:top w:val="nil"/>
              <w:left w:val="single" w:sz="4" w:space="0" w:color="auto"/>
              <w:bottom w:val="single" w:sz="4" w:space="0" w:color="auto"/>
              <w:right w:val="single" w:sz="4" w:space="0" w:color="auto"/>
            </w:tcBorders>
            <w:shd w:val="clear" w:color="auto" w:fill="auto"/>
            <w:noWrap/>
            <w:vAlign w:val="bottom"/>
          </w:tcPr>
          <w:p w:rsidR="00840624" w:rsidRPr="00FA47AB" w:rsidRDefault="00840624" w:rsidP="00FA47AB">
            <w:pPr>
              <w:spacing w:after="0" w:line="240" w:lineRule="auto"/>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Akıncılar</w:t>
            </w:r>
          </w:p>
        </w:tc>
        <w:tc>
          <w:tcPr>
            <w:tcW w:w="2126" w:type="dxa"/>
            <w:tcBorders>
              <w:top w:val="nil"/>
              <w:left w:val="nil"/>
              <w:bottom w:val="single" w:sz="4" w:space="0" w:color="auto"/>
              <w:right w:val="single" w:sz="4" w:space="0" w:color="auto"/>
            </w:tcBorders>
            <w:shd w:val="clear" w:color="auto" w:fill="auto"/>
            <w:noWrap/>
            <w:vAlign w:val="center"/>
            <w:hideMark/>
          </w:tcPr>
          <w:p w:rsidR="00840624" w:rsidRPr="00FA47AB" w:rsidRDefault="00840624"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29</w:t>
            </w:r>
          </w:p>
        </w:tc>
        <w:tc>
          <w:tcPr>
            <w:tcW w:w="2410" w:type="dxa"/>
            <w:tcBorders>
              <w:top w:val="nil"/>
              <w:left w:val="nil"/>
              <w:bottom w:val="single" w:sz="4" w:space="0" w:color="auto"/>
              <w:right w:val="single" w:sz="4" w:space="0" w:color="auto"/>
            </w:tcBorders>
            <w:shd w:val="clear" w:color="auto" w:fill="auto"/>
            <w:noWrap/>
            <w:hideMark/>
          </w:tcPr>
          <w:p w:rsidR="00840624" w:rsidRPr="00FA47AB" w:rsidRDefault="006201B5"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20.000,00</w:t>
            </w:r>
          </w:p>
        </w:tc>
        <w:tc>
          <w:tcPr>
            <w:tcW w:w="2977" w:type="dxa"/>
            <w:tcBorders>
              <w:top w:val="nil"/>
              <w:left w:val="nil"/>
              <w:bottom w:val="single" w:sz="4" w:space="0" w:color="auto"/>
              <w:right w:val="single" w:sz="4" w:space="0" w:color="auto"/>
            </w:tcBorders>
            <w:shd w:val="clear" w:color="auto" w:fill="auto"/>
            <w:noWrap/>
            <w:vAlign w:val="bottom"/>
            <w:hideMark/>
          </w:tcPr>
          <w:p w:rsidR="00840624" w:rsidRPr="00FA47AB" w:rsidRDefault="00D8708E"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2.642,26</w:t>
            </w:r>
          </w:p>
        </w:tc>
      </w:tr>
      <w:tr w:rsidR="00840624" w:rsidRPr="00FA47AB" w:rsidTr="004A27A2">
        <w:trPr>
          <w:trHeight w:val="315"/>
        </w:trPr>
        <w:tc>
          <w:tcPr>
            <w:tcW w:w="1575" w:type="dxa"/>
            <w:tcBorders>
              <w:top w:val="nil"/>
              <w:left w:val="single" w:sz="4" w:space="0" w:color="auto"/>
              <w:bottom w:val="single" w:sz="4" w:space="0" w:color="auto"/>
              <w:right w:val="single" w:sz="4" w:space="0" w:color="auto"/>
            </w:tcBorders>
            <w:shd w:val="clear" w:color="auto" w:fill="auto"/>
            <w:noWrap/>
            <w:vAlign w:val="bottom"/>
          </w:tcPr>
          <w:p w:rsidR="00840624" w:rsidRPr="00FA47AB" w:rsidRDefault="00840624" w:rsidP="00FA47AB">
            <w:pPr>
              <w:spacing w:after="0" w:line="240" w:lineRule="auto"/>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Altınyayla</w:t>
            </w:r>
          </w:p>
        </w:tc>
        <w:tc>
          <w:tcPr>
            <w:tcW w:w="2126" w:type="dxa"/>
            <w:tcBorders>
              <w:top w:val="nil"/>
              <w:left w:val="nil"/>
              <w:bottom w:val="single" w:sz="4" w:space="0" w:color="auto"/>
              <w:right w:val="single" w:sz="4" w:space="0" w:color="auto"/>
            </w:tcBorders>
            <w:shd w:val="clear" w:color="auto" w:fill="auto"/>
            <w:noWrap/>
            <w:vAlign w:val="center"/>
            <w:hideMark/>
          </w:tcPr>
          <w:p w:rsidR="00840624" w:rsidRPr="00FA47AB" w:rsidRDefault="00840624"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10</w:t>
            </w:r>
          </w:p>
        </w:tc>
        <w:tc>
          <w:tcPr>
            <w:tcW w:w="2410" w:type="dxa"/>
            <w:tcBorders>
              <w:top w:val="nil"/>
              <w:left w:val="nil"/>
              <w:bottom w:val="single" w:sz="4" w:space="0" w:color="auto"/>
              <w:right w:val="single" w:sz="4" w:space="0" w:color="auto"/>
            </w:tcBorders>
            <w:shd w:val="clear" w:color="auto" w:fill="auto"/>
            <w:noWrap/>
            <w:hideMark/>
          </w:tcPr>
          <w:p w:rsidR="00840624" w:rsidRPr="00FA47AB" w:rsidRDefault="00741D13"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20.000,00</w:t>
            </w:r>
          </w:p>
        </w:tc>
        <w:tc>
          <w:tcPr>
            <w:tcW w:w="2977" w:type="dxa"/>
            <w:tcBorders>
              <w:top w:val="nil"/>
              <w:left w:val="nil"/>
              <w:bottom w:val="single" w:sz="4" w:space="0" w:color="auto"/>
              <w:right w:val="single" w:sz="4" w:space="0" w:color="auto"/>
            </w:tcBorders>
            <w:shd w:val="clear" w:color="auto" w:fill="auto"/>
            <w:noWrap/>
            <w:vAlign w:val="bottom"/>
            <w:hideMark/>
          </w:tcPr>
          <w:p w:rsidR="00840624" w:rsidRPr="00FA47AB" w:rsidRDefault="00D8708E"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Yoktur</w:t>
            </w:r>
          </w:p>
        </w:tc>
      </w:tr>
      <w:tr w:rsidR="00840624" w:rsidRPr="00FA47AB" w:rsidTr="004A27A2">
        <w:trPr>
          <w:trHeight w:val="315"/>
        </w:trPr>
        <w:tc>
          <w:tcPr>
            <w:tcW w:w="1575" w:type="dxa"/>
            <w:tcBorders>
              <w:top w:val="nil"/>
              <w:left w:val="single" w:sz="4" w:space="0" w:color="auto"/>
              <w:bottom w:val="single" w:sz="4" w:space="0" w:color="auto"/>
              <w:right w:val="single" w:sz="4" w:space="0" w:color="auto"/>
            </w:tcBorders>
            <w:shd w:val="clear" w:color="auto" w:fill="auto"/>
            <w:noWrap/>
            <w:vAlign w:val="bottom"/>
          </w:tcPr>
          <w:p w:rsidR="00840624" w:rsidRPr="00FA47AB" w:rsidRDefault="00840624" w:rsidP="00FA47AB">
            <w:pPr>
              <w:spacing w:after="0" w:line="240" w:lineRule="auto"/>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Divriği</w:t>
            </w:r>
          </w:p>
        </w:tc>
        <w:tc>
          <w:tcPr>
            <w:tcW w:w="2126" w:type="dxa"/>
            <w:tcBorders>
              <w:top w:val="nil"/>
              <w:left w:val="nil"/>
              <w:bottom w:val="single" w:sz="4" w:space="0" w:color="auto"/>
              <w:right w:val="single" w:sz="4" w:space="0" w:color="auto"/>
            </w:tcBorders>
            <w:shd w:val="clear" w:color="auto" w:fill="auto"/>
            <w:noWrap/>
            <w:vAlign w:val="center"/>
            <w:hideMark/>
          </w:tcPr>
          <w:p w:rsidR="00840624" w:rsidRPr="00FA47AB" w:rsidRDefault="00840624"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105</w:t>
            </w:r>
          </w:p>
        </w:tc>
        <w:tc>
          <w:tcPr>
            <w:tcW w:w="2410" w:type="dxa"/>
            <w:tcBorders>
              <w:top w:val="nil"/>
              <w:left w:val="nil"/>
              <w:bottom w:val="single" w:sz="4" w:space="0" w:color="auto"/>
              <w:right w:val="single" w:sz="4" w:space="0" w:color="auto"/>
            </w:tcBorders>
            <w:shd w:val="clear" w:color="auto" w:fill="auto"/>
            <w:noWrap/>
            <w:hideMark/>
          </w:tcPr>
          <w:p w:rsidR="00840624" w:rsidRPr="00FA47AB" w:rsidRDefault="00741D13"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125.000,00</w:t>
            </w:r>
          </w:p>
        </w:tc>
        <w:tc>
          <w:tcPr>
            <w:tcW w:w="2977" w:type="dxa"/>
            <w:tcBorders>
              <w:top w:val="nil"/>
              <w:left w:val="nil"/>
              <w:bottom w:val="single" w:sz="4" w:space="0" w:color="auto"/>
              <w:right w:val="single" w:sz="4" w:space="0" w:color="auto"/>
            </w:tcBorders>
            <w:shd w:val="clear" w:color="auto" w:fill="auto"/>
            <w:noWrap/>
            <w:vAlign w:val="bottom"/>
            <w:hideMark/>
          </w:tcPr>
          <w:p w:rsidR="00840624" w:rsidRPr="00FA47AB" w:rsidRDefault="00D8708E"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Yoktur</w:t>
            </w:r>
          </w:p>
        </w:tc>
      </w:tr>
      <w:tr w:rsidR="00840624" w:rsidRPr="00FA47AB" w:rsidTr="004A27A2">
        <w:trPr>
          <w:trHeight w:val="315"/>
        </w:trPr>
        <w:tc>
          <w:tcPr>
            <w:tcW w:w="1575" w:type="dxa"/>
            <w:tcBorders>
              <w:top w:val="nil"/>
              <w:left w:val="single" w:sz="4" w:space="0" w:color="auto"/>
              <w:bottom w:val="single" w:sz="4" w:space="0" w:color="auto"/>
              <w:right w:val="single" w:sz="4" w:space="0" w:color="auto"/>
            </w:tcBorders>
            <w:shd w:val="clear" w:color="auto" w:fill="auto"/>
            <w:noWrap/>
            <w:vAlign w:val="bottom"/>
          </w:tcPr>
          <w:p w:rsidR="00840624" w:rsidRPr="00FA47AB" w:rsidRDefault="00840624" w:rsidP="00FA47AB">
            <w:pPr>
              <w:spacing w:after="0" w:line="240" w:lineRule="auto"/>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Doğanşar</w:t>
            </w:r>
          </w:p>
        </w:tc>
        <w:tc>
          <w:tcPr>
            <w:tcW w:w="2126" w:type="dxa"/>
            <w:tcBorders>
              <w:top w:val="nil"/>
              <w:left w:val="nil"/>
              <w:bottom w:val="single" w:sz="4" w:space="0" w:color="auto"/>
              <w:right w:val="single" w:sz="4" w:space="0" w:color="auto"/>
            </w:tcBorders>
            <w:shd w:val="clear" w:color="auto" w:fill="auto"/>
            <w:noWrap/>
            <w:vAlign w:val="center"/>
            <w:hideMark/>
          </w:tcPr>
          <w:p w:rsidR="00840624" w:rsidRPr="00FA47AB" w:rsidRDefault="00840624"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26</w:t>
            </w:r>
          </w:p>
        </w:tc>
        <w:tc>
          <w:tcPr>
            <w:tcW w:w="2410" w:type="dxa"/>
            <w:tcBorders>
              <w:top w:val="nil"/>
              <w:left w:val="nil"/>
              <w:bottom w:val="single" w:sz="4" w:space="0" w:color="auto"/>
              <w:right w:val="single" w:sz="4" w:space="0" w:color="auto"/>
            </w:tcBorders>
            <w:shd w:val="clear" w:color="auto" w:fill="auto"/>
            <w:noWrap/>
            <w:hideMark/>
          </w:tcPr>
          <w:p w:rsidR="00840624" w:rsidRPr="00FA47AB" w:rsidRDefault="006201B5"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Yoktur</w:t>
            </w:r>
          </w:p>
        </w:tc>
        <w:tc>
          <w:tcPr>
            <w:tcW w:w="2977" w:type="dxa"/>
            <w:tcBorders>
              <w:top w:val="nil"/>
              <w:left w:val="nil"/>
              <w:bottom w:val="single" w:sz="4" w:space="0" w:color="auto"/>
              <w:right w:val="single" w:sz="4" w:space="0" w:color="auto"/>
            </w:tcBorders>
            <w:shd w:val="clear" w:color="auto" w:fill="auto"/>
            <w:noWrap/>
            <w:vAlign w:val="bottom"/>
            <w:hideMark/>
          </w:tcPr>
          <w:p w:rsidR="00840624" w:rsidRPr="00FA47AB" w:rsidRDefault="00D8708E"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Yoktur</w:t>
            </w:r>
          </w:p>
        </w:tc>
      </w:tr>
      <w:tr w:rsidR="00840624" w:rsidRPr="00FA47AB" w:rsidTr="004A27A2">
        <w:trPr>
          <w:trHeight w:val="315"/>
        </w:trPr>
        <w:tc>
          <w:tcPr>
            <w:tcW w:w="1575" w:type="dxa"/>
            <w:tcBorders>
              <w:top w:val="nil"/>
              <w:left w:val="single" w:sz="4" w:space="0" w:color="auto"/>
              <w:bottom w:val="single" w:sz="4" w:space="0" w:color="auto"/>
              <w:right w:val="single" w:sz="4" w:space="0" w:color="auto"/>
            </w:tcBorders>
            <w:shd w:val="clear" w:color="auto" w:fill="auto"/>
            <w:noWrap/>
            <w:vAlign w:val="bottom"/>
          </w:tcPr>
          <w:p w:rsidR="00840624" w:rsidRPr="00FA47AB" w:rsidRDefault="00840624" w:rsidP="00FA47AB">
            <w:pPr>
              <w:spacing w:after="0" w:line="240" w:lineRule="auto"/>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Gemerek</w:t>
            </w:r>
          </w:p>
        </w:tc>
        <w:tc>
          <w:tcPr>
            <w:tcW w:w="2126" w:type="dxa"/>
            <w:tcBorders>
              <w:top w:val="nil"/>
              <w:left w:val="nil"/>
              <w:bottom w:val="single" w:sz="4" w:space="0" w:color="auto"/>
              <w:right w:val="single" w:sz="4" w:space="0" w:color="auto"/>
            </w:tcBorders>
            <w:shd w:val="clear" w:color="auto" w:fill="auto"/>
            <w:noWrap/>
            <w:vAlign w:val="center"/>
            <w:hideMark/>
          </w:tcPr>
          <w:p w:rsidR="00840624" w:rsidRPr="00FA47AB" w:rsidRDefault="00840624"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34</w:t>
            </w:r>
          </w:p>
        </w:tc>
        <w:tc>
          <w:tcPr>
            <w:tcW w:w="2410" w:type="dxa"/>
            <w:tcBorders>
              <w:top w:val="nil"/>
              <w:left w:val="nil"/>
              <w:bottom w:val="single" w:sz="4" w:space="0" w:color="auto"/>
              <w:right w:val="single" w:sz="4" w:space="0" w:color="auto"/>
            </w:tcBorders>
            <w:shd w:val="clear" w:color="auto" w:fill="auto"/>
            <w:noWrap/>
            <w:hideMark/>
          </w:tcPr>
          <w:p w:rsidR="00840624" w:rsidRPr="00FA47AB" w:rsidRDefault="00741D13"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60.000,00</w:t>
            </w:r>
          </w:p>
        </w:tc>
        <w:tc>
          <w:tcPr>
            <w:tcW w:w="2977" w:type="dxa"/>
            <w:tcBorders>
              <w:top w:val="nil"/>
              <w:left w:val="nil"/>
              <w:bottom w:val="single" w:sz="4" w:space="0" w:color="auto"/>
              <w:right w:val="single" w:sz="4" w:space="0" w:color="auto"/>
            </w:tcBorders>
            <w:shd w:val="clear" w:color="auto" w:fill="auto"/>
            <w:noWrap/>
            <w:vAlign w:val="bottom"/>
            <w:hideMark/>
          </w:tcPr>
          <w:p w:rsidR="00840624" w:rsidRPr="00FA47AB" w:rsidRDefault="00D8708E"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Yoktur</w:t>
            </w:r>
          </w:p>
        </w:tc>
      </w:tr>
      <w:tr w:rsidR="00840624" w:rsidRPr="00FA47AB" w:rsidTr="004A27A2">
        <w:trPr>
          <w:trHeight w:val="315"/>
        </w:trPr>
        <w:tc>
          <w:tcPr>
            <w:tcW w:w="1575" w:type="dxa"/>
            <w:tcBorders>
              <w:top w:val="nil"/>
              <w:left w:val="single" w:sz="4" w:space="0" w:color="auto"/>
              <w:bottom w:val="single" w:sz="4" w:space="0" w:color="auto"/>
              <w:right w:val="single" w:sz="4" w:space="0" w:color="auto"/>
            </w:tcBorders>
            <w:shd w:val="clear" w:color="auto" w:fill="auto"/>
            <w:noWrap/>
            <w:vAlign w:val="bottom"/>
          </w:tcPr>
          <w:p w:rsidR="00840624" w:rsidRPr="00FA47AB" w:rsidRDefault="00840624" w:rsidP="00FA47AB">
            <w:pPr>
              <w:spacing w:after="0" w:line="240" w:lineRule="auto"/>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Gölova</w:t>
            </w:r>
          </w:p>
        </w:tc>
        <w:tc>
          <w:tcPr>
            <w:tcW w:w="2126" w:type="dxa"/>
            <w:tcBorders>
              <w:top w:val="nil"/>
              <w:left w:val="nil"/>
              <w:bottom w:val="single" w:sz="4" w:space="0" w:color="auto"/>
              <w:right w:val="single" w:sz="4" w:space="0" w:color="auto"/>
            </w:tcBorders>
            <w:shd w:val="clear" w:color="auto" w:fill="auto"/>
            <w:noWrap/>
            <w:vAlign w:val="center"/>
            <w:hideMark/>
          </w:tcPr>
          <w:p w:rsidR="00840624" w:rsidRPr="00FA47AB" w:rsidRDefault="00840624"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29</w:t>
            </w:r>
          </w:p>
        </w:tc>
        <w:tc>
          <w:tcPr>
            <w:tcW w:w="2410" w:type="dxa"/>
            <w:tcBorders>
              <w:top w:val="nil"/>
              <w:left w:val="nil"/>
              <w:bottom w:val="single" w:sz="4" w:space="0" w:color="auto"/>
              <w:right w:val="single" w:sz="4" w:space="0" w:color="auto"/>
            </w:tcBorders>
            <w:shd w:val="clear" w:color="auto" w:fill="auto"/>
            <w:noWrap/>
            <w:hideMark/>
          </w:tcPr>
          <w:p w:rsidR="00840624" w:rsidRPr="00FA47AB" w:rsidRDefault="006201B5"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Yoktur</w:t>
            </w:r>
          </w:p>
        </w:tc>
        <w:tc>
          <w:tcPr>
            <w:tcW w:w="2977" w:type="dxa"/>
            <w:tcBorders>
              <w:top w:val="nil"/>
              <w:left w:val="nil"/>
              <w:bottom w:val="single" w:sz="4" w:space="0" w:color="auto"/>
              <w:right w:val="single" w:sz="4" w:space="0" w:color="auto"/>
            </w:tcBorders>
            <w:shd w:val="clear" w:color="auto" w:fill="auto"/>
            <w:noWrap/>
            <w:vAlign w:val="bottom"/>
            <w:hideMark/>
          </w:tcPr>
          <w:p w:rsidR="00840624" w:rsidRPr="00FA47AB" w:rsidRDefault="00D8708E"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Yoktur</w:t>
            </w:r>
          </w:p>
        </w:tc>
      </w:tr>
      <w:tr w:rsidR="00840624" w:rsidRPr="00FA47AB" w:rsidTr="004A27A2">
        <w:trPr>
          <w:trHeight w:val="315"/>
        </w:trPr>
        <w:tc>
          <w:tcPr>
            <w:tcW w:w="1575" w:type="dxa"/>
            <w:tcBorders>
              <w:top w:val="nil"/>
              <w:left w:val="single" w:sz="4" w:space="0" w:color="auto"/>
              <w:bottom w:val="single" w:sz="4" w:space="0" w:color="auto"/>
              <w:right w:val="single" w:sz="4" w:space="0" w:color="auto"/>
            </w:tcBorders>
            <w:shd w:val="clear" w:color="auto" w:fill="auto"/>
            <w:noWrap/>
            <w:vAlign w:val="bottom"/>
          </w:tcPr>
          <w:p w:rsidR="00840624" w:rsidRPr="00FA47AB" w:rsidRDefault="00840624" w:rsidP="00FA47AB">
            <w:pPr>
              <w:spacing w:after="0" w:line="240" w:lineRule="auto"/>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Gürün</w:t>
            </w:r>
          </w:p>
        </w:tc>
        <w:tc>
          <w:tcPr>
            <w:tcW w:w="2126" w:type="dxa"/>
            <w:tcBorders>
              <w:top w:val="nil"/>
              <w:left w:val="nil"/>
              <w:bottom w:val="single" w:sz="4" w:space="0" w:color="auto"/>
              <w:right w:val="single" w:sz="4" w:space="0" w:color="auto"/>
            </w:tcBorders>
            <w:shd w:val="clear" w:color="auto" w:fill="auto"/>
            <w:noWrap/>
            <w:vAlign w:val="center"/>
            <w:hideMark/>
          </w:tcPr>
          <w:p w:rsidR="00840624" w:rsidRPr="00FA47AB" w:rsidRDefault="00840624"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60</w:t>
            </w:r>
          </w:p>
        </w:tc>
        <w:tc>
          <w:tcPr>
            <w:tcW w:w="2410" w:type="dxa"/>
            <w:tcBorders>
              <w:top w:val="nil"/>
              <w:left w:val="nil"/>
              <w:bottom w:val="single" w:sz="4" w:space="0" w:color="auto"/>
              <w:right w:val="single" w:sz="4" w:space="0" w:color="auto"/>
            </w:tcBorders>
            <w:shd w:val="clear" w:color="auto" w:fill="auto"/>
            <w:noWrap/>
            <w:hideMark/>
          </w:tcPr>
          <w:p w:rsidR="00840624" w:rsidRPr="00FA47AB" w:rsidRDefault="00741D13"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197.250,00</w:t>
            </w:r>
          </w:p>
        </w:tc>
        <w:tc>
          <w:tcPr>
            <w:tcW w:w="2977" w:type="dxa"/>
            <w:tcBorders>
              <w:top w:val="nil"/>
              <w:left w:val="nil"/>
              <w:bottom w:val="single" w:sz="4" w:space="0" w:color="auto"/>
              <w:right w:val="single" w:sz="4" w:space="0" w:color="auto"/>
            </w:tcBorders>
            <w:shd w:val="clear" w:color="auto" w:fill="auto"/>
            <w:noWrap/>
            <w:vAlign w:val="bottom"/>
            <w:hideMark/>
          </w:tcPr>
          <w:p w:rsidR="00840624" w:rsidRPr="00FA47AB" w:rsidRDefault="00D8708E"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42.977,72</w:t>
            </w:r>
          </w:p>
        </w:tc>
      </w:tr>
      <w:tr w:rsidR="00840624" w:rsidRPr="00FA47AB" w:rsidTr="004A27A2">
        <w:trPr>
          <w:trHeight w:val="315"/>
        </w:trPr>
        <w:tc>
          <w:tcPr>
            <w:tcW w:w="1575" w:type="dxa"/>
            <w:tcBorders>
              <w:top w:val="nil"/>
              <w:left w:val="single" w:sz="4" w:space="0" w:color="auto"/>
              <w:bottom w:val="single" w:sz="4" w:space="0" w:color="auto"/>
              <w:right w:val="single" w:sz="4" w:space="0" w:color="auto"/>
            </w:tcBorders>
            <w:shd w:val="clear" w:color="auto" w:fill="auto"/>
            <w:noWrap/>
            <w:vAlign w:val="bottom"/>
          </w:tcPr>
          <w:p w:rsidR="00840624" w:rsidRPr="00FA47AB" w:rsidRDefault="00840624" w:rsidP="00FA47AB">
            <w:pPr>
              <w:spacing w:after="0" w:line="240" w:lineRule="auto"/>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Hafik</w:t>
            </w:r>
          </w:p>
        </w:tc>
        <w:tc>
          <w:tcPr>
            <w:tcW w:w="2126" w:type="dxa"/>
            <w:tcBorders>
              <w:top w:val="nil"/>
              <w:left w:val="nil"/>
              <w:bottom w:val="single" w:sz="4" w:space="0" w:color="auto"/>
              <w:right w:val="single" w:sz="4" w:space="0" w:color="auto"/>
            </w:tcBorders>
            <w:shd w:val="clear" w:color="auto" w:fill="auto"/>
            <w:noWrap/>
            <w:vAlign w:val="center"/>
            <w:hideMark/>
          </w:tcPr>
          <w:p w:rsidR="00840624" w:rsidRPr="00FA47AB" w:rsidRDefault="00840624"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74</w:t>
            </w:r>
          </w:p>
        </w:tc>
        <w:tc>
          <w:tcPr>
            <w:tcW w:w="2410" w:type="dxa"/>
            <w:tcBorders>
              <w:top w:val="nil"/>
              <w:left w:val="nil"/>
              <w:bottom w:val="single" w:sz="4" w:space="0" w:color="auto"/>
              <w:right w:val="single" w:sz="4" w:space="0" w:color="auto"/>
            </w:tcBorders>
            <w:shd w:val="clear" w:color="auto" w:fill="auto"/>
            <w:noWrap/>
            <w:hideMark/>
          </w:tcPr>
          <w:p w:rsidR="00840624" w:rsidRPr="00FA47AB" w:rsidRDefault="005D67FE"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144.647,44</w:t>
            </w:r>
          </w:p>
        </w:tc>
        <w:tc>
          <w:tcPr>
            <w:tcW w:w="2977" w:type="dxa"/>
            <w:tcBorders>
              <w:top w:val="nil"/>
              <w:left w:val="nil"/>
              <w:bottom w:val="single" w:sz="4" w:space="0" w:color="auto"/>
              <w:right w:val="single" w:sz="4" w:space="0" w:color="auto"/>
            </w:tcBorders>
            <w:shd w:val="clear" w:color="auto" w:fill="auto"/>
            <w:noWrap/>
            <w:vAlign w:val="bottom"/>
            <w:hideMark/>
          </w:tcPr>
          <w:p w:rsidR="00840624" w:rsidRPr="00FA47AB" w:rsidRDefault="00D8708E"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294.350,69</w:t>
            </w:r>
          </w:p>
        </w:tc>
      </w:tr>
      <w:tr w:rsidR="00840624" w:rsidRPr="00FA47AB" w:rsidTr="004A27A2">
        <w:trPr>
          <w:trHeight w:val="315"/>
        </w:trPr>
        <w:tc>
          <w:tcPr>
            <w:tcW w:w="1575" w:type="dxa"/>
            <w:tcBorders>
              <w:top w:val="nil"/>
              <w:left w:val="single" w:sz="4" w:space="0" w:color="auto"/>
              <w:bottom w:val="single" w:sz="4" w:space="0" w:color="auto"/>
              <w:right w:val="single" w:sz="4" w:space="0" w:color="auto"/>
            </w:tcBorders>
            <w:shd w:val="clear" w:color="auto" w:fill="auto"/>
            <w:noWrap/>
            <w:vAlign w:val="bottom"/>
          </w:tcPr>
          <w:p w:rsidR="00840624" w:rsidRPr="00FA47AB" w:rsidRDefault="00840624" w:rsidP="00FA47AB">
            <w:pPr>
              <w:spacing w:after="0" w:line="240" w:lineRule="auto"/>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İmranlı</w:t>
            </w:r>
          </w:p>
        </w:tc>
        <w:tc>
          <w:tcPr>
            <w:tcW w:w="2126" w:type="dxa"/>
            <w:tcBorders>
              <w:top w:val="nil"/>
              <w:left w:val="nil"/>
              <w:bottom w:val="single" w:sz="4" w:space="0" w:color="auto"/>
              <w:right w:val="single" w:sz="4" w:space="0" w:color="auto"/>
            </w:tcBorders>
            <w:shd w:val="clear" w:color="auto" w:fill="auto"/>
            <w:noWrap/>
            <w:vAlign w:val="center"/>
            <w:hideMark/>
          </w:tcPr>
          <w:p w:rsidR="00840624" w:rsidRPr="00FA47AB" w:rsidRDefault="00840624"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100</w:t>
            </w:r>
          </w:p>
        </w:tc>
        <w:tc>
          <w:tcPr>
            <w:tcW w:w="2410" w:type="dxa"/>
            <w:tcBorders>
              <w:top w:val="nil"/>
              <w:left w:val="nil"/>
              <w:bottom w:val="single" w:sz="4" w:space="0" w:color="auto"/>
              <w:right w:val="single" w:sz="4" w:space="0" w:color="auto"/>
            </w:tcBorders>
            <w:shd w:val="clear" w:color="auto" w:fill="auto"/>
            <w:noWrap/>
            <w:hideMark/>
          </w:tcPr>
          <w:p w:rsidR="00840624" w:rsidRPr="00FA47AB" w:rsidRDefault="005D67FE"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150.000,00</w:t>
            </w:r>
          </w:p>
        </w:tc>
        <w:tc>
          <w:tcPr>
            <w:tcW w:w="2977" w:type="dxa"/>
            <w:tcBorders>
              <w:top w:val="nil"/>
              <w:left w:val="nil"/>
              <w:bottom w:val="single" w:sz="4" w:space="0" w:color="auto"/>
              <w:right w:val="single" w:sz="4" w:space="0" w:color="auto"/>
            </w:tcBorders>
            <w:shd w:val="clear" w:color="auto" w:fill="auto"/>
            <w:noWrap/>
            <w:vAlign w:val="bottom"/>
            <w:hideMark/>
          </w:tcPr>
          <w:p w:rsidR="00840624" w:rsidRPr="00FA47AB" w:rsidRDefault="00D8708E"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53.104,40</w:t>
            </w:r>
          </w:p>
        </w:tc>
      </w:tr>
      <w:tr w:rsidR="00840624" w:rsidRPr="00FA47AB" w:rsidTr="004A27A2">
        <w:trPr>
          <w:trHeight w:val="315"/>
        </w:trPr>
        <w:tc>
          <w:tcPr>
            <w:tcW w:w="1575" w:type="dxa"/>
            <w:tcBorders>
              <w:top w:val="nil"/>
              <w:left w:val="single" w:sz="4" w:space="0" w:color="auto"/>
              <w:bottom w:val="single" w:sz="4" w:space="0" w:color="auto"/>
              <w:right w:val="single" w:sz="4" w:space="0" w:color="auto"/>
            </w:tcBorders>
            <w:shd w:val="clear" w:color="auto" w:fill="auto"/>
            <w:noWrap/>
            <w:vAlign w:val="bottom"/>
          </w:tcPr>
          <w:p w:rsidR="00840624" w:rsidRPr="00FA47AB" w:rsidRDefault="00840624" w:rsidP="00FA47AB">
            <w:pPr>
              <w:spacing w:after="0" w:line="240" w:lineRule="auto"/>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Kangal</w:t>
            </w:r>
          </w:p>
        </w:tc>
        <w:tc>
          <w:tcPr>
            <w:tcW w:w="2126" w:type="dxa"/>
            <w:tcBorders>
              <w:top w:val="nil"/>
              <w:left w:val="nil"/>
              <w:bottom w:val="single" w:sz="4" w:space="0" w:color="auto"/>
              <w:right w:val="single" w:sz="4" w:space="0" w:color="auto"/>
            </w:tcBorders>
            <w:shd w:val="clear" w:color="auto" w:fill="auto"/>
            <w:noWrap/>
            <w:vAlign w:val="center"/>
            <w:hideMark/>
          </w:tcPr>
          <w:p w:rsidR="00840624" w:rsidRPr="00FA47AB" w:rsidRDefault="00840624"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112</w:t>
            </w:r>
          </w:p>
        </w:tc>
        <w:tc>
          <w:tcPr>
            <w:tcW w:w="2410" w:type="dxa"/>
            <w:tcBorders>
              <w:top w:val="nil"/>
              <w:left w:val="nil"/>
              <w:bottom w:val="single" w:sz="4" w:space="0" w:color="auto"/>
              <w:right w:val="single" w:sz="4" w:space="0" w:color="auto"/>
            </w:tcBorders>
            <w:shd w:val="clear" w:color="auto" w:fill="auto"/>
            <w:noWrap/>
            <w:hideMark/>
          </w:tcPr>
          <w:p w:rsidR="00840624" w:rsidRPr="00FA47AB" w:rsidRDefault="005D67FE"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153.000,00</w:t>
            </w:r>
          </w:p>
        </w:tc>
        <w:tc>
          <w:tcPr>
            <w:tcW w:w="2977" w:type="dxa"/>
            <w:tcBorders>
              <w:top w:val="nil"/>
              <w:left w:val="nil"/>
              <w:bottom w:val="single" w:sz="4" w:space="0" w:color="auto"/>
              <w:right w:val="single" w:sz="4" w:space="0" w:color="auto"/>
            </w:tcBorders>
            <w:shd w:val="clear" w:color="auto" w:fill="auto"/>
            <w:noWrap/>
            <w:vAlign w:val="bottom"/>
            <w:hideMark/>
          </w:tcPr>
          <w:p w:rsidR="00840624" w:rsidRPr="00FA47AB" w:rsidRDefault="00D8708E"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48.666,37</w:t>
            </w:r>
          </w:p>
        </w:tc>
      </w:tr>
      <w:tr w:rsidR="00840624" w:rsidRPr="00FA47AB" w:rsidTr="004A27A2">
        <w:trPr>
          <w:trHeight w:val="315"/>
        </w:trPr>
        <w:tc>
          <w:tcPr>
            <w:tcW w:w="1575" w:type="dxa"/>
            <w:tcBorders>
              <w:top w:val="nil"/>
              <w:left w:val="single" w:sz="4" w:space="0" w:color="auto"/>
              <w:bottom w:val="single" w:sz="4" w:space="0" w:color="auto"/>
              <w:right w:val="single" w:sz="4" w:space="0" w:color="auto"/>
            </w:tcBorders>
            <w:shd w:val="clear" w:color="auto" w:fill="auto"/>
            <w:noWrap/>
            <w:vAlign w:val="bottom"/>
          </w:tcPr>
          <w:p w:rsidR="00840624" w:rsidRPr="00FA47AB" w:rsidRDefault="00840624" w:rsidP="00FA47AB">
            <w:pPr>
              <w:spacing w:after="0" w:line="240" w:lineRule="auto"/>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Koyulhisar</w:t>
            </w:r>
          </w:p>
        </w:tc>
        <w:tc>
          <w:tcPr>
            <w:tcW w:w="2126" w:type="dxa"/>
            <w:tcBorders>
              <w:top w:val="nil"/>
              <w:left w:val="nil"/>
              <w:bottom w:val="single" w:sz="4" w:space="0" w:color="auto"/>
              <w:right w:val="single" w:sz="4" w:space="0" w:color="auto"/>
            </w:tcBorders>
            <w:shd w:val="clear" w:color="auto" w:fill="auto"/>
            <w:noWrap/>
            <w:vAlign w:val="center"/>
            <w:hideMark/>
          </w:tcPr>
          <w:p w:rsidR="00840624" w:rsidRPr="00FA47AB" w:rsidRDefault="00840624"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44</w:t>
            </w:r>
          </w:p>
        </w:tc>
        <w:tc>
          <w:tcPr>
            <w:tcW w:w="2410" w:type="dxa"/>
            <w:tcBorders>
              <w:top w:val="nil"/>
              <w:left w:val="nil"/>
              <w:bottom w:val="single" w:sz="4" w:space="0" w:color="auto"/>
              <w:right w:val="single" w:sz="4" w:space="0" w:color="auto"/>
            </w:tcBorders>
            <w:shd w:val="clear" w:color="auto" w:fill="auto"/>
            <w:noWrap/>
            <w:hideMark/>
          </w:tcPr>
          <w:p w:rsidR="00840624" w:rsidRPr="00FA47AB" w:rsidRDefault="005D67FE"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60.000,00</w:t>
            </w:r>
          </w:p>
        </w:tc>
        <w:tc>
          <w:tcPr>
            <w:tcW w:w="2977" w:type="dxa"/>
            <w:tcBorders>
              <w:top w:val="nil"/>
              <w:left w:val="nil"/>
              <w:bottom w:val="single" w:sz="4" w:space="0" w:color="auto"/>
              <w:right w:val="single" w:sz="4" w:space="0" w:color="auto"/>
            </w:tcBorders>
            <w:shd w:val="clear" w:color="auto" w:fill="auto"/>
            <w:noWrap/>
            <w:vAlign w:val="bottom"/>
            <w:hideMark/>
          </w:tcPr>
          <w:p w:rsidR="00840624" w:rsidRPr="00FA47AB" w:rsidRDefault="00D8708E"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Yoktur</w:t>
            </w:r>
          </w:p>
        </w:tc>
      </w:tr>
      <w:tr w:rsidR="00840624" w:rsidRPr="00FA47AB" w:rsidTr="004A27A2">
        <w:trPr>
          <w:trHeight w:val="315"/>
        </w:trPr>
        <w:tc>
          <w:tcPr>
            <w:tcW w:w="1575" w:type="dxa"/>
            <w:tcBorders>
              <w:top w:val="nil"/>
              <w:left w:val="single" w:sz="4" w:space="0" w:color="auto"/>
              <w:bottom w:val="single" w:sz="4" w:space="0" w:color="auto"/>
              <w:right w:val="single" w:sz="4" w:space="0" w:color="auto"/>
            </w:tcBorders>
            <w:shd w:val="clear" w:color="auto" w:fill="auto"/>
            <w:noWrap/>
            <w:vAlign w:val="bottom"/>
          </w:tcPr>
          <w:p w:rsidR="00840624" w:rsidRPr="00FA47AB" w:rsidRDefault="00840624" w:rsidP="00FA47AB">
            <w:pPr>
              <w:spacing w:after="0" w:line="240" w:lineRule="auto"/>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Suşehri</w:t>
            </w:r>
          </w:p>
        </w:tc>
        <w:tc>
          <w:tcPr>
            <w:tcW w:w="2126" w:type="dxa"/>
            <w:tcBorders>
              <w:top w:val="nil"/>
              <w:left w:val="nil"/>
              <w:bottom w:val="single" w:sz="4" w:space="0" w:color="auto"/>
              <w:right w:val="single" w:sz="4" w:space="0" w:color="auto"/>
            </w:tcBorders>
            <w:shd w:val="clear" w:color="auto" w:fill="auto"/>
            <w:noWrap/>
            <w:vAlign w:val="center"/>
            <w:hideMark/>
          </w:tcPr>
          <w:p w:rsidR="00840624" w:rsidRPr="00FA47AB" w:rsidRDefault="00840624"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71</w:t>
            </w:r>
          </w:p>
        </w:tc>
        <w:tc>
          <w:tcPr>
            <w:tcW w:w="2410" w:type="dxa"/>
            <w:tcBorders>
              <w:top w:val="nil"/>
              <w:left w:val="nil"/>
              <w:bottom w:val="single" w:sz="4" w:space="0" w:color="auto"/>
              <w:right w:val="single" w:sz="4" w:space="0" w:color="auto"/>
            </w:tcBorders>
            <w:shd w:val="clear" w:color="auto" w:fill="auto"/>
            <w:noWrap/>
            <w:hideMark/>
          </w:tcPr>
          <w:p w:rsidR="00840624" w:rsidRPr="00FA47AB" w:rsidRDefault="005D67FE"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109.400,00</w:t>
            </w:r>
          </w:p>
        </w:tc>
        <w:tc>
          <w:tcPr>
            <w:tcW w:w="2977" w:type="dxa"/>
            <w:tcBorders>
              <w:top w:val="nil"/>
              <w:left w:val="nil"/>
              <w:bottom w:val="single" w:sz="4" w:space="0" w:color="auto"/>
              <w:right w:val="single" w:sz="4" w:space="0" w:color="auto"/>
            </w:tcBorders>
            <w:shd w:val="clear" w:color="auto" w:fill="auto"/>
            <w:noWrap/>
            <w:vAlign w:val="bottom"/>
            <w:hideMark/>
          </w:tcPr>
          <w:p w:rsidR="00840624" w:rsidRPr="00FA47AB" w:rsidRDefault="00D8708E"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21.747,75</w:t>
            </w:r>
          </w:p>
        </w:tc>
      </w:tr>
      <w:tr w:rsidR="00840624" w:rsidRPr="00FA47AB" w:rsidTr="004A27A2">
        <w:trPr>
          <w:trHeight w:val="315"/>
        </w:trPr>
        <w:tc>
          <w:tcPr>
            <w:tcW w:w="1575" w:type="dxa"/>
            <w:tcBorders>
              <w:top w:val="nil"/>
              <w:left w:val="single" w:sz="4" w:space="0" w:color="auto"/>
              <w:bottom w:val="single" w:sz="4" w:space="0" w:color="auto"/>
              <w:right w:val="single" w:sz="4" w:space="0" w:color="auto"/>
            </w:tcBorders>
            <w:shd w:val="clear" w:color="auto" w:fill="auto"/>
            <w:noWrap/>
            <w:vAlign w:val="bottom"/>
          </w:tcPr>
          <w:p w:rsidR="00840624" w:rsidRPr="00FA47AB" w:rsidRDefault="00840624" w:rsidP="00FA47AB">
            <w:pPr>
              <w:spacing w:after="0" w:line="240" w:lineRule="auto"/>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Şarkışla</w:t>
            </w:r>
          </w:p>
        </w:tc>
        <w:tc>
          <w:tcPr>
            <w:tcW w:w="2126" w:type="dxa"/>
            <w:tcBorders>
              <w:top w:val="nil"/>
              <w:left w:val="nil"/>
              <w:bottom w:val="single" w:sz="4" w:space="0" w:color="auto"/>
              <w:right w:val="single" w:sz="4" w:space="0" w:color="auto"/>
            </w:tcBorders>
            <w:shd w:val="clear" w:color="auto" w:fill="auto"/>
            <w:noWrap/>
            <w:vAlign w:val="center"/>
          </w:tcPr>
          <w:p w:rsidR="00840624" w:rsidRPr="00FA47AB" w:rsidRDefault="00840624"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95</w:t>
            </w:r>
          </w:p>
        </w:tc>
        <w:tc>
          <w:tcPr>
            <w:tcW w:w="2410" w:type="dxa"/>
            <w:tcBorders>
              <w:top w:val="nil"/>
              <w:left w:val="nil"/>
              <w:bottom w:val="single" w:sz="4" w:space="0" w:color="auto"/>
              <w:right w:val="single" w:sz="4" w:space="0" w:color="auto"/>
            </w:tcBorders>
            <w:shd w:val="clear" w:color="auto" w:fill="auto"/>
            <w:noWrap/>
          </w:tcPr>
          <w:p w:rsidR="00840624" w:rsidRPr="00FA47AB" w:rsidRDefault="005D67FE"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235.000,00</w:t>
            </w:r>
          </w:p>
        </w:tc>
        <w:tc>
          <w:tcPr>
            <w:tcW w:w="2977" w:type="dxa"/>
            <w:tcBorders>
              <w:top w:val="nil"/>
              <w:left w:val="nil"/>
              <w:bottom w:val="single" w:sz="4" w:space="0" w:color="auto"/>
              <w:right w:val="single" w:sz="4" w:space="0" w:color="auto"/>
            </w:tcBorders>
            <w:shd w:val="clear" w:color="auto" w:fill="auto"/>
            <w:noWrap/>
            <w:vAlign w:val="bottom"/>
          </w:tcPr>
          <w:p w:rsidR="00840624" w:rsidRPr="00FA47AB" w:rsidRDefault="00D8708E"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69.336,32</w:t>
            </w:r>
          </w:p>
        </w:tc>
      </w:tr>
      <w:tr w:rsidR="00840624" w:rsidRPr="00FA47AB" w:rsidTr="004A27A2">
        <w:trPr>
          <w:trHeight w:val="315"/>
        </w:trPr>
        <w:tc>
          <w:tcPr>
            <w:tcW w:w="1575" w:type="dxa"/>
            <w:tcBorders>
              <w:top w:val="nil"/>
              <w:left w:val="single" w:sz="4" w:space="0" w:color="auto"/>
              <w:bottom w:val="single" w:sz="4" w:space="0" w:color="auto"/>
              <w:right w:val="single" w:sz="4" w:space="0" w:color="auto"/>
            </w:tcBorders>
            <w:shd w:val="clear" w:color="auto" w:fill="auto"/>
            <w:noWrap/>
            <w:vAlign w:val="bottom"/>
          </w:tcPr>
          <w:p w:rsidR="00840624" w:rsidRPr="00FA47AB" w:rsidRDefault="00840624" w:rsidP="00FA47AB">
            <w:pPr>
              <w:spacing w:after="0" w:line="240" w:lineRule="auto"/>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Ulaş</w:t>
            </w:r>
          </w:p>
        </w:tc>
        <w:tc>
          <w:tcPr>
            <w:tcW w:w="2126" w:type="dxa"/>
            <w:tcBorders>
              <w:top w:val="nil"/>
              <w:left w:val="nil"/>
              <w:bottom w:val="single" w:sz="4" w:space="0" w:color="auto"/>
              <w:right w:val="single" w:sz="4" w:space="0" w:color="auto"/>
            </w:tcBorders>
            <w:shd w:val="clear" w:color="auto" w:fill="auto"/>
            <w:noWrap/>
            <w:vAlign w:val="center"/>
          </w:tcPr>
          <w:p w:rsidR="00840624" w:rsidRPr="00FA47AB" w:rsidRDefault="00840624"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38</w:t>
            </w:r>
          </w:p>
        </w:tc>
        <w:tc>
          <w:tcPr>
            <w:tcW w:w="2410" w:type="dxa"/>
            <w:tcBorders>
              <w:top w:val="nil"/>
              <w:left w:val="nil"/>
              <w:bottom w:val="single" w:sz="4" w:space="0" w:color="auto"/>
              <w:right w:val="single" w:sz="4" w:space="0" w:color="auto"/>
            </w:tcBorders>
            <w:shd w:val="clear" w:color="auto" w:fill="auto"/>
            <w:noWrap/>
          </w:tcPr>
          <w:p w:rsidR="00840624" w:rsidRPr="00FA47AB" w:rsidRDefault="005D67FE"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140.000,00</w:t>
            </w:r>
          </w:p>
        </w:tc>
        <w:tc>
          <w:tcPr>
            <w:tcW w:w="2977" w:type="dxa"/>
            <w:tcBorders>
              <w:top w:val="nil"/>
              <w:left w:val="nil"/>
              <w:bottom w:val="single" w:sz="4" w:space="0" w:color="auto"/>
              <w:right w:val="single" w:sz="4" w:space="0" w:color="auto"/>
            </w:tcBorders>
            <w:shd w:val="clear" w:color="auto" w:fill="auto"/>
            <w:noWrap/>
            <w:vAlign w:val="bottom"/>
          </w:tcPr>
          <w:p w:rsidR="00840624" w:rsidRPr="00FA47AB" w:rsidRDefault="00D8708E"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19.199,87</w:t>
            </w:r>
          </w:p>
        </w:tc>
      </w:tr>
      <w:tr w:rsidR="00840624" w:rsidRPr="00FA47AB" w:rsidTr="004A27A2">
        <w:trPr>
          <w:trHeight w:val="315"/>
        </w:trPr>
        <w:tc>
          <w:tcPr>
            <w:tcW w:w="1575" w:type="dxa"/>
            <w:tcBorders>
              <w:top w:val="nil"/>
              <w:left w:val="single" w:sz="4" w:space="0" w:color="auto"/>
              <w:bottom w:val="single" w:sz="4" w:space="0" w:color="auto"/>
              <w:right w:val="single" w:sz="4" w:space="0" w:color="auto"/>
            </w:tcBorders>
            <w:shd w:val="clear" w:color="auto" w:fill="auto"/>
            <w:noWrap/>
            <w:vAlign w:val="bottom"/>
          </w:tcPr>
          <w:p w:rsidR="00840624" w:rsidRPr="00FA47AB" w:rsidRDefault="00840624" w:rsidP="00FA47AB">
            <w:pPr>
              <w:spacing w:after="0" w:line="240" w:lineRule="auto"/>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Yıldızeli</w:t>
            </w:r>
          </w:p>
        </w:tc>
        <w:tc>
          <w:tcPr>
            <w:tcW w:w="2126" w:type="dxa"/>
            <w:tcBorders>
              <w:top w:val="nil"/>
              <w:left w:val="nil"/>
              <w:bottom w:val="single" w:sz="4" w:space="0" w:color="auto"/>
              <w:right w:val="single" w:sz="4" w:space="0" w:color="auto"/>
            </w:tcBorders>
            <w:shd w:val="clear" w:color="auto" w:fill="auto"/>
            <w:noWrap/>
            <w:vAlign w:val="center"/>
          </w:tcPr>
          <w:p w:rsidR="00840624" w:rsidRPr="00FA47AB" w:rsidRDefault="00840624"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118</w:t>
            </w:r>
          </w:p>
        </w:tc>
        <w:tc>
          <w:tcPr>
            <w:tcW w:w="2410" w:type="dxa"/>
            <w:tcBorders>
              <w:top w:val="nil"/>
              <w:left w:val="nil"/>
              <w:bottom w:val="single" w:sz="4" w:space="0" w:color="auto"/>
              <w:right w:val="single" w:sz="4" w:space="0" w:color="auto"/>
            </w:tcBorders>
            <w:shd w:val="clear" w:color="auto" w:fill="auto"/>
            <w:noWrap/>
          </w:tcPr>
          <w:p w:rsidR="00840624" w:rsidRPr="00FA47AB" w:rsidRDefault="005D67FE"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571.900,00</w:t>
            </w:r>
          </w:p>
        </w:tc>
        <w:tc>
          <w:tcPr>
            <w:tcW w:w="2977" w:type="dxa"/>
            <w:tcBorders>
              <w:top w:val="nil"/>
              <w:left w:val="nil"/>
              <w:bottom w:val="single" w:sz="4" w:space="0" w:color="auto"/>
              <w:right w:val="single" w:sz="4" w:space="0" w:color="auto"/>
            </w:tcBorders>
            <w:shd w:val="clear" w:color="auto" w:fill="auto"/>
            <w:noWrap/>
            <w:vAlign w:val="bottom"/>
          </w:tcPr>
          <w:p w:rsidR="00840624" w:rsidRPr="00FA47AB" w:rsidRDefault="00D8708E"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4.021,89</w:t>
            </w:r>
          </w:p>
        </w:tc>
      </w:tr>
      <w:tr w:rsidR="00840624" w:rsidRPr="00FA47AB" w:rsidTr="004A27A2">
        <w:trPr>
          <w:trHeight w:val="315"/>
        </w:trPr>
        <w:tc>
          <w:tcPr>
            <w:tcW w:w="1575" w:type="dxa"/>
            <w:tcBorders>
              <w:top w:val="nil"/>
              <w:left w:val="single" w:sz="4" w:space="0" w:color="auto"/>
              <w:bottom w:val="single" w:sz="4" w:space="0" w:color="auto"/>
              <w:right w:val="single" w:sz="4" w:space="0" w:color="auto"/>
            </w:tcBorders>
            <w:shd w:val="clear" w:color="auto" w:fill="auto"/>
            <w:noWrap/>
            <w:vAlign w:val="bottom"/>
          </w:tcPr>
          <w:p w:rsidR="00840624" w:rsidRPr="00FA47AB" w:rsidRDefault="00840624" w:rsidP="00FA47AB">
            <w:pPr>
              <w:spacing w:after="0" w:line="240" w:lineRule="auto"/>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Zara</w:t>
            </w:r>
          </w:p>
        </w:tc>
        <w:tc>
          <w:tcPr>
            <w:tcW w:w="2126" w:type="dxa"/>
            <w:tcBorders>
              <w:top w:val="nil"/>
              <w:left w:val="nil"/>
              <w:bottom w:val="single" w:sz="4" w:space="0" w:color="auto"/>
              <w:right w:val="single" w:sz="4" w:space="0" w:color="auto"/>
            </w:tcBorders>
            <w:shd w:val="clear" w:color="auto" w:fill="auto"/>
            <w:noWrap/>
            <w:vAlign w:val="center"/>
            <w:hideMark/>
          </w:tcPr>
          <w:p w:rsidR="00840624" w:rsidRPr="00FA47AB" w:rsidRDefault="00840624"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135</w:t>
            </w:r>
          </w:p>
        </w:tc>
        <w:tc>
          <w:tcPr>
            <w:tcW w:w="2410" w:type="dxa"/>
            <w:tcBorders>
              <w:top w:val="nil"/>
              <w:left w:val="nil"/>
              <w:bottom w:val="single" w:sz="4" w:space="0" w:color="auto"/>
              <w:right w:val="single" w:sz="4" w:space="0" w:color="auto"/>
            </w:tcBorders>
            <w:shd w:val="clear" w:color="auto" w:fill="auto"/>
            <w:noWrap/>
            <w:hideMark/>
          </w:tcPr>
          <w:p w:rsidR="00840624" w:rsidRPr="00FA47AB" w:rsidRDefault="005D67FE"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150.350,00</w:t>
            </w:r>
          </w:p>
        </w:tc>
        <w:tc>
          <w:tcPr>
            <w:tcW w:w="2977" w:type="dxa"/>
            <w:tcBorders>
              <w:top w:val="nil"/>
              <w:left w:val="nil"/>
              <w:bottom w:val="single" w:sz="4" w:space="0" w:color="auto"/>
              <w:right w:val="single" w:sz="4" w:space="0" w:color="auto"/>
            </w:tcBorders>
            <w:shd w:val="clear" w:color="auto" w:fill="auto"/>
            <w:noWrap/>
            <w:vAlign w:val="bottom"/>
            <w:hideMark/>
          </w:tcPr>
          <w:p w:rsidR="00840624" w:rsidRPr="00FA47AB" w:rsidRDefault="00D8708E"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27.365,39</w:t>
            </w:r>
          </w:p>
        </w:tc>
      </w:tr>
      <w:tr w:rsidR="00840624" w:rsidRPr="00FA47AB" w:rsidTr="004A27A2">
        <w:trPr>
          <w:trHeight w:val="315"/>
        </w:trPr>
        <w:tc>
          <w:tcPr>
            <w:tcW w:w="1575" w:type="dxa"/>
            <w:tcBorders>
              <w:top w:val="nil"/>
              <w:left w:val="single" w:sz="4" w:space="0" w:color="auto"/>
              <w:bottom w:val="single" w:sz="4" w:space="0" w:color="auto"/>
              <w:right w:val="single" w:sz="4" w:space="0" w:color="auto"/>
            </w:tcBorders>
            <w:shd w:val="clear" w:color="auto" w:fill="auto"/>
            <w:noWrap/>
            <w:vAlign w:val="bottom"/>
          </w:tcPr>
          <w:p w:rsidR="00840624" w:rsidRPr="00FA47AB" w:rsidRDefault="00840624" w:rsidP="00FA47AB">
            <w:pPr>
              <w:spacing w:after="0" w:line="240" w:lineRule="auto"/>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TOPLAM</w:t>
            </w:r>
          </w:p>
        </w:tc>
        <w:tc>
          <w:tcPr>
            <w:tcW w:w="2126" w:type="dxa"/>
            <w:tcBorders>
              <w:top w:val="nil"/>
              <w:left w:val="nil"/>
              <w:bottom w:val="single" w:sz="4" w:space="0" w:color="auto"/>
              <w:right w:val="single" w:sz="4" w:space="0" w:color="auto"/>
            </w:tcBorders>
            <w:shd w:val="clear" w:color="auto" w:fill="auto"/>
            <w:noWrap/>
            <w:vAlign w:val="center"/>
            <w:hideMark/>
          </w:tcPr>
          <w:p w:rsidR="00840624" w:rsidRPr="00FA47AB" w:rsidRDefault="00840624"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1233</w:t>
            </w:r>
          </w:p>
        </w:tc>
        <w:tc>
          <w:tcPr>
            <w:tcW w:w="2410" w:type="dxa"/>
            <w:tcBorders>
              <w:top w:val="nil"/>
              <w:left w:val="nil"/>
              <w:bottom w:val="single" w:sz="4" w:space="0" w:color="auto"/>
              <w:right w:val="single" w:sz="4" w:space="0" w:color="auto"/>
            </w:tcBorders>
            <w:shd w:val="clear" w:color="auto" w:fill="auto"/>
            <w:noWrap/>
            <w:hideMark/>
          </w:tcPr>
          <w:p w:rsidR="00840624" w:rsidRPr="00FA47AB" w:rsidRDefault="005D67FE"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2.261.547,44</w:t>
            </w:r>
          </w:p>
        </w:tc>
        <w:tc>
          <w:tcPr>
            <w:tcW w:w="2977" w:type="dxa"/>
            <w:tcBorders>
              <w:top w:val="nil"/>
              <w:left w:val="nil"/>
              <w:bottom w:val="single" w:sz="4" w:space="0" w:color="auto"/>
              <w:right w:val="single" w:sz="4" w:space="0" w:color="auto"/>
            </w:tcBorders>
            <w:shd w:val="clear" w:color="auto" w:fill="auto"/>
            <w:noWrap/>
            <w:vAlign w:val="bottom"/>
            <w:hideMark/>
          </w:tcPr>
          <w:p w:rsidR="00840624" w:rsidRPr="00FA47AB" w:rsidRDefault="00D8708E"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583.412,66</w:t>
            </w:r>
          </w:p>
        </w:tc>
      </w:tr>
    </w:tbl>
    <w:p w:rsidR="00DA7921" w:rsidRPr="00FA47AB" w:rsidRDefault="000C50DB" w:rsidP="009D5C9F">
      <w:pPr>
        <w:spacing w:after="0"/>
        <w:ind w:firstLine="708"/>
        <w:rPr>
          <w:rFonts w:ascii="Times New Roman" w:hAnsi="Times New Roman" w:cs="Times New Roman"/>
          <w:b/>
          <w:sz w:val="24"/>
          <w:szCs w:val="24"/>
          <w:u w:val="single"/>
        </w:rPr>
      </w:pPr>
      <w:r w:rsidRPr="00FA47AB">
        <w:rPr>
          <w:rFonts w:ascii="Times New Roman" w:hAnsi="Times New Roman" w:cs="Times New Roman"/>
          <w:b/>
          <w:sz w:val="24"/>
          <w:szCs w:val="24"/>
          <w:u w:val="single"/>
        </w:rPr>
        <w:t>18</w:t>
      </w:r>
      <w:r w:rsidR="007760F9" w:rsidRPr="00FA47AB">
        <w:rPr>
          <w:rFonts w:ascii="Times New Roman" w:hAnsi="Times New Roman" w:cs="Times New Roman"/>
          <w:b/>
          <w:sz w:val="24"/>
          <w:szCs w:val="24"/>
          <w:u w:val="single"/>
        </w:rPr>
        <w:t>-</w:t>
      </w:r>
      <w:r w:rsidR="00DA7921" w:rsidRPr="00FA47AB">
        <w:rPr>
          <w:rFonts w:ascii="Times New Roman" w:hAnsi="Times New Roman" w:cs="Times New Roman"/>
          <w:b/>
          <w:sz w:val="24"/>
          <w:szCs w:val="24"/>
          <w:u w:val="single"/>
        </w:rPr>
        <w:t xml:space="preserve">PLAN PROJE </w:t>
      </w:r>
      <w:r w:rsidR="00EC7772" w:rsidRPr="00FA47AB">
        <w:rPr>
          <w:rFonts w:ascii="Times New Roman" w:hAnsi="Times New Roman" w:cs="Times New Roman"/>
          <w:b/>
          <w:sz w:val="24"/>
          <w:szCs w:val="24"/>
          <w:u w:val="single"/>
        </w:rPr>
        <w:t>YATIRIM ve</w:t>
      </w:r>
      <w:r w:rsidR="00DA7921" w:rsidRPr="00FA47AB">
        <w:rPr>
          <w:rFonts w:ascii="Times New Roman" w:hAnsi="Times New Roman" w:cs="Times New Roman"/>
          <w:b/>
          <w:sz w:val="24"/>
          <w:szCs w:val="24"/>
          <w:u w:val="single"/>
        </w:rPr>
        <w:t xml:space="preserve"> İNŞAAT MÜDÜRLÜĞÜ</w:t>
      </w:r>
    </w:p>
    <w:p w:rsidR="00B71422" w:rsidRPr="00FA47AB" w:rsidRDefault="0016459D" w:rsidP="009D5C9F">
      <w:pPr>
        <w:spacing w:after="0"/>
        <w:ind w:firstLine="708"/>
        <w:jc w:val="both"/>
        <w:rPr>
          <w:rFonts w:ascii="Times New Roman" w:hAnsi="Times New Roman" w:cs="Times New Roman"/>
          <w:sz w:val="24"/>
          <w:szCs w:val="24"/>
        </w:rPr>
      </w:pPr>
      <w:r w:rsidRPr="00FA47AB">
        <w:rPr>
          <w:rFonts w:ascii="Times New Roman" w:hAnsi="Times New Roman" w:cs="Times New Roman"/>
          <w:sz w:val="24"/>
          <w:szCs w:val="24"/>
        </w:rPr>
        <w:t>Yürürlükte bulunan ilgili Kanun gereğince</w:t>
      </w:r>
      <w:r w:rsidR="00911A10" w:rsidRPr="00FA47AB">
        <w:rPr>
          <w:rFonts w:ascii="Times New Roman" w:hAnsi="Times New Roman" w:cs="Times New Roman"/>
          <w:sz w:val="24"/>
          <w:szCs w:val="24"/>
        </w:rPr>
        <w:t xml:space="preserve"> </w:t>
      </w:r>
      <w:r w:rsidR="0002553F" w:rsidRPr="00FA47AB">
        <w:rPr>
          <w:rFonts w:ascii="Times New Roman" w:hAnsi="Times New Roman" w:cs="Times New Roman"/>
          <w:sz w:val="24"/>
          <w:szCs w:val="24"/>
        </w:rPr>
        <w:t xml:space="preserve">2019 yılında Plan Proje ve Yatırım ve İnşaat </w:t>
      </w:r>
      <w:r w:rsidR="00A00331" w:rsidRPr="00FA47AB">
        <w:rPr>
          <w:rFonts w:ascii="Times New Roman" w:hAnsi="Times New Roman" w:cs="Times New Roman"/>
          <w:sz w:val="24"/>
          <w:szCs w:val="24"/>
        </w:rPr>
        <w:t>Müdürlüğümüzce</w:t>
      </w:r>
      <w:r w:rsidR="0002553F" w:rsidRPr="00FA47AB">
        <w:rPr>
          <w:rFonts w:ascii="Times New Roman" w:hAnsi="Times New Roman" w:cs="Times New Roman"/>
          <w:sz w:val="24"/>
          <w:szCs w:val="24"/>
        </w:rPr>
        <w:t xml:space="preserve"> Proje adedi, biten, devam eden, ihale aşamasında olan, proje aşamasında olan ile proje bedeli ve proje harcama miktarını gösterir bilgiler </w:t>
      </w:r>
      <w:r w:rsidR="00A00331" w:rsidRPr="00FA47AB">
        <w:rPr>
          <w:rFonts w:ascii="Times New Roman" w:hAnsi="Times New Roman" w:cs="Times New Roman"/>
          <w:sz w:val="24"/>
          <w:szCs w:val="24"/>
        </w:rPr>
        <w:t>aşağıya</w:t>
      </w:r>
      <w:r w:rsidR="0002553F" w:rsidRPr="00FA47AB">
        <w:rPr>
          <w:rFonts w:ascii="Times New Roman" w:hAnsi="Times New Roman" w:cs="Times New Roman"/>
          <w:sz w:val="24"/>
          <w:szCs w:val="24"/>
        </w:rPr>
        <w:t xml:space="preserve"> çıkartılmıştır.</w:t>
      </w:r>
    </w:p>
    <w:tbl>
      <w:tblPr>
        <w:tblW w:w="9087" w:type="dxa"/>
        <w:tblInd w:w="55" w:type="dxa"/>
        <w:tblLayout w:type="fixed"/>
        <w:tblCellMar>
          <w:left w:w="70" w:type="dxa"/>
          <w:right w:w="70" w:type="dxa"/>
        </w:tblCellMar>
        <w:tblLook w:val="04A0" w:firstRow="1" w:lastRow="0" w:firstColumn="1" w:lastColumn="0" w:noHBand="0" w:noVBand="1"/>
      </w:tblPr>
      <w:tblGrid>
        <w:gridCol w:w="1291"/>
        <w:gridCol w:w="851"/>
        <w:gridCol w:w="708"/>
        <w:gridCol w:w="851"/>
        <w:gridCol w:w="1134"/>
        <w:gridCol w:w="825"/>
        <w:gridCol w:w="1726"/>
        <w:gridCol w:w="1701"/>
      </w:tblGrid>
      <w:tr w:rsidR="00740F5D" w:rsidRPr="00FA47AB" w:rsidTr="00361B80">
        <w:trPr>
          <w:trHeight w:val="315"/>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0F5D" w:rsidRPr="00FA47AB" w:rsidRDefault="00740F5D" w:rsidP="00FA47AB">
            <w:pPr>
              <w:spacing w:after="0" w:line="240" w:lineRule="auto"/>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KURUMU</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E1456" w:rsidRPr="00FA47AB" w:rsidRDefault="009E1456" w:rsidP="00FA47AB">
            <w:pPr>
              <w:spacing w:after="0" w:line="240" w:lineRule="auto"/>
              <w:jc w:val="center"/>
              <w:rPr>
                <w:rFonts w:ascii="Times New Roman" w:eastAsia="Times New Roman" w:hAnsi="Times New Roman" w:cs="Times New Roman"/>
                <w:sz w:val="24"/>
                <w:szCs w:val="24"/>
                <w:lang w:eastAsia="tr-TR"/>
              </w:rPr>
            </w:pPr>
          </w:p>
          <w:p w:rsidR="00740F5D" w:rsidRPr="00FA47AB" w:rsidRDefault="00740F5D"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Proje Adedi</w:t>
            </w:r>
          </w:p>
        </w:tc>
        <w:tc>
          <w:tcPr>
            <w:tcW w:w="708" w:type="dxa"/>
            <w:tcBorders>
              <w:top w:val="single" w:sz="4" w:space="0" w:color="auto"/>
              <w:left w:val="nil"/>
              <w:bottom w:val="single" w:sz="4" w:space="0" w:color="auto"/>
              <w:right w:val="single" w:sz="4" w:space="0" w:color="auto"/>
            </w:tcBorders>
            <w:shd w:val="clear" w:color="auto" w:fill="auto"/>
            <w:noWrap/>
            <w:hideMark/>
          </w:tcPr>
          <w:p w:rsidR="009E1456" w:rsidRPr="00FA47AB" w:rsidRDefault="009E1456" w:rsidP="00FA47AB">
            <w:pPr>
              <w:spacing w:after="0" w:line="240" w:lineRule="auto"/>
              <w:jc w:val="center"/>
              <w:rPr>
                <w:rFonts w:ascii="Times New Roman" w:eastAsia="Times New Roman" w:hAnsi="Times New Roman" w:cs="Times New Roman"/>
                <w:sz w:val="24"/>
                <w:szCs w:val="24"/>
                <w:lang w:eastAsia="tr-TR"/>
              </w:rPr>
            </w:pPr>
          </w:p>
          <w:p w:rsidR="00740F5D" w:rsidRPr="00FA47AB" w:rsidRDefault="00740F5D"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Biten</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740F5D" w:rsidRPr="00FA47AB" w:rsidRDefault="00740F5D"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Devam Eden</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40F5D" w:rsidRPr="00FA47AB" w:rsidRDefault="0042049B"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İhale-Söz</w:t>
            </w:r>
            <w:r w:rsidR="00740F5D" w:rsidRPr="00FA47AB">
              <w:rPr>
                <w:rFonts w:ascii="Times New Roman" w:eastAsia="Times New Roman" w:hAnsi="Times New Roman" w:cs="Times New Roman"/>
                <w:sz w:val="24"/>
                <w:szCs w:val="24"/>
                <w:lang w:eastAsia="tr-TR"/>
              </w:rPr>
              <w:t xml:space="preserve"> Aşamasın</w:t>
            </w:r>
          </w:p>
        </w:tc>
        <w:tc>
          <w:tcPr>
            <w:tcW w:w="825" w:type="dxa"/>
            <w:tcBorders>
              <w:top w:val="single" w:sz="4" w:space="0" w:color="auto"/>
              <w:left w:val="nil"/>
              <w:bottom w:val="single" w:sz="4" w:space="0" w:color="auto"/>
              <w:right w:val="single" w:sz="4" w:space="0" w:color="auto"/>
            </w:tcBorders>
          </w:tcPr>
          <w:p w:rsidR="00740F5D" w:rsidRPr="00FA47AB" w:rsidRDefault="00740F5D"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Proje Aşamasında</w:t>
            </w:r>
          </w:p>
        </w:tc>
        <w:tc>
          <w:tcPr>
            <w:tcW w:w="1726" w:type="dxa"/>
            <w:tcBorders>
              <w:top w:val="single" w:sz="4" w:space="0" w:color="auto"/>
              <w:left w:val="nil"/>
              <w:bottom w:val="single" w:sz="4" w:space="0" w:color="auto"/>
              <w:right w:val="single" w:sz="4" w:space="0" w:color="auto"/>
            </w:tcBorders>
          </w:tcPr>
          <w:p w:rsidR="009E1456" w:rsidRPr="00FA47AB" w:rsidRDefault="009E1456" w:rsidP="00FA47AB">
            <w:pPr>
              <w:spacing w:after="0" w:line="240" w:lineRule="auto"/>
              <w:jc w:val="center"/>
              <w:rPr>
                <w:rFonts w:ascii="Times New Roman" w:eastAsia="Times New Roman" w:hAnsi="Times New Roman" w:cs="Times New Roman"/>
                <w:sz w:val="24"/>
                <w:szCs w:val="24"/>
                <w:lang w:eastAsia="tr-TR"/>
              </w:rPr>
            </w:pPr>
          </w:p>
          <w:p w:rsidR="00740F5D" w:rsidRPr="00FA47AB" w:rsidRDefault="00740F5D"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Proje Bedeli</w:t>
            </w:r>
          </w:p>
        </w:tc>
        <w:tc>
          <w:tcPr>
            <w:tcW w:w="1701" w:type="dxa"/>
            <w:tcBorders>
              <w:top w:val="single" w:sz="4" w:space="0" w:color="auto"/>
              <w:left w:val="nil"/>
              <w:bottom w:val="single" w:sz="4" w:space="0" w:color="auto"/>
              <w:right w:val="single" w:sz="4" w:space="0" w:color="auto"/>
            </w:tcBorders>
          </w:tcPr>
          <w:p w:rsidR="009E1456" w:rsidRPr="00FA47AB" w:rsidRDefault="009E1456" w:rsidP="00FA47AB">
            <w:pPr>
              <w:spacing w:after="0" w:line="240" w:lineRule="auto"/>
              <w:jc w:val="center"/>
              <w:rPr>
                <w:rFonts w:ascii="Times New Roman" w:eastAsia="Times New Roman" w:hAnsi="Times New Roman" w:cs="Times New Roman"/>
                <w:sz w:val="24"/>
                <w:szCs w:val="24"/>
                <w:lang w:eastAsia="tr-TR"/>
              </w:rPr>
            </w:pPr>
          </w:p>
          <w:p w:rsidR="00740F5D" w:rsidRPr="00FA47AB" w:rsidRDefault="00740F5D" w:rsidP="00FA47AB">
            <w:pPr>
              <w:spacing w:after="0" w:line="240" w:lineRule="auto"/>
              <w:jc w:val="both"/>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 xml:space="preserve">Proje </w:t>
            </w:r>
            <w:proofErr w:type="spellStart"/>
            <w:r w:rsidRPr="00FA47AB">
              <w:rPr>
                <w:rFonts w:ascii="Times New Roman" w:eastAsia="Times New Roman" w:hAnsi="Times New Roman" w:cs="Times New Roman"/>
                <w:sz w:val="24"/>
                <w:szCs w:val="24"/>
                <w:lang w:eastAsia="tr-TR"/>
              </w:rPr>
              <w:t>Harcamas</w:t>
            </w:r>
            <w:proofErr w:type="spellEnd"/>
          </w:p>
        </w:tc>
      </w:tr>
      <w:tr w:rsidR="00740F5D" w:rsidRPr="00FA47AB" w:rsidTr="00361B80">
        <w:trPr>
          <w:trHeight w:val="315"/>
        </w:trPr>
        <w:tc>
          <w:tcPr>
            <w:tcW w:w="1291" w:type="dxa"/>
            <w:tcBorders>
              <w:top w:val="nil"/>
              <w:left w:val="single" w:sz="4" w:space="0" w:color="auto"/>
              <w:bottom w:val="single" w:sz="4" w:space="0" w:color="auto"/>
              <w:right w:val="single" w:sz="4" w:space="0" w:color="auto"/>
            </w:tcBorders>
            <w:shd w:val="clear" w:color="auto" w:fill="auto"/>
            <w:noWrap/>
            <w:vAlign w:val="bottom"/>
          </w:tcPr>
          <w:p w:rsidR="00740F5D" w:rsidRPr="00FA47AB" w:rsidRDefault="00F949F0" w:rsidP="00FA47AB">
            <w:pPr>
              <w:spacing w:after="0" w:line="240" w:lineRule="auto"/>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 xml:space="preserve">Eğitim </w:t>
            </w:r>
            <w:proofErr w:type="spellStart"/>
            <w:r w:rsidRPr="00FA47AB">
              <w:rPr>
                <w:rFonts w:ascii="Times New Roman" w:eastAsia="Times New Roman" w:hAnsi="Times New Roman" w:cs="Times New Roman"/>
                <w:sz w:val="24"/>
                <w:szCs w:val="24"/>
                <w:lang w:eastAsia="tr-TR"/>
              </w:rPr>
              <w:t>Hiz</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rsidR="00740F5D" w:rsidRPr="00FA47AB" w:rsidRDefault="00740F5D"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230</w:t>
            </w:r>
          </w:p>
        </w:tc>
        <w:tc>
          <w:tcPr>
            <w:tcW w:w="708" w:type="dxa"/>
            <w:tcBorders>
              <w:top w:val="nil"/>
              <w:left w:val="nil"/>
              <w:bottom w:val="single" w:sz="4" w:space="0" w:color="auto"/>
              <w:right w:val="single" w:sz="4" w:space="0" w:color="auto"/>
            </w:tcBorders>
            <w:shd w:val="clear" w:color="auto" w:fill="auto"/>
            <w:noWrap/>
            <w:hideMark/>
          </w:tcPr>
          <w:p w:rsidR="00740F5D" w:rsidRPr="00FA47AB" w:rsidRDefault="00740F5D"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181</w:t>
            </w:r>
          </w:p>
        </w:tc>
        <w:tc>
          <w:tcPr>
            <w:tcW w:w="851" w:type="dxa"/>
            <w:tcBorders>
              <w:top w:val="nil"/>
              <w:left w:val="nil"/>
              <w:bottom w:val="single" w:sz="4" w:space="0" w:color="auto"/>
              <w:right w:val="single" w:sz="4" w:space="0" w:color="auto"/>
            </w:tcBorders>
            <w:shd w:val="clear" w:color="auto" w:fill="auto"/>
            <w:noWrap/>
            <w:vAlign w:val="bottom"/>
            <w:hideMark/>
          </w:tcPr>
          <w:p w:rsidR="00740F5D" w:rsidRPr="00FA47AB" w:rsidRDefault="00740F5D"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29</w:t>
            </w:r>
          </w:p>
        </w:tc>
        <w:tc>
          <w:tcPr>
            <w:tcW w:w="1134" w:type="dxa"/>
            <w:tcBorders>
              <w:top w:val="nil"/>
              <w:left w:val="nil"/>
              <w:bottom w:val="single" w:sz="4" w:space="0" w:color="auto"/>
              <w:right w:val="single" w:sz="4" w:space="0" w:color="auto"/>
            </w:tcBorders>
            <w:shd w:val="clear" w:color="auto" w:fill="auto"/>
            <w:noWrap/>
            <w:vAlign w:val="bottom"/>
            <w:hideMark/>
          </w:tcPr>
          <w:p w:rsidR="00740F5D" w:rsidRPr="00FA47AB" w:rsidRDefault="00740F5D"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3</w:t>
            </w:r>
          </w:p>
        </w:tc>
        <w:tc>
          <w:tcPr>
            <w:tcW w:w="825" w:type="dxa"/>
            <w:tcBorders>
              <w:top w:val="nil"/>
              <w:left w:val="nil"/>
              <w:bottom w:val="single" w:sz="4" w:space="0" w:color="auto"/>
              <w:right w:val="single" w:sz="4" w:space="0" w:color="auto"/>
            </w:tcBorders>
          </w:tcPr>
          <w:p w:rsidR="00740F5D" w:rsidRPr="00FA47AB" w:rsidRDefault="00D756F5"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17</w:t>
            </w:r>
          </w:p>
        </w:tc>
        <w:tc>
          <w:tcPr>
            <w:tcW w:w="1726" w:type="dxa"/>
            <w:tcBorders>
              <w:top w:val="nil"/>
              <w:left w:val="nil"/>
              <w:bottom w:val="single" w:sz="4" w:space="0" w:color="auto"/>
              <w:right w:val="single" w:sz="4" w:space="0" w:color="auto"/>
            </w:tcBorders>
          </w:tcPr>
          <w:p w:rsidR="00740F5D" w:rsidRPr="00FA47AB" w:rsidRDefault="00541365"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541.576.512,10</w:t>
            </w:r>
          </w:p>
        </w:tc>
        <w:tc>
          <w:tcPr>
            <w:tcW w:w="1701" w:type="dxa"/>
            <w:tcBorders>
              <w:top w:val="nil"/>
              <w:left w:val="nil"/>
              <w:bottom w:val="single" w:sz="4" w:space="0" w:color="auto"/>
              <w:right w:val="single" w:sz="4" w:space="0" w:color="auto"/>
            </w:tcBorders>
          </w:tcPr>
          <w:p w:rsidR="00740F5D" w:rsidRPr="00FA47AB" w:rsidRDefault="00CA0EAE"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212.636.498,85</w:t>
            </w:r>
          </w:p>
        </w:tc>
      </w:tr>
      <w:tr w:rsidR="00740F5D" w:rsidRPr="00FA47AB" w:rsidTr="00361B80">
        <w:trPr>
          <w:trHeight w:val="315"/>
        </w:trPr>
        <w:tc>
          <w:tcPr>
            <w:tcW w:w="1291" w:type="dxa"/>
            <w:tcBorders>
              <w:top w:val="nil"/>
              <w:left w:val="single" w:sz="4" w:space="0" w:color="auto"/>
              <w:bottom w:val="single" w:sz="4" w:space="0" w:color="auto"/>
              <w:right w:val="single" w:sz="4" w:space="0" w:color="auto"/>
            </w:tcBorders>
            <w:shd w:val="clear" w:color="auto" w:fill="auto"/>
            <w:noWrap/>
            <w:vAlign w:val="bottom"/>
          </w:tcPr>
          <w:p w:rsidR="00740F5D" w:rsidRPr="00FA47AB" w:rsidRDefault="00F949F0" w:rsidP="00FA47AB">
            <w:pPr>
              <w:spacing w:after="0" w:line="240" w:lineRule="auto"/>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Özel İdare Hizmetleri</w:t>
            </w:r>
          </w:p>
        </w:tc>
        <w:tc>
          <w:tcPr>
            <w:tcW w:w="851" w:type="dxa"/>
            <w:tcBorders>
              <w:top w:val="nil"/>
              <w:left w:val="nil"/>
              <w:bottom w:val="single" w:sz="4" w:space="0" w:color="auto"/>
              <w:right w:val="single" w:sz="4" w:space="0" w:color="auto"/>
            </w:tcBorders>
            <w:shd w:val="clear" w:color="auto" w:fill="auto"/>
            <w:noWrap/>
            <w:vAlign w:val="center"/>
            <w:hideMark/>
          </w:tcPr>
          <w:p w:rsidR="009E1456" w:rsidRPr="00FA47AB" w:rsidRDefault="009E1456" w:rsidP="00FA47AB">
            <w:pPr>
              <w:spacing w:after="0" w:line="240" w:lineRule="auto"/>
              <w:jc w:val="center"/>
              <w:rPr>
                <w:rFonts w:ascii="Times New Roman" w:eastAsia="Times New Roman" w:hAnsi="Times New Roman" w:cs="Times New Roman"/>
                <w:sz w:val="24"/>
                <w:szCs w:val="24"/>
                <w:lang w:eastAsia="tr-TR"/>
              </w:rPr>
            </w:pPr>
          </w:p>
          <w:p w:rsidR="00740F5D" w:rsidRPr="00FA47AB" w:rsidRDefault="00740F5D"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73</w:t>
            </w:r>
          </w:p>
        </w:tc>
        <w:tc>
          <w:tcPr>
            <w:tcW w:w="708" w:type="dxa"/>
            <w:tcBorders>
              <w:top w:val="nil"/>
              <w:left w:val="nil"/>
              <w:bottom w:val="single" w:sz="4" w:space="0" w:color="auto"/>
              <w:right w:val="single" w:sz="4" w:space="0" w:color="auto"/>
            </w:tcBorders>
            <w:shd w:val="clear" w:color="auto" w:fill="auto"/>
            <w:noWrap/>
            <w:hideMark/>
          </w:tcPr>
          <w:p w:rsidR="009E1456" w:rsidRPr="00FA47AB" w:rsidRDefault="009E1456" w:rsidP="00FA47AB">
            <w:pPr>
              <w:spacing w:after="0" w:line="240" w:lineRule="auto"/>
              <w:jc w:val="center"/>
              <w:rPr>
                <w:rFonts w:ascii="Times New Roman" w:eastAsia="Times New Roman" w:hAnsi="Times New Roman" w:cs="Times New Roman"/>
                <w:sz w:val="24"/>
                <w:szCs w:val="24"/>
                <w:lang w:eastAsia="tr-TR"/>
              </w:rPr>
            </w:pPr>
          </w:p>
          <w:p w:rsidR="00740F5D" w:rsidRPr="00FA47AB" w:rsidRDefault="00740F5D"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49</w:t>
            </w:r>
          </w:p>
        </w:tc>
        <w:tc>
          <w:tcPr>
            <w:tcW w:w="851" w:type="dxa"/>
            <w:tcBorders>
              <w:top w:val="nil"/>
              <w:left w:val="nil"/>
              <w:bottom w:val="single" w:sz="4" w:space="0" w:color="auto"/>
              <w:right w:val="single" w:sz="4" w:space="0" w:color="auto"/>
            </w:tcBorders>
            <w:shd w:val="clear" w:color="auto" w:fill="auto"/>
            <w:noWrap/>
            <w:vAlign w:val="bottom"/>
            <w:hideMark/>
          </w:tcPr>
          <w:p w:rsidR="00740F5D" w:rsidRPr="00FA47AB" w:rsidRDefault="00740F5D"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10</w:t>
            </w:r>
          </w:p>
        </w:tc>
        <w:tc>
          <w:tcPr>
            <w:tcW w:w="1134" w:type="dxa"/>
            <w:tcBorders>
              <w:top w:val="nil"/>
              <w:left w:val="nil"/>
              <w:bottom w:val="single" w:sz="4" w:space="0" w:color="auto"/>
              <w:right w:val="single" w:sz="4" w:space="0" w:color="auto"/>
            </w:tcBorders>
            <w:shd w:val="clear" w:color="auto" w:fill="auto"/>
            <w:noWrap/>
            <w:vAlign w:val="bottom"/>
            <w:hideMark/>
          </w:tcPr>
          <w:p w:rsidR="00740F5D" w:rsidRPr="00FA47AB" w:rsidRDefault="00740F5D"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7</w:t>
            </w:r>
          </w:p>
        </w:tc>
        <w:tc>
          <w:tcPr>
            <w:tcW w:w="825" w:type="dxa"/>
            <w:tcBorders>
              <w:top w:val="nil"/>
              <w:left w:val="nil"/>
              <w:bottom w:val="single" w:sz="4" w:space="0" w:color="auto"/>
              <w:right w:val="single" w:sz="4" w:space="0" w:color="auto"/>
            </w:tcBorders>
          </w:tcPr>
          <w:p w:rsidR="009E1456" w:rsidRPr="00FA47AB" w:rsidRDefault="009E1456" w:rsidP="00FA47AB">
            <w:pPr>
              <w:spacing w:after="0" w:line="240" w:lineRule="auto"/>
              <w:jc w:val="center"/>
              <w:rPr>
                <w:rFonts w:ascii="Times New Roman" w:eastAsia="Times New Roman" w:hAnsi="Times New Roman" w:cs="Times New Roman"/>
                <w:sz w:val="24"/>
                <w:szCs w:val="24"/>
                <w:lang w:eastAsia="tr-TR"/>
              </w:rPr>
            </w:pPr>
          </w:p>
          <w:p w:rsidR="00740F5D" w:rsidRPr="00FA47AB" w:rsidRDefault="00D756F5"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7</w:t>
            </w:r>
          </w:p>
        </w:tc>
        <w:tc>
          <w:tcPr>
            <w:tcW w:w="1726" w:type="dxa"/>
            <w:tcBorders>
              <w:top w:val="nil"/>
              <w:left w:val="nil"/>
              <w:bottom w:val="single" w:sz="4" w:space="0" w:color="auto"/>
              <w:right w:val="single" w:sz="4" w:space="0" w:color="auto"/>
            </w:tcBorders>
          </w:tcPr>
          <w:p w:rsidR="009E1456" w:rsidRPr="00FA47AB" w:rsidRDefault="009E1456" w:rsidP="00FA47AB">
            <w:pPr>
              <w:spacing w:after="0" w:line="240" w:lineRule="auto"/>
              <w:jc w:val="center"/>
              <w:rPr>
                <w:rFonts w:ascii="Times New Roman" w:eastAsia="Times New Roman" w:hAnsi="Times New Roman" w:cs="Times New Roman"/>
                <w:sz w:val="24"/>
                <w:szCs w:val="24"/>
                <w:lang w:eastAsia="tr-TR"/>
              </w:rPr>
            </w:pPr>
          </w:p>
          <w:p w:rsidR="00740F5D" w:rsidRPr="00FA47AB" w:rsidRDefault="00541365"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281.785.617,06</w:t>
            </w:r>
          </w:p>
        </w:tc>
        <w:tc>
          <w:tcPr>
            <w:tcW w:w="1701" w:type="dxa"/>
            <w:tcBorders>
              <w:top w:val="nil"/>
              <w:left w:val="nil"/>
              <w:bottom w:val="single" w:sz="4" w:space="0" w:color="auto"/>
              <w:right w:val="single" w:sz="4" w:space="0" w:color="auto"/>
            </w:tcBorders>
          </w:tcPr>
          <w:p w:rsidR="009E1456" w:rsidRPr="00FA47AB" w:rsidRDefault="009E1456" w:rsidP="00FA47AB">
            <w:pPr>
              <w:spacing w:after="0" w:line="240" w:lineRule="auto"/>
              <w:jc w:val="center"/>
              <w:rPr>
                <w:rFonts w:ascii="Times New Roman" w:eastAsia="Times New Roman" w:hAnsi="Times New Roman" w:cs="Times New Roman"/>
                <w:sz w:val="24"/>
                <w:szCs w:val="24"/>
                <w:lang w:eastAsia="tr-TR"/>
              </w:rPr>
            </w:pPr>
          </w:p>
          <w:p w:rsidR="00740F5D" w:rsidRPr="00FA47AB" w:rsidRDefault="00CA0EAE"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41.307.410,32</w:t>
            </w:r>
          </w:p>
        </w:tc>
      </w:tr>
      <w:tr w:rsidR="00740F5D" w:rsidRPr="00FA47AB" w:rsidTr="00361B80">
        <w:trPr>
          <w:trHeight w:val="315"/>
        </w:trPr>
        <w:tc>
          <w:tcPr>
            <w:tcW w:w="1291" w:type="dxa"/>
            <w:tcBorders>
              <w:top w:val="nil"/>
              <w:left w:val="single" w:sz="4" w:space="0" w:color="auto"/>
              <w:bottom w:val="single" w:sz="4" w:space="0" w:color="auto"/>
              <w:right w:val="single" w:sz="4" w:space="0" w:color="auto"/>
            </w:tcBorders>
            <w:shd w:val="clear" w:color="auto" w:fill="auto"/>
            <w:noWrap/>
            <w:vAlign w:val="bottom"/>
          </w:tcPr>
          <w:p w:rsidR="00740F5D" w:rsidRPr="00FA47AB" w:rsidRDefault="00F949F0" w:rsidP="00FA47AB">
            <w:pPr>
              <w:spacing w:after="0" w:line="240" w:lineRule="auto"/>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Emniyet Hizmetleri</w:t>
            </w:r>
          </w:p>
        </w:tc>
        <w:tc>
          <w:tcPr>
            <w:tcW w:w="851" w:type="dxa"/>
            <w:tcBorders>
              <w:top w:val="nil"/>
              <w:left w:val="nil"/>
              <w:bottom w:val="single" w:sz="4" w:space="0" w:color="auto"/>
              <w:right w:val="single" w:sz="4" w:space="0" w:color="auto"/>
            </w:tcBorders>
            <w:shd w:val="clear" w:color="auto" w:fill="auto"/>
            <w:noWrap/>
            <w:vAlign w:val="center"/>
            <w:hideMark/>
          </w:tcPr>
          <w:p w:rsidR="009E1456" w:rsidRPr="00FA47AB" w:rsidRDefault="009E1456" w:rsidP="00FA47AB">
            <w:pPr>
              <w:spacing w:after="0" w:line="240" w:lineRule="auto"/>
              <w:jc w:val="center"/>
              <w:rPr>
                <w:rFonts w:ascii="Times New Roman" w:eastAsia="Times New Roman" w:hAnsi="Times New Roman" w:cs="Times New Roman"/>
                <w:sz w:val="24"/>
                <w:szCs w:val="24"/>
                <w:lang w:eastAsia="tr-TR"/>
              </w:rPr>
            </w:pPr>
          </w:p>
          <w:p w:rsidR="00740F5D" w:rsidRPr="00FA47AB" w:rsidRDefault="00740F5D"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11</w:t>
            </w:r>
          </w:p>
        </w:tc>
        <w:tc>
          <w:tcPr>
            <w:tcW w:w="708" w:type="dxa"/>
            <w:tcBorders>
              <w:top w:val="nil"/>
              <w:left w:val="nil"/>
              <w:bottom w:val="single" w:sz="4" w:space="0" w:color="auto"/>
              <w:right w:val="single" w:sz="4" w:space="0" w:color="auto"/>
            </w:tcBorders>
            <w:shd w:val="clear" w:color="auto" w:fill="auto"/>
            <w:noWrap/>
            <w:hideMark/>
          </w:tcPr>
          <w:p w:rsidR="009E1456" w:rsidRPr="00FA47AB" w:rsidRDefault="009E1456" w:rsidP="00FA47AB">
            <w:pPr>
              <w:spacing w:after="0" w:line="240" w:lineRule="auto"/>
              <w:jc w:val="center"/>
              <w:rPr>
                <w:rFonts w:ascii="Times New Roman" w:eastAsia="Times New Roman" w:hAnsi="Times New Roman" w:cs="Times New Roman"/>
                <w:sz w:val="24"/>
                <w:szCs w:val="24"/>
                <w:lang w:eastAsia="tr-TR"/>
              </w:rPr>
            </w:pPr>
          </w:p>
          <w:p w:rsidR="00740F5D" w:rsidRPr="00FA47AB" w:rsidRDefault="00740F5D"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7</w:t>
            </w:r>
          </w:p>
        </w:tc>
        <w:tc>
          <w:tcPr>
            <w:tcW w:w="851" w:type="dxa"/>
            <w:tcBorders>
              <w:top w:val="nil"/>
              <w:left w:val="nil"/>
              <w:bottom w:val="single" w:sz="4" w:space="0" w:color="auto"/>
              <w:right w:val="single" w:sz="4" w:space="0" w:color="auto"/>
            </w:tcBorders>
            <w:shd w:val="clear" w:color="auto" w:fill="auto"/>
            <w:noWrap/>
            <w:vAlign w:val="bottom"/>
            <w:hideMark/>
          </w:tcPr>
          <w:p w:rsidR="00740F5D" w:rsidRPr="00FA47AB" w:rsidRDefault="00740F5D"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2</w:t>
            </w:r>
          </w:p>
        </w:tc>
        <w:tc>
          <w:tcPr>
            <w:tcW w:w="1134" w:type="dxa"/>
            <w:tcBorders>
              <w:top w:val="nil"/>
              <w:left w:val="nil"/>
              <w:bottom w:val="single" w:sz="4" w:space="0" w:color="auto"/>
              <w:right w:val="single" w:sz="4" w:space="0" w:color="auto"/>
            </w:tcBorders>
            <w:shd w:val="clear" w:color="auto" w:fill="auto"/>
            <w:noWrap/>
            <w:vAlign w:val="bottom"/>
            <w:hideMark/>
          </w:tcPr>
          <w:p w:rsidR="00740F5D" w:rsidRPr="00FA47AB" w:rsidRDefault="00740F5D"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2</w:t>
            </w:r>
          </w:p>
        </w:tc>
        <w:tc>
          <w:tcPr>
            <w:tcW w:w="825" w:type="dxa"/>
            <w:tcBorders>
              <w:top w:val="nil"/>
              <w:left w:val="nil"/>
              <w:bottom w:val="single" w:sz="4" w:space="0" w:color="auto"/>
              <w:right w:val="single" w:sz="4" w:space="0" w:color="auto"/>
            </w:tcBorders>
          </w:tcPr>
          <w:p w:rsidR="009E1456" w:rsidRPr="00FA47AB" w:rsidRDefault="009E1456" w:rsidP="00FA47AB">
            <w:pPr>
              <w:spacing w:after="0" w:line="240" w:lineRule="auto"/>
              <w:jc w:val="center"/>
              <w:rPr>
                <w:rFonts w:ascii="Times New Roman" w:eastAsia="Times New Roman" w:hAnsi="Times New Roman" w:cs="Times New Roman"/>
                <w:sz w:val="24"/>
                <w:szCs w:val="24"/>
                <w:lang w:eastAsia="tr-TR"/>
              </w:rPr>
            </w:pPr>
          </w:p>
          <w:p w:rsidR="00740F5D" w:rsidRPr="00FA47AB" w:rsidRDefault="00D756F5"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0</w:t>
            </w:r>
          </w:p>
        </w:tc>
        <w:tc>
          <w:tcPr>
            <w:tcW w:w="1726" w:type="dxa"/>
            <w:tcBorders>
              <w:top w:val="nil"/>
              <w:left w:val="nil"/>
              <w:bottom w:val="single" w:sz="4" w:space="0" w:color="auto"/>
              <w:right w:val="single" w:sz="4" w:space="0" w:color="auto"/>
            </w:tcBorders>
          </w:tcPr>
          <w:p w:rsidR="009E1456" w:rsidRPr="00FA47AB" w:rsidRDefault="009E1456" w:rsidP="00FA47AB">
            <w:pPr>
              <w:spacing w:after="0" w:line="240" w:lineRule="auto"/>
              <w:jc w:val="center"/>
              <w:rPr>
                <w:rFonts w:ascii="Times New Roman" w:eastAsia="Times New Roman" w:hAnsi="Times New Roman" w:cs="Times New Roman"/>
                <w:sz w:val="24"/>
                <w:szCs w:val="24"/>
                <w:lang w:eastAsia="tr-TR"/>
              </w:rPr>
            </w:pPr>
          </w:p>
          <w:p w:rsidR="00740F5D" w:rsidRPr="00FA47AB" w:rsidRDefault="00541365"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6.845.194,50</w:t>
            </w:r>
          </w:p>
        </w:tc>
        <w:tc>
          <w:tcPr>
            <w:tcW w:w="1701" w:type="dxa"/>
            <w:tcBorders>
              <w:top w:val="nil"/>
              <w:left w:val="nil"/>
              <w:bottom w:val="single" w:sz="4" w:space="0" w:color="auto"/>
              <w:right w:val="single" w:sz="4" w:space="0" w:color="auto"/>
            </w:tcBorders>
          </w:tcPr>
          <w:p w:rsidR="009E1456" w:rsidRPr="00FA47AB" w:rsidRDefault="009E1456" w:rsidP="00FA47AB">
            <w:pPr>
              <w:spacing w:after="0" w:line="240" w:lineRule="auto"/>
              <w:jc w:val="center"/>
              <w:rPr>
                <w:rFonts w:ascii="Times New Roman" w:eastAsia="Times New Roman" w:hAnsi="Times New Roman" w:cs="Times New Roman"/>
                <w:sz w:val="24"/>
                <w:szCs w:val="24"/>
                <w:lang w:eastAsia="tr-TR"/>
              </w:rPr>
            </w:pPr>
          </w:p>
          <w:p w:rsidR="00740F5D" w:rsidRPr="00FA47AB" w:rsidRDefault="00CA0EAE"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1.878.483,41</w:t>
            </w:r>
          </w:p>
        </w:tc>
      </w:tr>
      <w:tr w:rsidR="00740F5D" w:rsidRPr="00FA47AB" w:rsidTr="00361B80">
        <w:trPr>
          <w:trHeight w:val="315"/>
        </w:trPr>
        <w:tc>
          <w:tcPr>
            <w:tcW w:w="1291" w:type="dxa"/>
            <w:tcBorders>
              <w:top w:val="nil"/>
              <w:left w:val="single" w:sz="4" w:space="0" w:color="auto"/>
              <w:bottom w:val="single" w:sz="4" w:space="0" w:color="auto"/>
              <w:right w:val="single" w:sz="4" w:space="0" w:color="auto"/>
            </w:tcBorders>
            <w:shd w:val="clear" w:color="auto" w:fill="auto"/>
            <w:noWrap/>
            <w:vAlign w:val="bottom"/>
          </w:tcPr>
          <w:p w:rsidR="00740F5D" w:rsidRPr="00FA47AB" w:rsidRDefault="00F949F0" w:rsidP="00FA47AB">
            <w:pPr>
              <w:spacing w:after="0" w:line="240" w:lineRule="auto"/>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 xml:space="preserve">Sağlık </w:t>
            </w:r>
            <w:proofErr w:type="spellStart"/>
            <w:r w:rsidRPr="00FA47AB">
              <w:rPr>
                <w:rFonts w:ascii="Times New Roman" w:eastAsia="Times New Roman" w:hAnsi="Times New Roman" w:cs="Times New Roman"/>
                <w:sz w:val="24"/>
                <w:szCs w:val="24"/>
                <w:lang w:eastAsia="tr-TR"/>
              </w:rPr>
              <w:t>Hiz</w:t>
            </w:r>
            <w:proofErr w:type="spellEnd"/>
          </w:p>
        </w:tc>
        <w:tc>
          <w:tcPr>
            <w:tcW w:w="851" w:type="dxa"/>
            <w:tcBorders>
              <w:top w:val="nil"/>
              <w:left w:val="nil"/>
              <w:bottom w:val="single" w:sz="4" w:space="0" w:color="auto"/>
              <w:right w:val="single" w:sz="4" w:space="0" w:color="auto"/>
            </w:tcBorders>
            <w:shd w:val="clear" w:color="auto" w:fill="auto"/>
            <w:noWrap/>
            <w:vAlign w:val="center"/>
          </w:tcPr>
          <w:p w:rsidR="00740F5D" w:rsidRPr="00FA47AB" w:rsidRDefault="00740F5D"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10</w:t>
            </w:r>
          </w:p>
        </w:tc>
        <w:tc>
          <w:tcPr>
            <w:tcW w:w="708" w:type="dxa"/>
            <w:tcBorders>
              <w:top w:val="nil"/>
              <w:left w:val="nil"/>
              <w:bottom w:val="single" w:sz="4" w:space="0" w:color="auto"/>
              <w:right w:val="single" w:sz="4" w:space="0" w:color="auto"/>
            </w:tcBorders>
            <w:shd w:val="clear" w:color="auto" w:fill="auto"/>
            <w:noWrap/>
          </w:tcPr>
          <w:p w:rsidR="00740F5D" w:rsidRPr="00FA47AB" w:rsidRDefault="00740F5D"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8</w:t>
            </w:r>
          </w:p>
        </w:tc>
        <w:tc>
          <w:tcPr>
            <w:tcW w:w="851" w:type="dxa"/>
            <w:tcBorders>
              <w:top w:val="nil"/>
              <w:left w:val="nil"/>
              <w:bottom w:val="single" w:sz="4" w:space="0" w:color="auto"/>
              <w:right w:val="single" w:sz="4" w:space="0" w:color="auto"/>
            </w:tcBorders>
            <w:shd w:val="clear" w:color="auto" w:fill="auto"/>
            <w:noWrap/>
            <w:vAlign w:val="bottom"/>
          </w:tcPr>
          <w:p w:rsidR="00740F5D" w:rsidRPr="00FA47AB" w:rsidRDefault="00740F5D"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2</w:t>
            </w:r>
          </w:p>
        </w:tc>
        <w:tc>
          <w:tcPr>
            <w:tcW w:w="1134" w:type="dxa"/>
            <w:tcBorders>
              <w:top w:val="nil"/>
              <w:left w:val="nil"/>
              <w:bottom w:val="single" w:sz="4" w:space="0" w:color="auto"/>
              <w:right w:val="single" w:sz="4" w:space="0" w:color="auto"/>
            </w:tcBorders>
            <w:shd w:val="clear" w:color="auto" w:fill="auto"/>
            <w:noWrap/>
            <w:vAlign w:val="bottom"/>
          </w:tcPr>
          <w:p w:rsidR="00740F5D" w:rsidRPr="00FA47AB" w:rsidRDefault="00740F5D"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0</w:t>
            </w:r>
          </w:p>
        </w:tc>
        <w:tc>
          <w:tcPr>
            <w:tcW w:w="825" w:type="dxa"/>
            <w:tcBorders>
              <w:top w:val="nil"/>
              <w:left w:val="nil"/>
              <w:bottom w:val="single" w:sz="4" w:space="0" w:color="auto"/>
              <w:right w:val="single" w:sz="4" w:space="0" w:color="auto"/>
            </w:tcBorders>
          </w:tcPr>
          <w:p w:rsidR="00740F5D" w:rsidRPr="00FA47AB" w:rsidRDefault="00D756F5"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0</w:t>
            </w:r>
          </w:p>
        </w:tc>
        <w:tc>
          <w:tcPr>
            <w:tcW w:w="1726" w:type="dxa"/>
            <w:tcBorders>
              <w:top w:val="nil"/>
              <w:left w:val="nil"/>
              <w:bottom w:val="single" w:sz="4" w:space="0" w:color="auto"/>
              <w:right w:val="single" w:sz="4" w:space="0" w:color="auto"/>
            </w:tcBorders>
          </w:tcPr>
          <w:p w:rsidR="00740F5D" w:rsidRPr="00FA47AB" w:rsidRDefault="00541365"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5.443.858,15</w:t>
            </w:r>
          </w:p>
        </w:tc>
        <w:tc>
          <w:tcPr>
            <w:tcW w:w="1701" w:type="dxa"/>
            <w:tcBorders>
              <w:top w:val="nil"/>
              <w:left w:val="nil"/>
              <w:bottom w:val="single" w:sz="4" w:space="0" w:color="auto"/>
              <w:right w:val="single" w:sz="4" w:space="0" w:color="auto"/>
            </w:tcBorders>
          </w:tcPr>
          <w:p w:rsidR="00740F5D" w:rsidRPr="00FA47AB" w:rsidRDefault="00CA0EAE"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4.234.616.79</w:t>
            </w:r>
          </w:p>
        </w:tc>
      </w:tr>
      <w:tr w:rsidR="00740F5D" w:rsidRPr="00FA47AB" w:rsidTr="00361B80">
        <w:trPr>
          <w:trHeight w:val="315"/>
        </w:trPr>
        <w:tc>
          <w:tcPr>
            <w:tcW w:w="1291" w:type="dxa"/>
            <w:tcBorders>
              <w:top w:val="nil"/>
              <w:left w:val="single" w:sz="4" w:space="0" w:color="auto"/>
              <w:bottom w:val="single" w:sz="4" w:space="0" w:color="auto"/>
              <w:right w:val="single" w:sz="4" w:space="0" w:color="auto"/>
            </w:tcBorders>
            <w:shd w:val="clear" w:color="auto" w:fill="auto"/>
            <w:noWrap/>
            <w:vAlign w:val="bottom"/>
          </w:tcPr>
          <w:p w:rsidR="00740F5D" w:rsidRPr="00FA47AB" w:rsidRDefault="00F949F0" w:rsidP="00FA47AB">
            <w:pPr>
              <w:spacing w:after="0" w:line="240" w:lineRule="auto"/>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 xml:space="preserve">Kültür </w:t>
            </w:r>
            <w:proofErr w:type="spellStart"/>
            <w:r w:rsidRPr="00FA47AB">
              <w:rPr>
                <w:rFonts w:ascii="Times New Roman" w:eastAsia="Times New Roman" w:hAnsi="Times New Roman" w:cs="Times New Roman"/>
                <w:sz w:val="24"/>
                <w:szCs w:val="24"/>
                <w:lang w:eastAsia="tr-TR"/>
              </w:rPr>
              <w:t>Hiz</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rsidR="00740F5D" w:rsidRPr="00FA47AB" w:rsidRDefault="00740F5D"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8</w:t>
            </w:r>
          </w:p>
        </w:tc>
        <w:tc>
          <w:tcPr>
            <w:tcW w:w="708" w:type="dxa"/>
            <w:tcBorders>
              <w:top w:val="nil"/>
              <w:left w:val="nil"/>
              <w:bottom w:val="single" w:sz="4" w:space="0" w:color="auto"/>
              <w:right w:val="single" w:sz="4" w:space="0" w:color="auto"/>
            </w:tcBorders>
            <w:shd w:val="clear" w:color="auto" w:fill="auto"/>
            <w:noWrap/>
            <w:hideMark/>
          </w:tcPr>
          <w:p w:rsidR="00740F5D" w:rsidRPr="00FA47AB" w:rsidRDefault="00740F5D"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8</w:t>
            </w:r>
          </w:p>
        </w:tc>
        <w:tc>
          <w:tcPr>
            <w:tcW w:w="851" w:type="dxa"/>
            <w:tcBorders>
              <w:top w:val="nil"/>
              <w:left w:val="nil"/>
              <w:bottom w:val="single" w:sz="4" w:space="0" w:color="auto"/>
              <w:right w:val="single" w:sz="4" w:space="0" w:color="auto"/>
            </w:tcBorders>
            <w:shd w:val="clear" w:color="auto" w:fill="auto"/>
            <w:noWrap/>
            <w:vAlign w:val="bottom"/>
            <w:hideMark/>
          </w:tcPr>
          <w:p w:rsidR="00740F5D" w:rsidRPr="00FA47AB" w:rsidRDefault="00740F5D"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0</w:t>
            </w:r>
          </w:p>
        </w:tc>
        <w:tc>
          <w:tcPr>
            <w:tcW w:w="1134" w:type="dxa"/>
            <w:tcBorders>
              <w:top w:val="nil"/>
              <w:left w:val="nil"/>
              <w:bottom w:val="single" w:sz="4" w:space="0" w:color="auto"/>
              <w:right w:val="single" w:sz="4" w:space="0" w:color="auto"/>
            </w:tcBorders>
            <w:shd w:val="clear" w:color="auto" w:fill="auto"/>
            <w:noWrap/>
            <w:vAlign w:val="bottom"/>
            <w:hideMark/>
          </w:tcPr>
          <w:p w:rsidR="00740F5D" w:rsidRPr="00FA47AB" w:rsidRDefault="00740F5D"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0</w:t>
            </w:r>
          </w:p>
        </w:tc>
        <w:tc>
          <w:tcPr>
            <w:tcW w:w="825" w:type="dxa"/>
            <w:tcBorders>
              <w:top w:val="nil"/>
              <w:left w:val="nil"/>
              <w:bottom w:val="single" w:sz="4" w:space="0" w:color="auto"/>
              <w:right w:val="single" w:sz="4" w:space="0" w:color="auto"/>
            </w:tcBorders>
          </w:tcPr>
          <w:p w:rsidR="00740F5D" w:rsidRPr="00FA47AB" w:rsidRDefault="00D756F5"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0</w:t>
            </w:r>
          </w:p>
        </w:tc>
        <w:tc>
          <w:tcPr>
            <w:tcW w:w="1726" w:type="dxa"/>
            <w:tcBorders>
              <w:top w:val="nil"/>
              <w:left w:val="nil"/>
              <w:bottom w:val="single" w:sz="4" w:space="0" w:color="auto"/>
              <w:right w:val="single" w:sz="4" w:space="0" w:color="auto"/>
            </w:tcBorders>
          </w:tcPr>
          <w:p w:rsidR="00740F5D" w:rsidRPr="00FA47AB" w:rsidRDefault="00541365"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25.709.665,30</w:t>
            </w:r>
          </w:p>
        </w:tc>
        <w:tc>
          <w:tcPr>
            <w:tcW w:w="1701" w:type="dxa"/>
            <w:tcBorders>
              <w:top w:val="nil"/>
              <w:left w:val="nil"/>
              <w:bottom w:val="single" w:sz="4" w:space="0" w:color="auto"/>
              <w:right w:val="single" w:sz="4" w:space="0" w:color="auto"/>
            </w:tcBorders>
          </w:tcPr>
          <w:p w:rsidR="00740F5D" w:rsidRPr="00FA47AB" w:rsidRDefault="00CA0EAE"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5.678.365,93</w:t>
            </w:r>
          </w:p>
        </w:tc>
      </w:tr>
      <w:tr w:rsidR="00740F5D" w:rsidRPr="00FA47AB" w:rsidTr="00361B80">
        <w:trPr>
          <w:trHeight w:val="315"/>
        </w:trPr>
        <w:tc>
          <w:tcPr>
            <w:tcW w:w="1291" w:type="dxa"/>
            <w:tcBorders>
              <w:top w:val="nil"/>
              <w:left w:val="single" w:sz="4" w:space="0" w:color="auto"/>
              <w:bottom w:val="single" w:sz="4" w:space="0" w:color="auto"/>
              <w:right w:val="single" w:sz="4" w:space="0" w:color="auto"/>
            </w:tcBorders>
            <w:shd w:val="clear" w:color="auto" w:fill="auto"/>
            <w:noWrap/>
            <w:vAlign w:val="bottom"/>
          </w:tcPr>
          <w:p w:rsidR="00740F5D" w:rsidRPr="00FA47AB" w:rsidRDefault="00740F5D" w:rsidP="00FA47AB">
            <w:pPr>
              <w:spacing w:after="0" w:line="240" w:lineRule="auto"/>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İ</w:t>
            </w:r>
            <w:r w:rsidR="00F949F0" w:rsidRPr="00FA47AB">
              <w:rPr>
                <w:rFonts w:ascii="Times New Roman" w:eastAsia="Times New Roman" w:hAnsi="Times New Roman" w:cs="Times New Roman"/>
                <w:sz w:val="24"/>
                <w:szCs w:val="24"/>
                <w:lang w:eastAsia="tr-TR"/>
              </w:rPr>
              <w:t>çişleri Bak</w:t>
            </w:r>
          </w:p>
        </w:tc>
        <w:tc>
          <w:tcPr>
            <w:tcW w:w="851" w:type="dxa"/>
            <w:tcBorders>
              <w:top w:val="nil"/>
              <w:left w:val="nil"/>
              <w:bottom w:val="single" w:sz="4" w:space="0" w:color="auto"/>
              <w:right w:val="single" w:sz="4" w:space="0" w:color="auto"/>
            </w:tcBorders>
            <w:shd w:val="clear" w:color="auto" w:fill="auto"/>
            <w:noWrap/>
            <w:vAlign w:val="center"/>
            <w:hideMark/>
          </w:tcPr>
          <w:p w:rsidR="00740F5D" w:rsidRPr="00FA47AB" w:rsidRDefault="00740F5D"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24</w:t>
            </w:r>
          </w:p>
        </w:tc>
        <w:tc>
          <w:tcPr>
            <w:tcW w:w="708" w:type="dxa"/>
            <w:tcBorders>
              <w:top w:val="nil"/>
              <w:left w:val="nil"/>
              <w:bottom w:val="single" w:sz="4" w:space="0" w:color="auto"/>
              <w:right w:val="single" w:sz="4" w:space="0" w:color="auto"/>
            </w:tcBorders>
            <w:shd w:val="clear" w:color="auto" w:fill="auto"/>
            <w:noWrap/>
            <w:hideMark/>
          </w:tcPr>
          <w:p w:rsidR="00740F5D" w:rsidRPr="00FA47AB" w:rsidRDefault="00740F5D"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23</w:t>
            </w:r>
          </w:p>
        </w:tc>
        <w:tc>
          <w:tcPr>
            <w:tcW w:w="851" w:type="dxa"/>
            <w:tcBorders>
              <w:top w:val="nil"/>
              <w:left w:val="nil"/>
              <w:bottom w:val="single" w:sz="4" w:space="0" w:color="auto"/>
              <w:right w:val="single" w:sz="4" w:space="0" w:color="auto"/>
            </w:tcBorders>
            <w:shd w:val="clear" w:color="auto" w:fill="auto"/>
            <w:noWrap/>
            <w:vAlign w:val="bottom"/>
            <w:hideMark/>
          </w:tcPr>
          <w:p w:rsidR="00740F5D" w:rsidRPr="00FA47AB" w:rsidRDefault="00740F5D"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1</w:t>
            </w:r>
          </w:p>
        </w:tc>
        <w:tc>
          <w:tcPr>
            <w:tcW w:w="1134" w:type="dxa"/>
            <w:tcBorders>
              <w:top w:val="nil"/>
              <w:left w:val="nil"/>
              <w:bottom w:val="single" w:sz="4" w:space="0" w:color="auto"/>
              <w:right w:val="single" w:sz="4" w:space="0" w:color="auto"/>
            </w:tcBorders>
            <w:shd w:val="clear" w:color="auto" w:fill="auto"/>
            <w:noWrap/>
            <w:vAlign w:val="bottom"/>
            <w:hideMark/>
          </w:tcPr>
          <w:p w:rsidR="00740F5D" w:rsidRPr="00FA47AB" w:rsidRDefault="00740F5D"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0</w:t>
            </w:r>
          </w:p>
        </w:tc>
        <w:tc>
          <w:tcPr>
            <w:tcW w:w="825" w:type="dxa"/>
            <w:tcBorders>
              <w:top w:val="nil"/>
              <w:left w:val="nil"/>
              <w:bottom w:val="single" w:sz="4" w:space="0" w:color="auto"/>
              <w:right w:val="single" w:sz="4" w:space="0" w:color="auto"/>
            </w:tcBorders>
          </w:tcPr>
          <w:p w:rsidR="00740F5D" w:rsidRPr="00FA47AB" w:rsidRDefault="00D756F5"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0</w:t>
            </w:r>
          </w:p>
        </w:tc>
        <w:tc>
          <w:tcPr>
            <w:tcW w:w="1726" w:type="dxa"/>
            <w:tcBorders>
              <w:top w:val="nil"/>
              <w:left w:val="nil"/>
              <w:bottom w:val="single" w:sz="4" w:space="0" w:color="auto"/>
              <w:right w:val="single" w:sz="4" w:space="0" w:color="auto"/>
            </w:tcBorders>
          </w:tcPr>
          <w:p w:rsidR="00740F5D" w:rsidRPr="00FA47AB" w:rsidRDefault="004E42CF"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45.753.068,83</w:t>
            </w:r>
          </w:p>
        </w:tc>
        <w:tc>
          <w:tcPr>
            <w:tcW w:w="1701" w:type="dxa"/>
            <w:tcBorders>
              <w:top w:val="nil"/>
              <w:left w:val="nil"/>
              <w:bottom w:val="single" w:sz="4" w:space="0" w:color="auto"/>
              <w:right w:val="single" w:sz="4" w:space="0" w:color="auto"/>
            </w:tcBorders>
          </w:tcPr>
          <w:p w:rsidR="00740F5D" w:rsidRPr="00FA47AB" w:rsidRDefault="00CA0EAE"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12.418.546,06</w:t>
            </w:r>
          </w:p>
        </w:tc>
      </w:tr>
      <w:tr w:rsidR="00740F5D" w:rsidRPr="00FA47AB" w:rsidTr="00361B80">
        <w:trPr>
          <w:trHeight w:val="315"/>
        </w:trPr>
        <w:tc>
          <w:tcPr>
            <w:tcW w:w="1291" w:type="dxa"/>
            <w:tcBorders>
              <w:top w:val="nil"/>
              <w:left w:val="single" w:sz="4" w:space="0" w:color="auto"/>
              <w:bottom w:val="single" w:sz="4" w:space="0" w:color="auto"/>
              <w:right w:val="single" w:sz="4" w:space="0" w:color="auto"/>
            </w:tcBorders>
            <w:shd w:val="clear" w:color="auto" w:fill="auto"/>
            <w:noWrap/>
            <w:vAlign w:val="bottom"/>
          </w:tcPr>
          <w:p w:rsidR="00740F5D" w:rsidRPr="00FA47AB" w:rsidRDefault="00740F5D" w:rsidP="00FA47AB">
            <w:pPr>
              <w:spacing w:after="0" w:line="240" w:lineRule="auto"/>
              <w:rPr>
                <w:rFonts w:ascii="Times New Roman" w:eastAsia="Times New Roman" w:hAnsi="Times New Roman" w:cs="Times New Roman"/>
                <w:sz w:val="24"/>
                <w:szCs w:val="24"/>
                <w:lang w:eastAsia="tr-TR"/>
              </w:rPr>
            </w:pPr>
            <w:proofErr w:type="spellStart"/>
            <w:r w:rsidRPr="00FA47AB">
              <w:rPr>
                <w:rFonts w:ascii="Times New Roman" w:eastAsia="Times New Roman" w:hAnsi="Times New Roman" w:cs="Times New Roman"/>
                <w:sz w:val="24"/>
                <w:szCs w:val="24"/>
                <w:lang w:eastAsia="tr-TR"/>
              </w:rPr>
              <w:t>A</w:t>
            </w:r>
            <w:r w:rsidR="00F949F0" w:rsidRPr="00FA47AB">
              <w:rPr>
                <w:rFonts w:ascii="Times New Roman" w:eastAsia="Times New Roman" w:hAnsi="Times New Roman" w:cs="Times New Roman"/>
                <w:sz w:val="24"/>
                <w:szCs w:val="24"/>
                <w:lang w:eastAsia="tr-TR"/>
              </w:rPr>
              <w:t>fad</w:t>
            </w:r>
            <w:proofErr w:type="spellEnd"/>
            <w:r w:rsidR="00F949F0" w:rsidRPr="00FA47AB">
              <w:rPr>
                <w:rFonts w:ascii="Times New Roman" w:eastAsia="Times New Roman" w:hAnsi="Times New Roman" w:cs="Times New Roman"/>
                <w:sz w:val="24"/>
                <w:szCs w:val="24"/>
                <w:lang w:eastAsia="tr-TR"/>
              </w:rPr>
              <w:t xml:space="preserve"> İl M</w:t>
            </w:r>
            <w:r w:rsidR="00BB6A25" w:rsidRPr="00FA47AB">
              <w:rPr>
                <w:rFonts w:ascii="Times New Roman" w:eastAsia="Times New Roman" w:hAnsi="Times New Roman" w:cs="Times New Roman"/>
                <w:sz w:val="24"/>
                <w:szCs w:val="24"/>
                <w:lang w:eastAsia="tr-TR"/>
              </w:rPr>
              <w:t>d</w:t>
            </w:r>
          </w:p>
        </w:tc>
        <w:tc>
          <w:tcPr>
            <w:tcW w:w="851" w:type="dxa"/>
            <w:tcBorders>
              <w:top w:val="nil"/>
              <w:left w:val="nil"/>
              <w:bottom w:val="single" w:sz="4" w:space="0" w:color="auto"/>
              <w:right w:val="single" w:sz="4" w:space="0" w:color="auto"/>
            </w:tcBorders>
            <w:shd w:val="clear" w:color="auto" w:fill="auto"/>
            <w:noWrap/>
            <w:vAlign w:val="center"/>
            <w:hideMark/>
          </w:tcPr>
          <w:p w:rsidR="00740F5D" w:rsidRPr="00FA47AB" w:rsidRDefault="00740F5D"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2</w:t>
            </w:r>
          </w:p>
        </w:tc>
        <w:tc>
          <w:tcPr>
            <w:tcW w:w="708" w:type="dxa"/>
            <w:tcBorders>
              <w:top w:val="nil"/>
              <w:left w:val="nil"/>
              <w:bottom w:val="single" w:sz="4" w:space="0" w:color="auto"/>
              <w:right w:val="single" w:sz="4" w:space="0" w:color="auto"/>
            </w:tcBorders>
            <w:shd w:val="clear" w:color="auto" w:fill="auto"/>
            <w:noWrap/>
            <w:hideMark/>
          </w:tcPr>
          <w:p w:rsidR="00740F5D" w:rsidRPr="00FA47AB" w:rsidRDefault="00740F5D"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2</w:t>
            </w:r>
          </w:p>
        </w:tc>
        <w:tc>
          <w:tcPr>
            <w:tcW w:w="851" w:type="dxa"/>
            <w:tcBorders>
              <w:top w:val="nil"/>
              <w:left w:val="nil"/>
              <w:bottom w:val="single" w:sz="4" w:space="0" w:color="auto"/>
              <w:right w:val="single" w:sz="4" w:space="0" w:color="auto"/>
            </w:tcBorders>
            <w:shd w:val="clear" w:color="auto" w:fill="auto"/>
            <w:noWrap/>
            <w:vAlign w:val="bottom"/>
            <w:hideMark/>
          </w:tcPr>
          <w:p w:rsidR="00740F5D" w:rsidRPr="00FA47AB" w:rsidRDefault="00740F5D"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0</w:t>
            </w:r>
          </w:p>
        </w:tc>
        <w:tc>
          <w:tcPr>
            <w:tcW w:w="1134" w:type="dxa"/>
            <w:tcBorders>
              <w:top w:val="nil"/>
              <w:left w:val="nil"/>
              <w:bottom w:val="single" w:sz="4" w:space="0" w:color="auto"/>
              <w:right w:val="single" w:sz="4" w:space="0" w:color="auto"/>
            </w:tcBorders>
            <w:shd w:val="clear" w:color="auto" w:fill="auto"/>
            <w:noWrap/>
            <w:vAlign w:val="bottom"/>
            <w:hideMark/>
          </w:tcPr>
          <w:p w:rsidR="00740F5D" w:rsidRPr="00FA47AB" w:rsidRDefault="00740F5D"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0</w:t>
            </w:r>
          </w:p>
        </w:tc>
        <w:tc>
          <w:tcPr>
            <w:tcW w:w="825" w:type="dxa"/>
            <w:tcBorders>
              <w:top w:val="nil"/>
              <w:left w:val="nil"/>
              <w:bottom w:val="single" w:sz="4" w:space="0" w:color="auto"/>
              <w:right w:val="single" w:sz="4" w:space="0" w:color="auto"/>
            </w:tcBorders>
          </w:tcPr>
          <w:p w:rsidR="00740F5D" w:rsidRPr="00FA47AB" w:rsidRDefault="00D756F5"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0</w:t>
            </w:r>
          </w:p>
        </w:tc>
        <w:tc>
          <w:tcPr>
            <w:tcW w:w="1726" w:type="dxa"/>
            <w:tcBorders>
              <w:top w:val="nil"/>
              <w:left w:val="nil"/>
              <w:bottom w:val="single" w:sz="4" w:space="0" w:color="auto"/>
              <w:right w:val="single" w:sz="4" w:space="0" w:color="auto"/>
            </w:tcBorders>
          </w:tcPr>
          <w:p w:rsidR="00740F5D" w:rsidRPr="00FA47AB" w:rsidRDefault="004E42CF"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69.841,40</w:t>
            </w:r>
          </w:p>
        </w:tc>
        <w:tc>
          <w:tcPr>
            <w:tcW w:w="1701" w:type="dxa"/>
            <w:tcBorders>
              <w:top w:val="nil"/>
              <w:left w:val="nil"/>
              <w:bottom w:val="single" w:sz="4" w:space="0" w:color="auto"/>
              <w:right w:val="single" w:sz="4" w:space="0" w:color="auto"/>
            </w:tcBorders>
          </w:tcPr>
          <w:p w:rsidR="00740F5D" w:rsidRPr="00FA47AB" w:rsidRDefault="00CA0EAE"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69.891,40</w:t>
            </w:r>
          </w:p>
        </w:tc>
      </w:tr>
      <w:tr w:rsidR="00740F5D" w:rsidRPr="00FA47AB" w:rsidTr="00361B80">
        <w:trPr>
          <w:trHeight w:val="315"/>
        </w:trPr>
        <w:tc>
          <w:tcPr>
            <w:tcW w:w="1291" w:type="dxa"/>
            <w:tcBorders>
              <w:top w:val="nil"/>
              <w:left w:val="single" w:sz="4" w:space="0" w:color="auto"/>
              <w:bottom w:val="single" w:sz="4" w:space="0" w:color="auto"/>
              <w:right w:val="single" w:sz="4" w:space="0" w:color="auto"/>
            </w:tcBorders>
            <w:shd w:val="clear" w:color="auto" w:fill="auto"/>
            <w:noWrap/>
            <w:vAlign w:val="bottom"/>
          </w:tcPr>
          <w:p w:rsidR="00740F5D" w:rsidRPr="00FA47AB" w:rsidRDefault="00740F5D" w:rsidP="00FA47AB">
            <w:pPr>
              <w:spacing w:after="0" w:line="240" w:lineRule="auto"/>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T</w:t>
            </w:r>
            <w:r w:rsidR="00F949F0" w:rsidRPr="00FA47AB">
              <w:rPr>
                <w:rFonts w:ascii="Times New Roman" w:eastAsia="Times New Roman" w:hAnsi="Times New Roman" w:cs="Times New Roman"/>
                <w:sz w:val="24"/>
                <w:szCs w:val="24"/>
                <w:lang w:eastAsia="tr-TR"/>
              </w:rPr>
              <w:t>icaret Bak</w:t>
            </w:r>
          </w:p>
        </w:tc>
        <w:tc>
          <w:tcPr>
            <w:tcW w:w="851" w:type="dxa"/>
            <w:tcBorders>
              <w:top w:val="nil"/>
              <w:left w:val="nil"/>
              <w:bottom w:val="single" w:sz="4" w:space="0" w:color="auto"/>
              <w:right w:val="single" w:sz="4" w:space="0" w:color="auto"/>
            </w:tcBorders>
            <w:shd w:val="clear" w:color="auto" w:fill="auto"/>
            <w:noWrap/>
            <w:vAlign w:val="center"/>
            <w:hideMark/>
          </w:tcPr>
          <w:p w:rsidR="00740F5D" w:rsidRPr="00FA47AB" w:rsidRDefault="00740F5D"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1</w:t>
            </w:r>
          </w:p>
        </w:tc>
        <w:tc>
          <w:tcPr>
            <w:tcW w:w="708" w:type="dxa"/>
            <w:tcBorders>
              <w:top w:val="nil"/>
              <w:left w:val="nil"/>
              <w:bottom w:val="single" w:sz="4" w:space="0" w:color="auto"/>
              <w:right w:val="single" w:sz="4" w:space="0" w:color="auto"/>
            </w:tcBorders>
            <w:shd w:val="clear" w:color="auto" w:fill="auto"/>
            <w:noWrap/>
            <w:hideMark/>
          </w:tcPr>
          <w:p w:rsidR="00740F5D" w:rsidRPr="00FA47AB" w:rsidRDefault="00740F5D"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0</w:t>
            </w:r>
          </w:p>
        </w:tc>
        <w:tc>
          <w:tcPr>
            <w:tcW w:w="851" w:type="dxa"/>
            <w:tcBorders>
              <w:top w:val="nil"/>
              <w:left w:val="nil"/>
              <w:bottom w:val="single" w:sz="4" w:space="0" w:color="auto"/>
              <w:right w:val="single" w:sz="4" w:space="0" w:color="auto"/>
            </w:tcBorders>
            <w:shd w:val="clear" w:color="auto" w:fill="auto"/>
            <w:noWrap/>
            <w:vAlign w:val="bottom"/>
            <w:hideMark/>
          </w:tcPr>
          <w:p w:rsidR="00740F5D" w:rsidRPr="00FA47AB" w:rsidRDefault="00740F5D"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1</w:t>
            </w:r>
          </w:p>
        </w:tc>
        <w:tc>
          <w:tcPr>
            <w:tcW w:w="1134" w:type="dxa"/>
            <w:tcBorders>
              <w:top w:val="nil"/>
              <w:left w:val="nil"/>
              <w:bottom w:val="single" w:sz="4" w:space="0" w:color="auto"/>
              <w:right w:val="single" w:sz="4" w:space="0" w:color="auto"/>
            </w:tcBorders>
            <w:shd w:val="clear" w:color="auto" w:fill="auto"/>
            <w:noWrap/>
            <w:vAlign w:val="bottom"/>
            <w:hideMark/>
          </w:tcPr>
          <w:p w:rsidR="00740F5D" w:rsidRPr="00FA47AB" w:rsidRDefault="00740F5D"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0</w:t>
            </w:r>
          </w:p>
        </w:tc>
        <w:tc>
          <w:tcPr>
            <w:tcW w:w="825" w:type="dxa"/>
            <w:tcBorders>
              <w:top w:val="nil"/>
              <w:left w:val="nil"/>
              <w:bottom w:val="single" w:sz="4" w:space="0" w:color="auto"/>
              <w:right w:val="single" w:sz="4" w:space="0" w:color="auto"/>
            </w:tcBorders>
          </w:tcPr>
          <w:p w:rsidR="00740F5D" w:rsidRPr="00FA47AB" w:rsidRDefault="00D756F5"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0</w:t>
            </w:r>
          </w:p>
        </w:tc>
        <w:tc>
          <w:tcPr>
            <w:tcW w:w="1726" w:type="dxa"/>
            <w:tcBorders>
              <w:top w:val="nil"/>
              <w:left w:val="nil"/>
              <w:bottom w:val="single" w:sz="4" w:space="0" w:color="auto"/>
              <w:right w:val="single" w:sz="4" w:space="0" w:color="auto"/>
            </w:tcBorders>
          </w:tcPr>
          <w:p w:rsidR="00740F5D" w:rsidRPr="00FA47AB" w:rsidRDefault="004E42CF"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5.362.040,21</w:t>
            </w:r>
          </w:p>
        </w:tc>
        <w:tc>
          <w:tcPr>
            <w:tcW w:w="1701" w:type="dxa"/>
            <w:tcBorders>
              <w:top w:val="nil"/>
              <w:left w:val="nil"/>
              <w:bottom w:val="single" w:sz="4" w:space="0" w:color="auto"/>
              <w:right w:val="single" w:sz="4" w:space="0" w:color="auto"/>
            </w:tcBorders>
          </w:tcPr>
          <w:p w:rsidR="00740F5D" w:rsidRPr="00FA47AB" w:rsidRDefault="00CA0EAE"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5.174.062,49</w:t>
            </w:r>
          </w:p>
        </w:tc>
      </w:tr>
      <w:tr w:rsidR="00740F5D" w:rsidRPr="00FA47AB" w:rsidTr="00361B80">
        <w:trPr>
          <w:trHeight w:val="315"/>
        </w:trPr>
        <w:tc>
          <w:tcPr>
            <w:tcW w:w="1291" w:type="dxa"/>
            <w:tcBorders>
              <w:top w:val="nil"/>
              <w:left w:val="single" w:sz="4" w:space="0" w:color="auto"/>
              <w:bottom w:val="single" w:sz="4" w:space="0" w:color="auto"/>
              <w:right w:val="single" w:sz="4" w:space="0" w:color="auto"/>
            </w:tcBorders>
            <w:shd w:val="clear" w:color="auto" w:fill="auto"/>
            <w:noWrap/>
            <w:vAlign w:val="bottom"/>
          </w:tcPr>
          <w:p w:rsidR="00740F5D" w:rsidRPr="00FA47AB" w:rsidRDefault="00740F5D" w:rsidP="00FA47AB">
            <w:pPr>
              <w:spacing w:after="0" w:line="240" w:lineRule="auto"/>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A</w:t>
            </w:r>
            <w:r w:rsidR="00F949F0" w:rsidRPr="00FA47AB">
              <w:rPr>
                <w:rFonts w:ascii="Times New Roman" w:eastAsia="Times New Roman" w:hAnsi="Times New Roman" w:cs="Times New Roman"/>
                <w:sz w:val="24"/>
                <w:szCs w:val="24"/>
                <w:lang w:eastAsia="tr-TR"/>
              </w:rPr>
              <w:t xml:space="preserve">ile </w:t>
            </w:r>
            <w:r w:rsidR="00BB6A25" w:rsidRPr="00FA47AB">
              <w:rPr>
                <w:rFonts w:ascii="Times New Roman" w:eastAsia="Times New Roman" w:hAnsi="Times New Roman" w:cs="Times New Roman"/>
                <w:sz w:val="24"/>
                <w:szCs w:val="24"/>
                <w:lang w:eastAsia="tr-TR"/>
              </w:rPr>
              <w:t xml:space="preserve">Ç.S. </w:t>
            </w:r>
            <w:proofErr w:type="spellStart"/>
            <w:r w:rsidR="00BB6A25" w:rsidRPr="00FA47AB">
              <w:rPr>
                <w:rFonts w:ascii="Times New Roman" w:eastAsia="Times New Roman" w:hAnsi="Times New Roman" w:cs="Times New Roman"/>
                <w:sz w:val="24"/>
                <w:szCs w:val="24"/>
                <w:lang w:eastAsia="tr-TR"/>
              </w:rPr>
              <w:t>H.</w:t>
            </w:r>
            <w:r w:rsidR="00F949F0" w:rsidRPr="00FA47AB">
              <w:rPr>
                <w:rFonts w:ascii="Times New Roman" w:eastAsia="Times New Roman" w:hAnsi="Times New Roman" w:cs="Times New Roman"/>
                <w:sz w:val="24"/>
                <w:szCs w:val="24"/>
                <w:lang w:eastAsia="tr-TR"/>
              </w:rPr>
              <w:t>İl</w:t>
            </w:r>
            <w:proofErr w:type="spellEnd"/>
            <w:r w:rsidR="00F949F0" w:rsidRPr="00FA47AB">
              <w:rPr>
                <w:rFonts w:ascii="Times New Roman" w:eastAsia="Times New Roman" w:hAnsi="Times New Roman" w:cs="Times New Roman"/>
                <w:sz w:val="24"/>
                <w:szCs w:val="24"/>
                <w:lang w:eastAsia="tr-TR"/>
              </w:rPr>
              <w:t xml:space="preserve"> </w:t>
            </w:r>
            <w:proofErr w:type="spellStart"/>
            <w:r w:rsidR="00F949F0" w:rsidRPr="00FA47AB">
              <w:rPr>
                <w:rFonts w:ascii="Times New Roman" w:eastAsia="Times New Roman" w:hAnsi="Times New Roman" w:cs="Times New Roman"/>
                <w:sz w:val="24"/>
                <w:szCs w:val="24"/>
                <w:lang w:eastAsia="tr-TR"/>
              </w:rPr>
              <w:t>Müd</w:t>
            </w:r>
            <w:proofErr w:type="spellEnd"/>
            <w:r w:rsidR="00F949F0" w:rsidRPr="00FA47AB">
              <w:rPr>
                <w:rFonts w:ascii="Times New Roman" w:eastAsia="Times New Roman" w:hAnsi="Times New Roman" w:cs="Times New Roman"/>
                <w:sz w:val="24"/>
                <w:szCs w:val="24"/>
                <w:lang w:eastAsia="tr-TR"/>
              </w:rPr>
              <w:t>.</w:t>
            </w:r>
          </w:p>
        </w:tc>
        <w:tc>
          <w:tcPr>
            <w:tcW w:w="851" w:type="dxa"/>
            <w:tcBorders>
              <w:top w:val="nil"/>
              <w:left w:val="nil"/>
              <w:bottom w:val="single" w:sz="4" w:space="0" w:color="auto"/>
              <w:right w:val="single" w:sz="4" w:space="0" w:color="auto"/>
            </w:tcBorders>
            <w:shd w:val="clear" w:color="auto" w:fill="auto"/>
            <w:noWrap/>
            <w:vAlign w:val="center"/>
            <w:hideMark/>
          </w:tcPr>
          <w:p w:rsidR="009E1456" w:rsidRPr="00FA47AB" w:rsidRDefault="009E1456" w:rsidP="00FA47AB">
            <w:pPr>
              <w:spacing w:after="0" w:line="240" w:lineRule="auto"/>
              <w:jc w:val="center"/>
              <w:rPr>
                <w:rFonts w:ascii="Times New Roman" w:eastAsia="Times New Roman" w:hAnsi="Times New Roman" w:cs="Times New Roman"/>
                <w:sz w:val="24"/>
                <w:szCs w:val="24"/>
                <w:lang w:eastAsia="tr-TR"/>
              </w:rPr>
            </w:pPr>
          </w:p>
          <w:p w:rsidR="00740F5D" w:rsidRPr="00FA47AB" w:rsidRDefault="00740F5D"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2</w:t>
            </w:r>
          </w:p>
        </w:tc>
        <w:tc>
          <w:tcPr>
            <w:tcW w:w="708" w:type="dxa"/>
            <w:tcBorders>
              <w:top w:val="nil"/>
              <w:left w:val="nil"/>
              <w:bottom w:val="single" w:sz="4" w:space="0" w:color="auto"/>
              <w:right w:val="single" w:sz="4" w:space="0" w:color="auto"/>
            </w:tcBorders>
            <w:shd w:val="clear" w:color="auto" w:fill="auto"/>
            <w:noWrap/>
            <w:hideMark/>
          </w:tcPr>
          <w:p w:rsidR="009E1456" w:rsidRPr="00FA47AB" w:rsidRDefault="009E1456" w:rsidP="00FA47AB">
            <w:pPr>
              <w:spacing w:after="0" w:line="240" w:lineRule="auto"/>
              <w:jc w:val="center"/>
              <w:rPr>
                <w:rFonts w:ascii="Times New Roman" w:eastAsia="Times New Roman" w:hAnsi="Times New Roman" w:cs="Times New Roman"/>
                <w:sz w:val="24"/>
                <w:szCs w:val="24"/>
                <w:lang w:eastAsia="tr-TR"/>
              </w:rPr>
            </w:pPr>
          </w:p>
          <w:p w:rsidR="00740F5D" w:rsidRPr="00FA47AB" w:rsidRDefault="00740F5D"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2</w:t>
            </w:r>
          </w:p>
        </w:tc>
        <w:tc>
          <w:tcPr>
            <w:tcW w:w="851" w:type="dxa"/>
            <w:tcBorders>
              <w:top w:val="nil"/>
              <w:left w:val="nil"/>
              <w:bottom w:val="single" w:sz="4" w:space="0" w:color="auto"/>
              <w:right w:val="single" w:sz="4" w:space="0" w:color="auto"/>
            </w:tcBorders>
            <w:shd w:val="clear" w:color="auto" w:fill="auto"/>
            <w:noWrap/>
            <w:vAlign w:val="bottom"/>
            <w:hideMark/>
          </w:tcPr>
          <w:p w:rsidR="00740F5D" w:rsidRPr="00FA47AB" w:rsidRDefault="00740F5D"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0</w:t>
            </w:r>
          </w:p>
        </w:tc>
        <w:tc>
          <w:tcPr>
            <w:tcW w:w="1134" w:type="dxa"/>
            <w:tcBorders>
              <w:top w:val="nil"/>
              <w:left w:val="nil"/>
              <w:bottom w:val="single" w:sz="4" w:space="0" w:color="auto"/>
              <w:right w:val="single" w:sz="4" w:space="0" w:color="auto"/>
            </w:tcBorders>
            <w:shd w:val="clear" w:color="auto" w:fill="auto"/>
            <w:noWrap/>
            <w:vAlign w:val="bottom"/>
            <w:hideMark/>
          </w:tcPr>
          <w:p w:rsidR="00740F5D" w:rsidRPr="00FA47AB" w:rsidRDefault="00740F5D"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0</w:t>
            </w:r>
          </w:p>
        </w:tc>
        <w:tc>
          <w:tcPr>
            <w:tcW w:w="825" w:type="dxa"/>
            <w:tcBorders>
              <w:top w:val="nil"/>
              <w:left w:val="nil"/>
              <w:bottom w:val="single" w:sz="4" w:space="0" w:color="auto"/>
              <w:right w:val="single" w:sz="4" w:space="0" w:color="auto"/>
            </w:tcBorders>
          </w:tcPr>
          <w:p w:rsidR="009E1456" w:rsidRPr="00FA47AB" w:rsidRDefault="009E1456" w:rsidP="00FA47AB">
            <w:pPr>
              <w:spacing w:after="0" w:line="240" w:lineRule="auto"/>
              <w:jc w:val="center"/>
              <w:rPr>
                <w:rFonts w:ascii="Times New Roman" w:eastAsia="Times New Roman" w:hAnsi="Times New Roman" w:cs="Times New Roman"/>
                <w:sz w:val="24"/>
                <w:szCs w:val="24"/>
                <w:lang w:eastAsia="tr-TR"/>
              </w:rPr>
            </w:pPr>
          </w:p>
          <w:p w:rsidR="00740F5D" w:rsidRPr="00FA47AB" w:rsidRDefault="00D756F5"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0</w:t>
            </w:r>
          </w:p>
        </w:tc>
        <w:tc>
          <w:tcPr>
            <w:tcW w:w="1726" w:type="dxa"/>
            <w:tcBorders>
              <w:top w:val="nil"/>
              <w:left w:val="nil"/>
              <w:bottom w:val="single" w:sz="4" w:space="0" w:color="auto"/>
              <w:right w:val="single" w:sz="4" w:space="0" w:color="auto"/>
            </w:tcBorders>
          </w:tcPr>
          <w:p w:rsidR="009E1456" w:rsidRPr="00FA47AB" w:rsidRDefault="009E1456" w:rsidP="00FA47AB">
            <w:pPr>
              <w:spacing w:after="0" w:line="240" w:lineRule="auto"/>
              <w:jc w:val="center"/>
              <w:rPr>
                <w:rFonts w:ascii="Times New Roman" w:eastAsia="Times New Roman" w:hAnsi="Times New Roman" w:cs="Times New Roman"/>
                <w:sz w:val="24"/>
                <w:szCs w:val="24"/>
                <w:lang w:eastAsia="tr-TR"/>
              </w:rPr>
            </w:pPr>
          </w:p>
          <w:p w:rsidR="00740F5D" w:rsidRPr="00FA47AB" w:rsidRDefault="004E42CF"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322.411,47</w:t>
            </w:r>
          </w:p>
        </w:tc>
        <w:tc>
          <w:tcPr>
            <w:tcW w:w="1701" w:type="dxa"/>
            <w:tcBorders>
              <w:top w:val="nil"/>
              <w:left w:val="nil"/>
              <w:bottom w:val="single" w:sz="4" w:space="0" w:color="auto"/>
              <w:right w:val="single" w:sz="4" w:space="0" w:color="auto"/>
            </w:tcBorders>
          </w:tcPr>
          <w:p w:rsidR="009E1456" w:rsidRPr="00FA47AB" w:rsidRDefault="009E1456" w:rsidP="00FA47AB">
            <w:pPr>
              <w:spacing w:after="0" w:line="240" w:lineRule="auto"/>
              <w:jc w:val="center"/>
              <w:rPr>
                <w:rFonts w:ascii="Times New Roman" w:eastAsia="Times New Roman" w:hAnsi="Times New Roman" w:cs="Times New Roman"/>
                <w:sz w:val="24"/>
                <w:szCs w:val="24"/>
                <w:lang w:eastAsia="tr-TR"/>
              </w:rPr>
            </w:pPr>
          </w:p>
          <w:p w:rsidR="00740F5D" w:rsidRPr="00FA47AB" w:rsidRDefault="00CA0EAE"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286.976,00</w:t>
            </w:r>
          </w:p>
        </w:tc>
      </w:tr>
      <w:tr w:rsidR="00740F5D" w:rsidRPr="00FA47AB" w:rsidTr="00361B80">
        <w:trPr>
          <w:trHeight w:val="315"/>
        </w:trPr>
        <w:tc>
          <w:tcPr>
            <w:tcW w:w="1291" w:type="dxa"/>
            <w:tcBorders>
              <w:top w:val="nil"/>
              <w:left w:val="single" w:sz="4" w:space="0" w:color="auto"/>
              <w:bottom w:val="single" w:sz="4" w:space="0" w:color="auto"/>
              <w:right w:val="single" w:sz="4" w:space="0" w:color="auto"/>
            </w:tcBorders>
            <w:shd w:val="clear" w:color="auto" w:fill="auto"/>
            <w:noWrap/>
            <w:vAlign w:val="bottom"/>
          </w:tcPr>
          <w:p w:rsidR="00740F5D" w:rsidRPr="009D5C9F" w:rsidRDefault="00241398" w:rsidP="00FA47AB">
            <w:pPr>
              <w:spacing w:after="0" w:line="240" w:lineRule="auto"/>
              <w:rPr>
                <w:rFonts w:ascii="Times New Roman" w:eastAsia="Times New Roman" w:hAnsi="Times New Roman" w:cs="Times New Roman"/>
                <w:b/>
                <w:sz w:val="24"/>
                <w:szCs w:val="24"/>
                <w:lang w:eastAsia="tr-TR"/>
              </w:rPr>
            </w:pPr>
            <w:r w:rsidRPr="009D5C9F">
              <w:rPr>
                <w:rFonts w:ascii="Times New Roman" w:eastAsia="Times New Roman" w:hAnsi="Times New Roman" w:cs="Times New Roman"/>
                <w:b/>
                <w:sz w:val="24"/>
                <w:szCs w:val="24"/>
                <w:lang w:eastAsia="tr-TR"/>
              </w:rPr>
              <w:t>GENEL TOPLAM</w:t>
            </w:r>
            <w:r w:rsidR="00F949F0" w:rsidRPr="009D5C9F">
              <w:rPr>
                <w:rFonts w:ascii="Times New Roman" w:eastAsia="Times New Roman" w:hAnsi="Times New Roman" w:cs="Times New Roman"/>
                <w:b/>
                <w:sz w:val="24"/>
                <w:szCs w:val="24"/>
                <w:lang w:eastAsia="tr-TR"/>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D05591" w:rsidRPr="009D5C9F" w:rsidRDefault="00D05591" w:rsidP="00FA47AB">
            <w:pPr>
              <w:spacing w:after="0" w:line="240" w:lineRule="auto"/>
              <w:jc w:val="center"/>
              <w:rPr>
                <w:rFonts w:ascii="Times New Roman" w:eastAsia="Times New Roman" w:hAnsi="Times New Roman" w:cs="Times New Roman"/>
                <w:b/>
                <w:sz w:val="24"/>
                <w:szCs w:val="24"/>
                <w:lang w:eastAsia="tr-TR"/>
              </w:rPr>
            </w:pPr>
          </w:p>
          <w:p w:rsidR="00740F5D" w:rsidRPr="009D5C9F" w:rsidRDefault="00740F5D" w:rsidP="00FA47AB">
            <w:pPr>
              <w:spacing w:after="0" w:line="240" w:lineRule="auto"/>
              <w:jc w:val="center"/>
              <w:rPr>
                <w:rFonts w:ascii="Times New Roman" w:eastAsia="Times New Roman" w:hAnsi="Times New Roman" w:cs="Times New Roman"/>
                <w:b/>
                <w:sz w:val="24"/>
                <w:szCs w:val="24"/>
                <w:lang w:eastAsia="tr-TR"/>
              </w:rPr>
            </w:pPr>
            <w:r w:rsidRPr="009D5C9F">
              <w:rPr>
                <w:rFonts w:ascii="Times New Roman" w:eastAsia="Times New Roman" w:hAnsi="Times New Roman" w:cs="Times New Roman"/>
                <w:b/>
                <w:sz w:val="24"/>
                <w:szCs w:val="24"/>
                <w:lang w:eastAsia="tr-TR"/>
              </w:rPr>
              <w:t>361</w:t>
            </w:r>
          </w:p>
        </w:tc>
        <w:tc>
          <w:tcPr>
            <w:tcW w:w="708" w:type="dxa"/>
            <w:tcBorders>
              <w:top w:val="nil"/>
              <w:left w:val="nil"/>
              <w:bottom w:val="single" w:sz="4" w:space="0" w:color="auto"/>
              <w:right w:val="single" w:sz="4" w:space="0" w:color="auto"/>
            </w:tcBorders>
            <w:shd w:val="clear" w:color="auto" w:fill="auto"/>
            <w:noWrap/>
            <w:hideMark/>
          </w:tcPr>
          <w:p w:rsidR="00D05591" w:rsidRPr="009D5C9F" w:rsidRDefault="00D05591" w:rsidP="00FA47AB">
            <w:pPr>
              <w:spacing w:after="0" w:line="240" w:lineRule="auto"/>
              <w:jc w:val="center"/>
              <w:rPr>
                <w:rFonts w:ascii="Times New Roman" w:eastAsia="Times New Roman" w:hAnsi="Times New Roman" w:cs="Times New Roman"/>
                <w:b/>
                <w:sz w:val="24"/>
                <w:szCs w:val="24"/>
                <w:lang w:eastAsia="tr-TR"/>
              </w:rPr>
            </w:pPr>
          </w:p>
          <w:p w:rsidR="00740F5D" w:rsidRPr="009D5C9F" w:rsidRDefault="00740F5D" w:rsidP="00FA47AB">
            <w:pPr>
              <w:spacing w:after="0" w:line="240" w:lineRule="auto"/>
              <w:jc w:val="center"/>
              <w:rPr>
                <w:rFonts w:ascii="Times New Roman" w:eastAsia="Times New Roman" w:hAnsi="Times New Roman" w:cs="Times New Roman"/>
                <w:b/>
                <w:sz w:val="24"/>
                <w:szCs w:val="24"/>
                <w:lang w:eastAsia="tr-TR"/>
              </w:rPr>
            </w:pPr>
            <w:r w:rsidRPr="009D5C9F">
              <w:rPr>
                <w:rFonts w:ascii="Times New Roman" w:eastAsia="Times New Roman" w:hAnsi="Times New Roman" w:cs="Times New Roman"/>
                <w:b/>
                <w:sz w:val="24"/>
                <w:szCs w:val="24"/>
                <w:lang w:eastAsia="tr-TR"/>
              </w:rPr>
              <w:t>280</w:t>
            </w:r>
          </w:p>
        </w:tc>
        <w:tc>
          <w:tcPr>
            <w:tcW w:w="851" w:type="dxa"/>
            <w:tcBorders>
              <w:top w:val="nil"/>
              <w:left w:val="nil"/>
              <w:bottom w:val="single" w:sz="4" w:space="0" w:color="auto"/>
              <w:right w:val="single" w:sz="4" w:space="0" w:color="auto"/>
            </w:tcBorders>
            <w:shd w:val="clear" w:color="auto" w:fill="auto"/>
            <w:noWrap/>
            <w:vAlign w:val="bottom"/>
            <w:hideMark/>
          </w:tcPr>
          <w:p w:rsidR="00740F5D" w:rsidRPr="009D5C9F" w:rsidRDefault="00740F5D" w:rsidP="00FA47AB">
            <w:pPr>
              <w:spacing w:after="0" w:line="240" w:lineRule="auto"/>
              <w:jc w:val="center"/>
              <w:rPr>
                <w:rFonts w:ascii="Times New Roman" w:eastAsia="Times New Roman" w:hAnsi="Times New Roman" w:cs="Times New Roman"/>
                <w:b/>
                <w:sz w:val="24"/>
                <w:szCs w:val="24"/>
                <w:lang w:eastAsia="tr-TR"/>
              </w:rPr>
            </w:pPr>
            <w:r w:rsidRPr="009D5C9F">
              <w:rPr>
                <w:rFonts w:ascii="Times New Roman" w:eastAsia="Times New Roman" w:hAnsi="Times New Roman" w:cs="Times New Roman"/>
                <w:b/>
                <w:sz w:val="24"/>
                <w:szCs w:val="24"/>
                <w:lang w:eastAsia="tr-TR"/>
              </w:rPr>
              <w:t>45</w:t>
            </w:r>
          </w:p>
        </w:tc>
        <w:tc>
          <w:tcPr>
            <w:tcW w:w="1134" w:type="dxa"/>
            <w:tcBorders>
              <w:top w:val="nil"/>
              <w:left w:val="nil"/>
              <w:bottom w:val="single" w:sz="4" w:space="0" w:color="auto"/>
              <w:right w:val="single" w:sz="4" w:space="0" w:color="auto"/>
            </w:tcBorders>
            <w:shd w:val="clear" w:color="auto" w:fill="auto"/>
            <w:noWrap/>
            <w:vAlign w:val="bottom"/>
            <w:hideMark/>
          </w:tcPr>
          <w:p w:rsidR="00740F5D" w:rsidRPr="009D5C9F" w:rsidRDefault="00740F5D" w:rsidP="00FA47AB">
            <w:pPr>
              <w:spacing w:after="0" w:line="240" w:lineRule="auto"/>
              <w:jc w:val="center"/>
              <w:rPr>
                <w:rFonts w:ascii="Times New Roman" w:eastAsia="Times New Roman" w:hAnsi="Times New Roman" w:cs="Times New Roman"/>
                <w:b/>
                <w:sz w:val="24"/>
                <w:szCs w:val="24"/>
                <w:lang w:eastAsia="tr-TR"/>
              </w:rPr>
            </w:pPr>
            <w:r w:rsidRPr="009D5C9F">
              <w:rPr>
                <w:rFonts w:ascii="Times New Roman" w:eastAsia="Times New Roman" w:hAnsi="Times New Roman" w:cs="Times New Roman"/>
                <w:b/>
                <w:sz w:val="24"/>
                <w:szCs w:val="24"/>
                <w:lang w:eastAsia="tr-TR"/>
              </w:rPr>
              <w:t>12</w:t>
            </w:r>
          </w:p>
        </w:tc>
        <w:tc>
          <w:tcPr>
            <w:tcW w:w="825" w:type="dxa"/>
            <w:tcBorders>
              <w:top w:val="nil"/>
              <w:left w:val="nil"/>
              <w:bottom w:val="single" w:sz="4" w:space="0" w:color="auto"/>
              <w:right w:val="single" w:sz="4" w:space="0" w:color="auto"/>
            </w:tcBorders>
          </w:tcPr>
          <w:p w:rsidR="00D05591" w:rsidRPr="009D5C9F" w:rsidRDefault="00D05591" w:rsidP="00FA47AB">
            <w:pPr>
              <w:spacing w:after="0" w:line="240" w:lineRule="auto"/>
              <w:jc w:val="center"/>
              <w:rPr>
                <w:rFonts w:ascii="Times New Roman" w:eastAsia="Times New Roman" w:hAnsi="Times New Roman" w:cs="Times New Roman"/>
                <w:b/>
                <w:sz w:val="24"/>
                <w:szCs w:val="24"/>
                <w:lang w:eastAsia="tr-TR"/>
              </w:rPr>
            </w:pPr>
          </w:p>
          <w:p w:rsidR="00740F5D" w:rsidRPr="009D5C9F" w:rsidRDefault="00D756F5" w:rsidP="00FA47AB">
            <w:pPr>
              <w:spacing w:after="0" w:line="240" w:lineRule="auto"/>
              <w:jc w:val="center"/>
              <w:rPr>
                <w:rFonts w:ascii="Times New Roman" w:eastAsia="Times New Roman" w:hAnsi="Times New Roman" w:cs="Times New Roman"/>
                <w:b/>
                <w:sz w:val="24"/>
                <w:szCs w:val="24"/>
                <w:lang w:eastAsia="tr-TR"/>
              </w:rPr>
            </w:pPr>
            <w:r w:rsidRPr="009D5C9F">
              <w:rPr>
                <w:rFonts w:ascii="Times New Roman" w:eastAsia="Times New Roman" w:hAnsi="Times New Roman" w:cs="Times New Roman"/>
                <w:b/>
                <w:sz w:val="24"/>
                <w:szCs w:val="24"/>
                <w:lang w:eastAsia="tr-TR"/>
              </w:rPr>
              <w:t>24</w:t>
            </w:r>
          </w:p>
        </w:tc>
        <w:tc>
          <w:tcPr>
            <w:tcW w:w="1726" w:type="dxa"/>
            <w:tcBorders>
              <w:top w:val="nil"/>
              <w:left w:val="nil"/>
              <w:bottom w:val="single" w:sz="4" w:space="0" w:color="auto"/>
              <w:right w:val="single" w:sz="4" w:space="0" w:color="auto"/>
            </w:tcBorders>
          </w:tcPr>
          <w:p w:rsidR="00D05591" w:rsidRPr="009D5C9F" w:rsidRDefault="00D05591" w:rsidP="00FA47AB">
            <w:pPr>
              <w:spacing w:after="0" w:line="240" w:lineRule="auto"/>
              <w:jc w:val="center"/>
              <w:rPr>
                <w:rFonts w:ascii="Times New Roman" w:eastAsia="Times New Roman" w:hAnsi="Times New Roman" w:cs="Times New Roman"/>
                <w:b/>
                <w:sz w:val="24"/>
                <w:szCs w:val="24"/>
                <w:lang w:eastAsia="tr-TR"/>
              </w:rPr>
            </w:pPr>
          </w:p>
          <w:p w:rsidR="00740F5D" w:rsidRPr="009D5C9F" w:rsidRDefault="004E42CF" w:rsidP="00FA47AB">
            <w:pPr>
              <w:spacing w:after="0" w:line="240" w:lineRule="auto"/>
              <w:jc w:val="center"/>
              <w:rPr>
                <w:rFonts w:ascii="Times New Roman" w:eastAsia="Times New Roman" w:hAnsi="Times New Roman" w:cs="Times New Roman"/>
                <w:b/>
                <w:sz w:val="24"/>
                <w:szCs w:val="24"/>
                <w:lang w:eastAsia="tr-TR"/>
              </w:rPr>
            </w:pPr>
            <w:r w:rsidRPr="009D5C9F">
              <w:rPr>
                <w:rFonts w:ascii="Times New Roman" w:eastAsia="Times New Roman" w:hAnsi="Times New Roman" w:cs="Times New Roman"/>
                <w:b/>
                <w:sz w:val="24"/>
                <w:szCs w:val="24"/>
                <w:lang w:eastAsia="tr-TR"/>
              </w:rPr>
              <w:t>912.868.259,02</w:t>
            </w:r>
          </w:p>
        </w:tc>
        <w:tc>
          <w:tcPr>
            <w:tcW w:w="1701" w:type="dxa"/>
            <w:tcBorders>
              <w:top w:val="nil"/>
              <w:left w:val="nil"/>
              <w:bottom w:val="single" w:sz="4" w:space="0" w:color="auto"/>
              <w:right w:val="single" w:sz="4" w:space="0" w:color="auto"/>
            </w:tcBorders>
          </w:tcPr>
          <w:p w:rsidR="00D05591" w:rsidRPr="009D5C9F" w:rsidRDefault="00D05591" w:rsidP="00FA47AB">
            <w:pPr>
              <w:spacing w:after="0" w:line="240" w:lineRule="auto"/>
              <w:jc w:val="center"/>
              <w:rPr>
                <w:rFonts w:ascii="Times New Roman" w:eastAsia="Times New Roman" w:hAnsi="Times New Roman" w:cs="Times New Roman"/>
                <w:b/>
                <w:sz w:val="24"/>
                <w:szCs w:val="24"/>
                <w:lang w:eastAsia="tr-TR"/>
              </w:rPr>
            </w:pPr>
          </w:p>
          <w:p w:rsidR="00740F5D" w:rsidRPr="009D5C9F" w:rsidRDefault="00CA0EAE" w:rsidP="00FA47AB">
            <w:pPr>
              <w:spacing w:after="0" w:line="240" w:lineRule="auto"/>
              <w:jc w:val="center"/>
              <w:rPr>
                <w:rFonts w:ascii="Times New Roman" w:eastAsia="Times New Roman" w:hAnsi="Times New Roman" w:cs="Times New Roman"/>
                <w:b/>
                <w:sz w:val="24"/>
                <w:szCs w:val="24"/>
                <w:lang w:eastAsia="tr-TR"/>
              </w:rPr>
            </w:pPr>
            <w:r w:rsidRPr="009D5C9F">
              <w:rPr>
                <w:rFonts w:ascii="Times New Roman" w:eastAsia="Times New Roman" w:hAnsi="Times New Roman" w:cs="Times New Roman"/>
                <w:b/>
                <w:sz w:val="24"/>
                <w:szCs w:val="24"/>
                <w:lang w:eastAsia="tr-TR"/>
              </w:rPr>
              <w:t>283.684.851,25</w:t>
            </w:r>
          </w:p>
        </w:tc>
      </w:tr>
    </w:tbl>
    <w:p w:rsidR="00350DB7" w:rsidRPr="00FA47AB" w:rsidRDefault="000C50DB" w:rsidP="00F8557B">
      <w:pPr>
        <w:spacing w:after="100" w:afterAutospacing="1"/>
        <w:ind w:firstLine="708"/>
        <w:rPr>
          <w:rFonts w:ascii="Times New Roman" w:hAnsi="Times New Roman" w:cs="Times New Roman"/>
          <w:b/>
          <w:sz w:val="24"/>
          <w:szCs w:val="24"/>
        </w:rPr>
      </w:pPr>
      <w:bookmarkStart w:id="0" w:name="_GoBack"/>
      <w:bookmarkEnd w:id="0"/>
      <w:r w:rsidRPr="00FA47AB">
        <w:rPr>
          <w:rFonts w:ascii="Times New Roman" w:hAnsi="Times New Roman" w:cs="Times New Roman"/>
          <w:b/>
          <w:sz w:val="24"/>
          <w:szCs w:val="24"/>
        </w:rPr>
        <w:lastRenderedPageBreak/>
        <w:t>19</w:t>
      </w:r>
      <w:r w:rsidR="007760F9" w:rsidRPr="00FA47AB">
        <w:rPr>
          <w:rFonts w:ascii="Times New Roman" w:hAnsi="Times New Roman" w:cs="Times New Roman"/>
          <w:b/>
          <w:sz w:val="24"/>
          <w:szCs w:val="24"/>
        </w:rPr>
        <w:t>-</w:t>
      </w:r>
      <w:r w:rsidR="00744F21" w:rsidRPr="00FA47AB">
        <w:rPr>
          <w:rFonts w:ascii="Times New Roman" w:hAnsi="Times New Roman" w:cs="Times New Roman"/>
          <w:b/>
          <w:sz w:val="24"/>
          <w:szCs w:val="24"/>
        </w:rPr>
        <w:t>RUHSAT VE DENETİM MÜDÜRLÜĞÜ</w:t>
      </w:r>
    </w:p>
    <w:p w:rsidR="00350DB7" w:rsidRPr="00FA47AB" w:rsidRDefault="0090776B" w:rsidP="009626DD">
      <w:pPr>
        <w:spacing w:after="100" w:afterAutospacing="1"/>
        <w:ind w:firstLine="708"/>
        <w:jc w:val="both"/>
        <w:rPr>
          <w:rFonts w:ascii="Times New Roman" w:hAnsi="Times New Roman" w:cs="Times New Roman"/>
          <w:sz w:val="24"/>
          <w:szCs w:val="24"/>
        </w:rPr>
      </w:pPr>
      <w:r w:rsidRPr="00FA47AB">
        <w:rPr>
          <w:rFonts w:ascii="Times New Roman" w:hAnsi="Times New Roman" w:cs="Times New Roman"/>
          <w:sz w:val="24"/>
          <w:szCs w:val="24"/>
        </w:rPr>
        <w:t xml:space="preserve">3572 </w:t>
      </w:r>
      <w:r w:rsidR="0030427E" w:rsidRPr="00FA47AB">
        <w:rPr>
          <w:rFonts w:ascii="Times New Roman" w:hAnsi="Times New Roman" w:cs="Times New Roman"/>
          <w:sz w:val="24"/>
          <w:szCs w:val="24"/>
        </w:rPr>
        <w:t>sayılı İşyeri</w:t>
      </w:r>
      <w:r w:rsidRPr="00FA47AB">
        <w:rPr>
          <w:rFonts w:ascii="Times New Roman" w:hAnsi="Times New Roman" w:cs="Times New Roman"/>
          <w:sz w:val="24"/>
          <w:szCs w:val="24"/>
        </w:rPr>
        <w:t xml:space="preserve"> Açma ve Çalışma Ruhsatlarına Dair Kanun Hükmünde Kararnamenin ilgili </w:t>
      </w:r>
      <w:r w:rsidR="0030427E" w:rsidRPr="00FA47AB">
        <w:rPr>
          <w:rFonts w:ascii="Times New Roman" w:hAnsi="Times New Roman" w:cs="Times New Roman"/>
          <w:sz w:val="24"/>
          <w:szCs w:val="24"/>
        </w:rPr>
        <w:t xml:space="preserve">maddesi </w:t>
      </w:r>
      <w:proofErr w:type="spellStart"/>
      <w:r w:rsidR="0030427E" w:rsidRPr="00FA47AB">
        <w:rPr>
          <w:rFonts w:ascii="Times New Roman" w:hAnsi="Times New Roman" w:cs="Times New Roman"/>
          <w:sz w:val="24"/>
          <w:szCs w:val="24"/>
        </w:rPr>
        <w:t>geregince</w:t>
      </w:r>
      <w:proofErr w:type="spellEnd"/>
      <w:r w:rsidRPr="00FA47AB">
        <w:rPr>
          <w:rFonts w:ascii="Times New Roman" w:hAnsi="Times New Roman" w:cs="Times New Roman"/>
          <w:sz w:val="24"/>
          <w:szCs w:val="24"/>
        </w:rPr>
        <w:t xml:space="preserve"> ‘’Belediye hudutları ve mücavir alan dışında kalan işyerleri ve işletmelere il özel idareleri İşyeri Açma ve Çalışma Ruhsatını vermeye yetkilidir.’’ </w:t>
      </w:r>
      <w:r w:rsidR="0030427E" w:rsidRPr="00FA47AB">
        <w:rPr>
          <w:rFonts w:ascii="Times New Roman" w:hAnsi="Times New Roman" w:cs="Times New Roman"/>
          <w:sz w:val="24"/>
          <w:szCs w:val="24"/>
        </w:rPr>
        <w:t>d</w:t>
      </w:r>
      <w:r w:rsidRPr="00FA47AB">
        <w:rPr>
          <w:rFonts w:ascii="Times New Roman" w:hAnsi="Times New Roman" w:cs="Times New Roman"/>
          <w:sz w:val="24"/>
          <w:szCs w:val="24"/>
        </w:rPr>
        <w:t>enilmektedir.</w:t>
      </w:r>
    </w:p>
    <w:p w:rsidR="00752F74" w:rsidRPr="00FA47AB" w:rsidRDefault="00752F74" w:rsidP="00F8557B">
      <w:pPr>
        <w:spacing w:after="100" w:afterAutospacing="1"/>
        <w:rPr>
          <w:rFonts w:ascii="Times New Roman" w:hAnsi="Times New Roman" w:cs="Times New Roman"/>
          <w:sz w:val="24"/>
          <w:szCs w:val="24"/>
        </w:rPr>
      </w:pPr>
      <w:r w:rsidRPr="00FA47AB">
        <w:rPr>
          <w:rFonts w:ascii="Times New Roman" w:hAnsi="Times New Roman" w:cs="Times New Roman"/>
          <w:sz w:val="24"/>
          <w:szCs w:val="24"/>
        </w:rPr>
        <w:t>MADEN ve GSM RUHSATLARININ 2019 YILI VERİLİŞ SAYISINI GÖTERİR TABLO:</w:t>
      </w:r>
    </w:p>
    <w:p w:rsidR="00350DB7" w:rsidRPr="00FA47AB" w:rsidRDefault="00752F74" w:rsidP="00F8557B">
      <w:pPr>
        <w:spacing w:after="100" w:afterAutospacing="1"/>
        <w:jc w:val="both"/>
        <w:rPr>
          <w:rFonts w:ascii="Times New Roman" w:hAnsi="Times New Roman" w:cs="Times New Roman"/>
          <w:sz w:val="24"/>
          <w:szCs w:val="24"/>
          <w:shd w:val="clear" w:color="auto" w:fill="FFFFFF"/>
        </w:rPr>
      </w:pPr>
      <w:r w:rsidRPr="00FA47AB">
        <w:rPr>
          <w:rFonts w:ascii="Times New Roman" w:hAnsi="Times New Roman" w:cs="Times New Roman"/>
          <w:sz w:val="24"/>
          <w:szCs w:val="24"/>
        </w:rPr>
        <w:t>GSM (</w:t>
      </w:r>
      <w:r w:rsidRPr="00FA47AB">
        <w:rPr>
          <w:rFonts w:ascii="Times New Roman" w:hAnsi="Times New Roman" w:cs="Times New Roman"/>
          <w:sz w:val="24"/>
          <w:szCs w:val="24"/>
          <w:shd w:val="clear" w:color="auto" w:fill="FFFFFF"/>
        </w:rPr>
        <w:t>Gayri Sıhhi Müessese): Faaliyeti sırasında çevresinde bulunanlara biyolojik, kimyasal, fiziksel, ruhsal ve sosyal yönden az veya çok zarar veren veya vermesi muhtemel olan ya da doğal kaynakların kirlenmesine sebep olabilecek müesseselerdir.</w:t>
      </w:r>
    </w:p>
    <w:p w:rsidR="00653F2E" w:rsidRPr="00FA47AB" w:rsidRDefault="000A68D5" w:rsidP="00F8557B">
      <w:pPr>
        <w:spacing w:after="100" w:afterAutospacing="1"/>
        <w:jc w:val="both"/>
        <w:rPr>
          <w:rFonts w:ascii="Times New Roman" w:hAnsi="Times New Roman" w:cs="Times New Roman"/>
          <w:sz w:val="24"/>
          <w:szCs w:val="24"/>
          <w:shd w:val="clear" w:color="auto" w:fill="FFFFFF"/>
        </w:rPr>
      </w:pPr>
      <w:r w:rsidRPr="00FA47AB">
        <w:rPr>
          <w:rFonts w:ascii="Times New Roman" w:hAnsi="Times New Roman" w:cs="Times New Roman"/>
          <w:sz w:val="24"/>
          <w:szCs w:val="24"/>
          <w:shd w:val="clear" w:color="auto" w:fill="FFFFFF"/>
        </w:rPr>
        <w:t>Sıhhi M</w:t>
      </w:r>
      <w:r w:rsidR="00653F2E" w:rsidRPr="00FA47AB">
        <w:rPr>
          <w:rFonts w:ascii="Times New Roman" w:hAnsi="Times New Roman" w:cs="Times New Roman"/>
          <w:sz w:val="24"/>
          <w:szCs w:val="24"/>
          <w:shd w:val="clear" w:color="auto" w:fill="FFFFFF"/>
        </w:rPr>
        <w:t>üesseseler;</w:t>
      </w:r>
      <w:r w:rsidRPr="00FA47AB">
        <w:rPr>
          <w:rFonts w:ascii="Times New Roman" w:hAnsi="Times New Roman" w:cs="Times New Roman"/>
          <w:sz w:val="24"/>
          <w:szCs w:val="24"/>
          <w:shd w:val="clear" w:color="auto" w:fill="FFFFFF"/>
        </w:rPr>
        <w:t xml:space="preserve"> N</w:t>
      </w:r>
      <w:r w:rsidR="00653F2E" w:rsidRPr="00FA47AB">
        <w:rPr>
          <w:rFonts w:ascii="Times New Roman" w:hAnsi="Times New Roman" w:cs="Times New Roman"/>
          <w:sz w:val="24"/>
          <w:szCs w:val="24"/>
          <w:shd w:val="clear" w:color="auto" w:fill="FFFFFF"/>
        </w:rPr>
        <w:t>iteliği gereği gürültü, koku, zararlı atık gibi etkiler ile çevreye zarar vermeyen işyerleridir. Bakkal, kırtasiye, manav, kasap, market ve sair işletmeler sıhhi müesseselerdir. Umuma açık istirahat ve eğlence yerleri de sıhhi müesseselerin özel bir türü olarak kabul edilmektedir, bu tarz işyerleri genel şartların dışında özel olarak belirlenmiş şartlara tabidirler.  </w:t>
      </w:r>
    </w:p>
    <w:tbl>
      <w:tblPr>
        <w:tblW w:w="8670" w:type="dxa"/>
        <w:tblInd w:w="55" w:type="dxa"/>
        <w:tblCellMar>
          <w:left w:w="70" w:type="dxa"/>
          <w:right w:w="70" w:type="dxa"/>
        </w:tblCellMar>
        <w:tblLook w:val="04A0" w:firstRow="1" w:lastRow="0" w:firstColumn="1" w:lastColumn="0" w:noHBand="0" w:noVBand="1"/>
      </w:tblPr>
      <w:tblGrid>
        <w:gridCol w:w="1716"/>
        <w:gridCol w:w="1701"/>
        <w:gridCol w:w="1610"/>
        <w:gridCol w:w="892"/>
        <w:gridCol w:w="1384"/>
        <w:gridCol w:w="1367"/>
      </w:tblGrid>
      <w:tr w:rsidR="00A6675D" w:rsidRPr="00FA47AB" w:rsidTr="003104D0">
        <w:trPr>
          <w:trHeight w:val="315"/>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675D" w:rsidRPr="00FA47AB" w:rsidRDefault="00A6675D" w:rsidP="00FA47AB">
            <w:pPr>
              <w:spacing w:after="0" w:line="240" w:lineRule="auto"/>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GSM (1. Sınıf)</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44AC0" w:rsidRPr="00FA47AB" w:rsidRDefault="00B44AC0" w:rsidP="00FA47AB">
            <w:pPr>
              <w:spacing w:after="0" w:line="240" w:lineRule="auto"/>
              <w:jc w:val="center"/>
              <w:rPr>
                <w:rFonts w:ascii="Times New Roman" w:eastAsia="Times New Roman" w:hAnsi="Times New Roman" w:cs="Times New Roman"/>
                <w:sz w:val="24"/>
                <w:szCs w:val="24"/>
                <w:lang w:eastAsia="tr-TR"/>
              </w:rPr>
            </w:pPr>
          </w:p>
          <w:p w:rsidR="00A6675D" w:rsidRPr="00FA47AB" w:rsidRDefault="00A6675D"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GSM(2.Sınıf)</w:t>
            </w:r>
          </w:p>
        </w:tc>
        <w:tc>
          <w:tcPr>
            <w:tcW w:w="1610" w:type="dxa"/>
            <w:tcBorders>
              <w:top w:val="single" w:sz="4" w:space="0" w:color="auto"/>
              <w:left w:val="nil"/>
              <w:bottom w:val="single" w:sz="4" w:space="0" w:color="auto"/>
              <w:right w:val="single" w:sz="4" w:space="0" w:color="auto"/>
            </w:tcBorders>
            <w:shd w:val="clear" w:color="auto" w:fill="auto"/>
            <w:noWrap/>
          </w:tcPr>
          <w:p w:rsidR="00B44AC0" w:rsidRPr="00FA47AB" w:rsidRDefault="00B44AC0" w:rsidP="00FA47AB">
            <w:pPr>
              <w:spacing w:after="0" w:line="240" w:lineRule="auto"/>
              <w:jc w:val="center"/>
              <w:rPr>
                <w:rFonts w:ascii="Times New Roman" w:eastAsia="Times New Roman" w:hAnsi="Times New Roman" w:cs="Times New Roman"/>
                <w:sz w:val="24"/>
                <w:szCs w:val="24"/>
                <w:lang w:eastAsia="tr-TR"/>
              </w:rPr>
            </w:pPr>
          </w:p>
          <w:p w:rsidR="00A6675D" w:rsidRPr="00FA47AB" w:rsidRDefault="00A6675D"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GSM (3.Sınıf)</w:t>
            </w:r>
          </w:p>
        </w:tc>
        <w:tc>
          <w:tcPr>
            <w:tcW w:w="892" w:type="dxa"/>
            <w:tcBorders>
              <w:top w:val="single" w:sz="4" w:space="0" w:color="auto"/>
              <w:left w:val="nil"/>
              <w:bottom w:val="single" w:sz="4" w:space="0" w:color="auto"/>
              <w:right w:val="single" w:sz="4" w:space="0" w:color="auto"/>
            </w:tcBorders>
            <w:shd w:val="clear" w:color="auto" w:fill="auto"/>
            <w:noWrap/>
            <w:vAlign w:val="bottom"/>
          </w:tcPr>
          <w:p w:rsidR="00A6675D" w:rsidRPr="00FA47AB" w:rsidRDefault="00A6675D"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SM</w:t>
            </w:r>
          </w:p>
        </w:tc>
        <w:tc>
          <w:tcPr>
            <w:tcW w:w="1384" w:type="dxa"/>
            <w:tcBorders>
              <w:top w:val="single" w:sz="4" w:space="0" w:color="auto"/>
              <w:left w:val="nil"/>
              <w:bottom w:val="single" w:sz="4" w:space="0" w:color="auto"/>
              <w:right w:val="single" w:sz="4" w:space="0" w:color="auto"/>
            </w:tcBorders>
          </w:tcPr>
          <w:p w:rsidR="00A6675D" w:rsidRPr="00FA47AB" w:rsidRDefault="00A6675D"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Jeotermal Kaynaklar</w:t>
            </w:r>
          </w:p>
        </w:tc>
        <w:tc>
          <w:tcPr>
            <w:tcW w:w="1367" w:type="dxa"/>
            <w:tcBorders>
              <w:top w:val="single" w:sz="4" w:space="0" w:color="auto"/>
              <w:left w:val="nil"/>
              <w:bottom w:val="single" w:sz="4" w:space="0" w:color="auto"/>
              <w:right w:val="single" w:sz="4" w:space="0" w:color="auto"/>
            </w:tcBorders>
          </w:tcPr>
          <w:p w:rsidR="00B44AC0" w:rsidRPr="00FA47AB" w:rsidRDefault="00B44AC0" w:rsidP="00FA47AB">
            <w:pPr>
              <w:spacing w:after="0" w:line="240" w:lineRule="auto"/>
              <w:jc w:val="center"/>
              <w:rPr>
                <w:rFonts w:ascii="Times New Roman" w:eastAsia="Times New Roman" w:hAnsi="Times New Roman" w:cs="Times New Roman"/>
                <w:sz w:val="24"/>
                <w:szCs w:val="24"/>
                <w:lang w:eastAsia="tr-TR"/>
              </w:rPr>
            </w:pPr>
          </w:p>
          <w:p w:rsidR="00A6675D" w:rsidRPr="00FA47AB" w:rsidRDefault="00A6675D"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Toplam</w:t>
            </w:r>
          </w:p>
        </w:tc>
      </w:tr>
      <w:tr w:rsidR="00A6675D" w:rsidRPr="00FA47AB" w:rsidTr="003104D0">
        <w:trPr>
          <w:trHeight w:val="315"/>
        </w:trPr>
        <w:tc>
          <w:tcPr>
            <w:tcW w:w="1716" w:type="dxa"/>
            <w:tcBorders>
              <w:top w:val="nil"/>
              <w:left w:val="single" w:sz="4" w:space="0" w:color="auto"/>
              <w:bottom w:val="single" w:sz="4" w:space="0" w:color="auto"/>
              <w:right w:val="single" w:sz="4" w:space="0" w:color="auto"/>
            </w:tcBorders>
            <w:shd w:val="clear" w:color="auto" w:fill="auto"/>
            <w:noWrap/>
            <w:vAlign w:val="bottom"/>
          </w:tcPr>
          <w:p w:rsidR="00A6675D" w:rsidRPr="00FA47AB" w:rsidRDefault="00A6675D"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3</w:t>
            </w:r>
          </w:p>
        </w:tc>
        <w:tc>
          <w:tcPr>
            <w:tcW w:w="1701" w:type="dxa"/>
            <w:tcBorders>
              <w:top w:val="nil"/>
              <w:left w:val="nil"/>
              <w:bottom w:val="single" w:sz="4" w:space="0" w:color="auto"/>
              <w:right w:val="single" w:sz="4" w:space="0" w:color="auto"/>
            </w:tcBorders>
            <w:shd w:val="clear" w:color="auto" w:fill="auto"/>
            <w:noWrap/>
            <w:vAlign w:val="center"/>
          </w:tcPr>
          <w:p w:rsidR="00A6675D" w:rsidRPr="00FA47AB" w:rsidRDefault="00A6675D"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27</w:t>
            </w:r>
          </w:p>
        </w:tc>
        <w:tc>
          <w:tcPr>
            <w:tcW w:w="1610" w:type="dxa"/>
            <w:tcBorders>
              <w:top w:val="nil"/>
              <w:left w:val="nil"/>
              <w:bottom w:val="single" w:sz="4" w:space="0" w:color="auto"/>
              <w:right w:val="single" w:sz="4" w:space="0" w:color="auto"/>
            </w:tcBorders>
            <w:shd w:val="clear" w:color="auto" w:fill="auto"/>
            <w:noWrap/>
          </w:tcPr>
          <w:p w:rsidR="00A6675D" w:rsidRPr="00FA47AB" w:rsidRDefault="00A6675D"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4</w:t>
            </w:r>
          </w:p>
        </w:tc>
        <w:tc>
          <w:tcPr>
            <w:tcW w:w="892" w:type="dxa"/>
            <w:tcBorders>
              <w:top w:val="nil"/>
              <w:left w:val="nil"/>
              <w:bottom w:val="single" w:sz="4" w:space="0" w:color="auto"/>
              <w:right w:val="single" w:sz="4" w:space="0" w:color="auto"/>
            </w:tcBorders>
            <w:shd w:val="clear" w:color="auto" w:fill="auto"/>
            <w:noWrap/>
            <w:vAlign w:val="bottom"/>
          </w:tcPr>
          <w:p w:rsidR="00A6675D" w:rsidRPr="00FA47AB" w:rsidRDefault="00A6675D"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14</w:t>
            </w:r>
          </w:p>
        </w:tc>
        <w:tc>
          <w:tcPr>
            <w:tcW w:w="1384" w:type="dxa"/>
            <w:tcBorders>
              <w:top w:val="nil"/>
              <w:left w:val="nil"/>
              <w:bottom w:val="single" w:sz="4" w:space="0" w:color="auto"/>
              <w:right w:val="single" w:sz="4" w:space="0" w:color="auto"/>
            </w:tcBorders>
          </w:tcPr>
          <w:p w:rsidR="00A6675D" w:rsidRPr="00FA47AB" w:rsidRDefault="00A6675D"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0</w:t>
            </w:r>
          </w:p>
        </w:tc>
        <w:tc>
          <w:tcPr>
            <w:tcW w:w="1367" w:type="dxa"/>
            <w:tcBorders>
              <w:top w:val="nil"/>
              <w:left w:val="nil"/>
              <w:bottom w:val="single" w:sz="4" w:space="0" w:color="auto"/>
              <w:right w:val="single" w:sz="4" w:space="0" w:color="auto"/>
            </w:tcBorders>
          </w:tcPr>
          <w:p w:rsidR="00A6675D" w:rsidRPr="00FA47AB" w:rsidRDefault="00A6675D"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48</w:t>
            </w:r>
          </w:p>
        </w:tc>
      </w:tr>
    </w:tbl>
    <w:p w:rsidR="00C84625" w:rsidRDefault="00C84625" w:rsidP="00F8557B">
      <w:pPr>
        <w:spacing w:after="100" w:afterAutospacing="1"/>
        <w:rPr>
          <w:rFonts w:ascii="Times New Roman" w:hAnsi="Times New Roman" w:cs="Times New Roman"/>
          <w:b/>
          <w:sz w:val="24"/>
          <w:szCs w:val="24"/>
        </w:rPr>
      </w:pPr>
    </w:p>
    <w:p w:rsidR="00350DB7" w:rsidRPr="00FA47AB" w:rsidRDefault="00BF5D80" w:rsidP="00F8557B">
      <w:pPr>
        <w:spacing w:after="100" w:afterAutospacing="1"/>
        <w:rPr>
          <w:rFonts w:ascii="Times New Roman" w:hAnsi="Times New Roman" w:cs="Times New Roman"/>
          <w:b/>
          <w:sz w:val="24"/>
          <w:szCs w:val="24"/>
        </w:rPr>
      </w:pPr>
      <w:r w:rsidRPr="00FA47AB">
        <w:rPr>
          <w:rFonts w:ascii="Times New Roman" w:hAnsi="Times New Roman" w:cs="Times New Roman"/>
          <w:b/>
          <w:sz w:val="24"/>
          <w:szCs w:val="24"/>
        </w:rPr>
        <w:t>İŞ YERİ AÇMA ve ÇALIŞMA RUHSATLARINI (GSM) GÖSTERİR TABLO</w:t>
      </w:r>
    </w:p>
    <w:p w:rsidR="00CE3CB8" w:rsidRPr="00FA47AB" w:rsidRDefault="00B41A3C" w:rsidP="00F8557B">
      <w:pPr>
        <w:spacing w:after="100" w:afterAutospacing="1"/>
        <w:jc w:val="both"/>
        <w:rPr>
          <w:rFonts w:ascii="Times New Roman" w:hAnsi="Times New Roman" w:cs="Times New Roman"/>
          <w:sz w:val="24"/>
          <w:szCs w:val="24"/>
        </w:rPr>
      </w:pPr>
      <w:proofErr w:type="gramStart"/>
      <w:r w:rsidRPr="00FA47AB">
        <w:rPr>
          <w:rFonts w:ascii="Times New Roman" w:hAnsi="Times New Roman" w:cs="Times New Roman"/>
          <w:sz w:val="24"/>
          <w:szCs w:val="24"/>
        </w:rPr>
        <w:t xml:space="preserve">2019 yılı Sivas </w:t>
      </w:r>
      <w:r w:rsidR="004A2E0C" w:rsidRPr="00FA47AB">
        <w:rPr>
          <w:rFonts w:ascii="Times New Roman" w:hAnsi="Times New Roman" w:cs="Times New Roman"/>
          <w:sz w:val="24"/>
          <w:szCs w:val="24"/>
        </w:rPr>
        <w:t>İl</w:t>
      </w:r>
      <w:r w:rsidRPr="00FA47AB">
        <w:rPr>
          <w:rFonts w:ascii="Times New Roman" w:hAnsi="Times New Roman" w:cs="Times New Roman"/>
          <w:sz w:val="24"/>
          <w:szCs w:val="24"/>
        </w:rPr>
        <w:t xml:space="preserve"> merkezi ve</w:t>
      </w:r>
      <w:r w:rsidR="004A2E0C" w:rsidRPr="00FA47AB">
        <w:rPr>
          <w:rFonts w:ascii="Times New Roman" w:hAnsi="Times New Roman" w:cs="Times New Roman"/>
          <w:sz w:val="24"/>
          <w:szCs w:val="24"/>
        </w:rPr>
        <w:t xml:space="preserve"> </w:t>
      </w:r>
      <w:r w:rsidRPr="00FA47AB">
        <w:rPr>
          <w:rFonts w:ascii="Times New Roman" w:hAnsi="Times New Roman" w:cs="Times New Roman"/>
          <w:sz w:val="24"/>
          <w:szCs w:val="24"/>
        </w:rPr>
        <w:t xml:space="preserve">İlçelerinin işyeri açma ve çalışma ruhsatlarını gösterir </w:t>
      </w:r>
      <w:r w:rsidR="004A2E0C" w:rsidRPr="00FA47AB">
        <w:rPr>
          <w:rFonts w:ascii="Times New Roman" w:hAnsi="Times New Roman" w:cs="Times New Roman"/>
          <w:sz w:val="24"/>
          <w:szCs w:val="24"/>
        </w:rPr>
        <w:t xml:space="preserve"> </w:t>
      </w:r>
      <w:r w:rsidRPr="00FA47AB">
        <w:rPr>
          <w:rFonts w:ascii="Times New Roman" w:hAnsi="Times New Roman" w:cs="Times New Roman"/>
          <w:sz w:val="24"/>
          <w:szCs w:val="24"/>
        </w:rPr>
        <w:t>(</w:t>
      </w:r>
      <w:r w:rsidR="004A2E0C" w:rsidRPr="00FA47AB">
        <w:rPr>
          <w:rFonts w:ascii="Times New Roman" w:hAnsi="Times New Roman" w:cs="Times New Roman"/>
          <w:sz w:val="24"/>
          <w:szCs w:val="24"/>
        </w:rPr>
        <w:t xml:space="preserve">Kum ve çakıl ocakları, hammadde üretim izinleri, maden ocakları, </w:t>
      </w:r>
      <w:proofErr w:type="spellStart"/>
      <w:r w:rsidR="001C4E19" w:rsidRPr="00FA47AB">
        <w:rPr>
          <w:rFonts w:ascii="Times New Roman" w:hAnsi="Times New Roman" w:cs="Times New Roman"/>
          <w:sz w:val="24"/>
          <w:szCs w:val="24"/>
        </w:rPr>
        <w:t>H</w:t>
      </w:r>
      <w:r w:rsidR="004A2E0C" w:rsidRPr="00FA47AB">
        <w:rPr>
          <w:rFonts w:ascii="Times New Roman" w:hAnsi="Times New Roman" w:cs="Times New Roman"/>
          <w:sz w:val="24"/>
          <w:szCs w:val="24"/>
        </w:rPr>
        <w:t>idro</w:t>
      </w:r>
      <w:proofErr w:type="spellEnd"/>
      <w:r w:rsidR="004A2E0C" w:rsidRPr="00FA47AB">
        <w:rPr>
          <w:rFonts w:ascii="Times New Roman" w:hAnsi="Times New Roman" w:cs="Times New Roman"/>
          <w:sz w:val="24"/>
          <w:szCs w:val="24"/>
        </w:rPr>
        <w:t xml:space="preserve"> </w:t>
      </w:r>
      <w:r w:rsidR="001C4E19" w:rsidRPr="00FA47AB">
        <w:rPr>
          <w:rFonts w:ascii="Times New Roman" w:hAnsi="Times New Roman" w:cs="Times New Roman"/>
          <w:sz w:val="24"/>
          <w:szCs w:val="24"/>
        </w:rPr>
        <w:t>E</w:t>
      </w:r>
      <w:r w:rsidR="004A2E0C" w:rsidRPr="00FA47AB">
        <w:rPr>
          <w:rFonts w:ascii="Times New Roman" w:hAnsi="Times New Roman" w:cs="Times New Roman"/>
          <w:sz w:val="24"/>
          <w:szCs w:val="24"/>
        </w:rPr>
        <w:t xml:space="preserve">lektrik </w:t>
      </w:r>
      <w:r w:rsidR="001C4E19" w:rsidRPr="00FA47AB">
        <w:rPr>
          <w:rFonts w:ascii="Times New Roman" w:hAnsi="Times New Roman" w:cs="Times New Roman"/>
          <w:sz w:val="24"/>
          <w:szCs w:val="24"/>
        </w:rPr>
        <w:t>S</w:t>
      </w:r>
      <w:r w:rsidR="004A2E0C" w:rsidRPr="00FA47AB">
        <w:rPr>
          <w:rFonts w:ascii="Times New Roman" w:hAnsi="Times New Roman" w:cs="Times New Roman"/>
          <w:sz w:val="24"/>
          <w:szCs w:val="24"/>
        </w:rPr>
        <w:t>antralı (HES), Güneş enerjisi santrali,</w:t>
      </w:r>
      <w:r w:rsidR="001C4E19" w:rsidRPr="00FA47AB">
        <w:rPr>
          <w:rFonts w:ascii="Times New Roman" w:hAnsi="Times New Roman" w:cs="Times New Roman"/>
          <w:sz w:val="24"/>
          <w:szCs w:val="24"/>
        </w:rPr>
        <w:t xml:space="preserve"> </w:t>
      </w:r>
      <w:r w:rsidRPr="00FA47AB">
        <w:rPr>
          <w:rFonts w:ascii="Times New Roman" w:hAnsi="Times New Roman" w:cs="Times New Roman"/>
          <w:sz w:val="24"/>
          <w:szCs w:val="24"/>
        </w:rPr>
        <w:t>Rüzgâr</w:t>
      </w:r>
      <w:r w:rsidR="004A2E0C" w:rsidRPr="00FA47AB">
        <w:rPr>
          <w:rFonts w:ascii="Times New Roman" w:hAnsi="Times New Roman" w:cs="Times New Roman"/>
          <w:sz w:val="24"/>
          <w:szCs w:val="24"/>
        </w:rPr>
        <w:t xml:space="preserve"> </w:t>
      </w:r>
      <w:r w:rsidR="001C4E19" w:rsidRPr="00FA47AB">
        <w:rPr>
          <w:rFonts w:ascii="Times New Roman" w:hAnsi="Times New Roman" w:cs="Times New Roman"/>
          <w:sz w:val="24"/>
          <w:szCs w:val="24"/>
        </w:rPr>
        <w:t>E</w:t>
      </w:r>
      <w:r w:rsidR="004A2E0C" w:rsidRPr="00FA47AB">
        <w:rPr>
          <w:rFonts w:ascii="Times New Roman" w:hAnsi="Times New Roman" w:cs="Times New Roman"/>
          <w:sz w:val="24"/>
          <w:szCs w:val="24"/>
        </w:rPr>
        <w:t xml:space="preserve">nerjisi </w:t>
      </w:r>
      <w:r w:rsidR="001C4E19" w:rsidRPr="00FA47AB">
        <w:rPr>
          <w:rFonts w:ascii="Times New Roman" w:hAnsi="Times New Roman" w:cs="Times New Roman"/>
          <w:sz w:val="24"/>
          <w:szCs w:val="24"/>
        </w:rPr>
        <w:t>S</w:t>
      </w:r>
      <w:r w:rsidR="004A2E0C" w:rsidRPr="00FA47AB">
        <w:rPr>
          <w:rFonts w:ascii="Times New Roman" w:hAnsi="Times New Roman" w:cs="Times New Roman"/>
          <w:sz w:val="24"/>
          <w:szCs w:val="24"/>
        </w:rPr>
        <w:t>antrali</w:t>
      </w:r>
      <w:r w:rsidR="001C4E19" w:rsidRPr="00FA47AB">
        <w:rPr>
          <w:rFonts w:ascii="Times New Roman" w:hAnsi="Times New Roman" w:cs="Times New Roman"/>
          <w:sz w:val="24"/>
          <w:szCs w:val="24"/>
        </w:rPr>
        <w:t xml:space="preserve"> (RES)</w:t>
      </w:r>
      <w:r w:rsidR="004A2E0C" w:rsidRPr="00FA47AB">
        <w:rPr>
          <w:rFonts w:ascii="Times New Roman" w:hAnsi="Times New Roman" w:cs="Times New Roman"/>
          <w:sz w:val="24"/>
          <w:szCs w:val="24"/>
        </w:rPr>
        <w:t>, besi tesisleri, içilebilir kaynak suları</w:t>
      </w:r>
      <w:r w:rsidR="001C4E19" w:rsidRPr="00FA47AB">
        <w:rPr>
          <w:rFonts w:ascii="Times New Roman" w:hAnsi="Times New Roman" w:cs="Times New Roman"/>
          <w:sz w:val="24"/>
          <w:szCs w:val="24"/>
        </w:rPr>
        <w:t xml:space="preserve">, </w:t>
      </w:r>
      <w:r w:rsidR="004A2E0C" w:rsidRPr="00FA47AB">
        <w:rPr>
          <w:rFonts w:ascii="Times New Roman" w:hAnsi="Times New Roman" w:cs="Times New Roman"/>
          <w:sz w:val="24"/>
          <w:szCs w:val="24"/>
        </w:rPr>
        <w:t xml:space="preserve">akaryakıt </w:t>
      </w:r>
      <w:r w:rsidR="001C4E19" w:rsidRPr="00FA47AB">
        <w:rPr>
          <w:rFonts w:ascii="Times New Roman" w:hAnsi="Times New Roman" w:cs="Times New Roman"/>
          <w:sz w:val="24"/>
          <w:szCs w:val="24"/>
        </w:rPr>
        <w:t>istasyonları, diğer</w:t>
      </w:r>
      <w:r w:rsidR="004A2E0C" w:rsidRPr="00FA47AB">
        <w:rPr>
          <w:rFonts w:ascii="Times New Roman" w:hAnsi="Times New Roman" w:cs="Times New Roman"/>
          <w:sz w:val="24"/>
          <w:szCs w:val="24"/>
        </w:rPr>
        <w:t xml:space="preserve"> iş </w:t>
      </w:r>
      <w:r w:rsidR="001C4E19" w:rsidRPr="00FA47AB">
        <w:rPr>
          <w:rFonts w:ascii="Times New Roman" w:hAnsi="Times New Roman" w:cs="Times New Roman"/>
          <w:sz w:val="24"/>
          <w:szCs w:val="24"/>
        </w:rPr>
        <w:t>yerleri, sıhhi</w:t>
      </w:r>
      <w:r w:rsidR="004A2E0C" w:rsidRPr="00FA47AB">
        <w:rPr>
          <w:rFonts w:ascii="Times New Roman" w:hAnsi="Times New Roman" w:cs="Times New Roman"/>
          <w:sz w:val="24"/>
          <w:szCs w:val="24"/>
        </w:rPr>
        <w:t xml:space="preserve"> </w:t>
      </w:r>
      <w:proofErr w:type="spellStart"/>
      <w:r w:rsidR="004A2E0C" w:rsidRPr="00FA47AB">
        <w:rPr>
          <w:rFonts w:ascii="Times New Roman" w:hAnsi="Times New Roman" w:cs="Times New Roman"/>
          <w:sz w:val="24"/>
          <w:szCs w:val="24"/>
        </w:rPr>
        <w:t>müesseler</w:t>
      </w:r>
      <w:proofErr w:type="spellEnd"/>
      <w:r w:rsidR="004A2E0C" w:rsidRPr="00FA47AB">
        <w:rPr>
          <w:rFonts w:ascii="Times New Roman" w:hAnsi="Times New Roman" w:cs="Times New Roman"/>
          <w:sz w:val="24"/>
          <w:szCs w:val="24"/>
        </w:rPr>
        <w:t xml:space="preserve"> ve </w:t>
      </w:r>
      <w:proofErr w:type="spellStart"/>
      <w:r w:rsidR="004A2E0C" w:rsidRPr="00FA47AB">
        <w:rPr>
          <w:rFonts w:ascii="Times New Roman" w:hAnsi="Times New Roman" w:cs="Times New Roman"/>
          <w:sz w:val="24"/>
          <w:szCs w:val="24"/>
        </w:rPr>
        <w:t>jeo</w:t>
      </w:r>
      <w:proofErr w:type="spellEnd"/>
      <w:r w:rsidR="004A2E0C" w:rsidRPr="00FA47AB">
        <w:rPr>
          <w:rFonts w:ascii="Times New Roman" w:hAnsi="Times New Roman" w:cs="Times New Roman"/>
          <w:sz w:val="24"/>
          <w:szCs w:val="24"/>
        </w:rPr>
        <w:t xml:space="preserve"> termal kullanım işletme ru</w:t>
      </w:r>
      <w:r w:rsidRPr="00FA47AB">
        <w:rPr>
          <w:rFonts w:ascii="Times New Roman" w:hAnsi="Times New Roman" w:cs="Times New Roman"/>
          <w:sz w:val="24"/>
          <w:szCs w:val="24"/>
        </w:rPr>
        <w:t>hsat) toplam sayıları aşağıya çıkartılmıştır.</w:t>
      </w:r>
      <w:proofErr w:type="gramEnd"/>
    </w:p>
    <w:tbl>
      <w:tblPr>
        <w:tblW w:w="9229" w:type="dxa"/>
        <w:tblInd w:w="55" w:type="dxa"/>
        <w:tblLayout w:type="fixed"/>
        <w:tblCellMar>
          <w:left w:w="70" w:type="dxa"/>
          <w:right w:w="70" w:type="dxa"/>
        </w:tblCellMar>
        <w:tblLook w:val="04A0" w:firstRow="1" w:lastRow="0" w:firstColumn="1" w:lastColumn="0" w:noHBand="0" w:noVBand="1"/>
      </w:tblPr>
      <w:tblGrid>
        <w:gridCol w:w="1008"/>
        <w:gridCol w:w="708"/>
        <w:gridCol w:w="709"/>
        <w:gridCol w:w="709"/>
        <w:gridCol w:w="709"/>
        <w:gridCol w:w="708"/>
        <w:gridCol w:w="709"/>
        <w:gridCol w:w="567"/>
        <w:gridCol w:w="567"/>
        <w:gridCol w:w="567"/>
        <w:gridCol w:w="709"/>
        <w:gridCol w:w="709"/>
        <w:gridCol w:w="850"/>
      </w:tblGrid>
      <w:tr w:rsidR="00CB58AF" w:rsidRPr="00FA47AB" w:rsidTr="000C04C6">
        <w:trPr>
          <w:trHeight w:val="315"/>
        </w:trPr>
        <w:tc>
          <w:tcPr>
            <w:tcW w:w="1008" w:type="dxa"/>
            <w:tcBorders>
              <w:top w:val="single" w:sz="4" w:space="0" w:color="auto"/>
              <w:left w:val="single" w:sz="4" w:space="0" w:color="auto"/>
              <w:bottom w:val="single" w:sz="4" w:space="0" w:color="auto"/>
              <w:right w:val="single" w:sz="4" w:space="0" w:color="auto"/>
            </w:tcBorders>
            <w:noWrap/>
            <w:vAlign w:val="bottom"/>
            <w:hideMark/>
          </w:tcPr>
          <w:p w:rsidR="00CB58AF" w:rsidRPr="00FA47AB" w:rsidRDefault="00CB58AF"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Sivas ve İlçeler</w:t>
            </w:r>
          </w:p>
        </w:tc>
        <w:tc>
          <w:tcPr>
            <w:tcW w:w="708" w:type="dxa"/>
            <w:tcBorders>
              <w:top w:val="single" w:sz="4" w:space="0" w:color="auto"/>
              <w:left w:val="nil"/>
              <w:bottom w:val="single" w:sz="4" w:space="0" w:color="auto"/>
              <w:right w:val="single" w:sz="4" w:space="0" w:color="auto"/>
            </w:tcBorders>
            <w:noWrap/>
            <w:vAlign w:val="center"/>
            <w:hideMark/>
          </w:tcPr>
          <w:p w:rsidR="000C04C6" w:rsidRPr="00FA47AB" w:rsidRDefault="000C04C6" w:rsidP="00FA47AB">
            <w:pPr>
              <w:spacing w:after="0" w:line="240" w:lineRule="auto"/>
              <w:jc w:val="center"/>
              <w:rPr>
                <w:rFonts w:ascii="Times New Roman" w:eastAsia="Times New Roman" w:hAnsi="Times New Roman" w:cs="Times New Roman"/>
                <w:sz w:val="24"/>
                <w:szCs w:val="24"/>
                <w:lang w:eastAsia="tr-TR"/>
              </w:rPr>
            </w:pPr>
          </w:p>
          <w:p w:rsidR="000C04C6" w:rsidRPr="00FA47AB" w:rsidRDefault="000C04C6" w:rsidP="00FA47AB">
            <w:pPr>
              <w:spacing w:after="0" w:line="240" w:lineRule="auto"/>
              <w:jc w:val="center"/>
              <w:rPr>
                <w:rFonts w:ascii="Times New Roman" w:eastAsia="Times New Roman" w:hAnsi="Times New Roman" w:cs="Times New Roman"/>
                <w:sz w:val="24"/>
                <w:szCs w:val="24"/>
                <w:lang w:eastAsia="tr-TR"/>
              </w:rPr>
            </w:pPr>
          </w:p>
          <w:p w:rsidR="000C04C6" w:rsidRPr="00FA47AB" w:rsidRDefault="000C04C6" w:rsidP="00FA47AB">
            <w:pPr>
              <w:spacing w:after="0" w:line="240" w:lineRule="auto"/>
              <w:jc w:val="center"/>
              <w:rPr>
                <w:rFonts w:ascii="Times New Roman" w:eastAsia="Times New Roman" w:hAnsi="Times New Roman" w:cs="Times New Roman"/>
                <w:sz w:val="24"/>
                <w:szCs w:val="24"/>
                <w:lang w:eastAsia="tr-TR"/>
              </w:rPr>
            </w:pPr>
          </w:p>
          <w:p w:rsidR="00CB58AF" w:rsidRPr="00FA47AB" w:rsidRDefault="00017877"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K</w:t>
            </w:r>
            <w:r w:rsidR="00FA2350" w:rsidRPr="00FA47AB">
              <w:rPr>
                <w:rFonts w:ascii="Times New Roman" w:eastAsia="Times New Roman" w:hAnsi="Times New Roman" w:cs="Times New Roman"/>
                <w:sz w:val="24"/>
                <w:szCs w:val="24"/>
                <w:lang w:eastAsia="tr-TR"/>
              </w:rPr>
              <w:t xml:space="preserve">um </w:t>
            </w:r>
            <w:proofErr w:type="spellStart"/>
            <w:r w:rsidR="00FA2350" w:rsidRPr="00FA47AB">
              <w:rPr>
                <w:rFonts w:ascii="Times New Roman" w:eastAsia="Times New Roman" w:hAnsi="Times New Roman" w:cs="Times New Roman"/>
                <w:sz w:val="24"/>
                <w:szCs w:val="24"/>
                <w:lang w:eastAsia="tr-TR"/>
              </w:rPr>
              <w:t>ÇakılOcak</w:t>
            </w:r>
            <w:proofErr w:type="spellEnd"/>
          </w:p>
        </w:tc>
        <w:tc>
          <w:tcPr>
            <w:tcW w:w="709" w:type="dxa"/>
            <w:tcBorders>
              <w:top w:val="single" w:sz="4" w:space="0" w:color="auto"/>
              <w:left w:val="nil"/>
              <w:bottom w:val="single" w:sz="4" w:space="0" w:color="auto"/>
              <w:right w:val="single" w:sz="4" w:space="0" w:color="auto"/>
            </w:tcBorders>
            <w:noWrap/>
            <w:hideMark/>
          </w:tcPr>
          <w:p w:rsidR="000C04C6" w:rsidRPr="00FA47AB" w:rsidRDefault="000C04C6" w:rsidP="00FA47AB">
            <w:pPr>
              <w:spacing w:after="0" w:line="240" w:lineRule="auto"/>
              <w:jc w:val="center"/>
              <w:rPr>
                <w:rFonts w:ascii="Times New Roman" w:eastAsia="Times New Roman" w:hAnsi="Times New Roman" w:cs="Times New Roman"/>
                <w:sz w:val="24"/>
                <w:szCs w:val="24"/>
                <w:lang w:eastAsia="tr-TR"/>
              </w:rPr>
            </w:pPr>
          </w:p>
          <w:p w:rsidR="000C04C6" w:rsidRPr="00FA47AB" w:rsidRDefault="000C04C6" w:rsidP="00FA47AB">
            <w:pPr>
              <w:spacing w:after="0" w:line="240" w:lineRule="auto"/>
              <w:jc w:val="center"/>
              <w:rPr>
                <w:rFonts w:ascii="Times New Roman" w:eastAsia="Times New Roman" w:hAnsi="Times New Roman" w:cs="Times New Roman"/>
                <w:sz w:val="24"/>
                <w:szCs w:val="24"/>
                <w:lang w:eastAsia="tr-TR"/>
              </w:rPr>
            </w:pPr>
          </w:p>
          <w:p w:rsidR="00CB58AF" w:rsidRPr="00FA47AB" w:rsidRDefault="00017877"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H</w:t>
            </w:r>
            <w:r w:rsidR="004C60DA" w:rsidRPr="00FA47AB">
              <w:rPr>
                <w:rFonts w:ascii="Times New Roman" w:eastAsia="Times New Roman" w:hAnsi="Times New Roman" w:cs="Times New Roman"/>
                <w:sz w:val="24"/>
                <w:szCs w:val="24"/>
                <w:lang w:eastAsia="tr-TR"/>
              </w:rPr>
              <w:t xml:space="preserve">am mad. </w:t>
            </w:r>
            <w:proofErr w:type="gramStart"/>
            <w:r w:rsidR="004C60DA" w:rsidRPr="00FA47AB">
              <w:rPr>
                <w:rFonts w:ascii="Times New Roman" w:eastAsia="Times New Roman" w:hAnsi="Times New Roman" w:cs="Times New Roman"/>
                <w:sz w:val="24"/>
                <w:szCs w:val="24"/>
                <w:lang w:eastAsia="tr-TR"/>
              </w:rPr>
              <w:t>Üret</w:t>
            </w:r>
            <w:proofErr w:type="gramEnd"/>
          </w:p>
          <w:p w:rsidR="004C60DA" w:rsidRPr="00FA47AB" w:rsidRDefault="004C60DA" w:rsidP="00FA47AB">
            <w:pPr>
              <w:spacing w:after="0" w:line="240" w:lineRule="auto"/>
              <w:jc w:val="center"/>
              <w:rPr>
                <w:rFonts w:ascii="Times New Roman" w:eastAsia="Times New Roman" w:hAnsi="Times New Roman" w:cs="Times New Roman"/>
                <w:sz w:val="24"/>
                <w:szCs w:val="24"/>
                <w:lang w:eastAsia="tr-TR"/>
              </w:rPr>
            </w:pPr>
            <w:proofErr w:type="spellStart"/>
            <w:r w:rsidRPr="00FA47AB">
              <w:rPr>
                <w:rFonts w:ascii="Times New Roman" w:eastAsia="Times New Roman" w:hAnsi="Times New Roman" w:cs="Times New Roman"/>
                <w:sz w:val="24"/>
                <w:szCs w:val="24"/>
                <w:lang w:eastAsia="tr-TR"/>
              </w:rPr>
              <w:t>İzinl</w:t>
            </w:r>
            <w:proofErr w:type="spellEnd"/>
          </w:p>
        </w:tc>
        <w:tc>
          <w:tcPr>
            <w:tcW w:w="709" w:type="dxa"/>
            <w:tcBorders>
              <w:top w:val="single" w:sz="4" w:space="0" w:color="auto"/>
              <w:left w:val="nil"/>
              <w:bottom w:val="single" w:sz="4" w:space="0" w:color="auto"/>
              <w:right w:val="single" w:sz="4" w:space="0" w:color="auto"/>
            </w:tcBorders>
            <w:noWrap/>
            <w:vAlign w:val="bottom"/>
            <w:hideMark/>
          </w:tcPr>
          <w:p w:rsidR="00CB58AF" w:rsidRPr="00FA47AB" w:rsidRDefault="00CB58AF"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D</w:t>
            </w:r>
            <w:r w:rsidR="005229DE" w:rsidRPr="00FA47AB">
              <w:rPr>
                <w:rFonts w:ascii="Times New Roman" w:eastAsia="Times New Roman" w:hAnsi="Times New Roman" w:cs="Times New Roman"/>
                <w:sz w:val="24"/>
                <w:szCs w:val="24"/>
                <w:lang w:eastAsia="tr-TR"/>
              </w:rPr>
              <w:t>iğer</w:t>
            </w:r>
          </w:p>
          <w:p w:rsidR="005229DE" w:rsidRPr="00FA47AB" w:rsidRDefault="005229DE"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Mad.</w:t>
            </w:r>
          </w:p>
          <w:p w:rsidR="005229DE" w:rsidRPr="00FA47AB" w:rsidRDefault="005229DE" w:rsidP="00FA47AB">
            <w:pPr>
              <w:spacing w:after="0" w:line="240" w:lineRule="auto"/>
              <w:jc w:val="center"/>
              <w:rPr>
                <w:rFonts w:ascii="Times New Roman" w:eastAsia="Times New Roman" w:hAnsi="Times New Roman" w:cs="Times New Roman"/>
                <w:sz w:val="24"/>
                <w:szCs w:val="24"/>
                <w:lang w:eastAsia="tr-TR"/>
              </w:rPr>
            </w:pPr>
            <w:proofErr w:type="spellStart"/>
            <w:r w:rsidRPr="00FA47AB">
              <w:rPr>
                <w:rFonts w:ascii="Times New Roman" w:eastAsia="Times New Roman" w:hAnsi="Times New Roman" w:cs="Times New Roman"/>
                <w:sz w:val="24"/>
                <w:szCs w:val="24"/>
                <w:lang w:eastAsia="tr-TR"/>
              </w:rPr>
              <w:t>ocakl</w:t>
            </w:r>
            <w:proofErr w:type="spellEnd"/>
          </w:p>
        </w:tc>
        <w:tc>
          <w:tcPr>
            <w:tcW w:w="709" w:type="dxa"/>
            <w:tcBorders>
              <w:top w:val="single" w:sz="4" w:space="0" w:color="auto"/>
              <w:left w:val="nil"/>
              <w:bottom w:val="single" w:sz="4" w:space="0" w:color="auto"/>
              <w:right w:val="single" w:sz="4" w:space="0" w:color="auto"/>
            </w:tcBorders>
            <w:noWrap/>
            <w:vAlign w:val="bottom"/>
            <w:hideMark/>
          </w:tcPr>
          <w:p w:rsidR="00CB58AF" w:rsidRPr="00FA47AB" w:rsidRDefault="00917C8A"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HES</w:t>
            </w:r>
          </w:p>
        </w:tc>
        <w:tc>
          <w:tcPr>
            <w:tcW w:w="708" w:type="dxa"/>
            <w:tcBorders>
              <w:top w:val="single" w:sz="4" w:space="0" w:color="auto"/>
              <w:left w:val="nil"/>
              <w:bottom w:val="single" w:sz="4" w:space="0" w:color="auto"/>
              <w:right w:val="single" w:sz="4" w:space="0" w:color="auto"/>
            </w:tcBorders>
            <w:hideMark/>
          </w:tcPr>
          <w:p w:rsidR="000C04C6" w:rsidRPr="00FA47AB" w:rsidRDefault="000C04C6" w:rsidP="00FA47AB">
            <w:pPr>
              <w:spacing w:after="0" w:line="240" w:lineRule="auto"/>
              <w:jc w:val="center"/>
              <w:rPr>
                <w:rFonts w:ascii="Times New Roman" w:eastAsia="Times New Roman" w:hAnsi="Times New Roman" w:cs="Times New Roman"/>
                <w:sz w:val="24"/>
                <w:szCs w:val="24"/>
                <w:lang w:eastAsia="tr-TR"/>
              </w:rPr>
            </w:pPr>
          </w:p>
          <w:p w:rsidR="000C04C6" w:rsidRPr="00FA47AB" w:rsidRDefault="000C04C6" w:rsidP="00FA47AB">
            <w:pPr>
              <w:spacing w:after="0" w:line="240" w:lineRule="auto"/>
              <w:jc w:val="center"/>
              <w:rPr>
                <w:rFonts w:ascii="Times New Roman" w:eastAsia="Times New Roman" w:hAnsi="Times New Roman" w:cs="Times New Roman"/>
                <w:sz w:val="24"/>
                <w:szCs w:val="24"/>
                <w:lang w:eastAsia="tr-TR"/>
              </w:rPr>
            </w:pPr>
          </w:p>
          <w:p w:rsidR="000C04C6" w:rsidRPr="00FA47AB" w:rsidRDefault="000C04C6" w:rsidP="00FA47AB">
            <w:pPr>
              <w:spacing w:after="0" w:line="240" w:lineRule="auto"/>
              <w:jc w:val="center"/>
              <w:rPr>
                <w:rFonts w:ascii="Times New Roman" w:eastAsia="Times New Roman" w:hAnsi="Times New Roman" w:cs="Times New Roman"/>
                <w:sz w:val="24"/>
                <w:szCs w:val="24"/>
                <w:lang w:eastAsia="tr-TR"/>
              </w:rPr>
            </w:pPr>
          </w:p>
          <w:p w:rsidR="000C04C6" w:rsidRPr="00FA47AB" w:rsidRDefault="000C04C6" w:rsidP="00FA47AB">
            <w:pPr>
              <w:spacing w:after="0" w:line="240" w:lineRule="auto"/>
              <w:jc w:val="center"/>
              <w:rPr>
                <w:rFonts w:ascii="Times New Roman" w:eastAsia="Times New Roman" w:hAnsi="Times New Roman" w:cs="Times New Roman"/>
                <w:sz w:val="24"/>
                <w:szCs w:val="24"/>
                <w:lang w:eastAsia="tr-TR"/>
              </w:rPr>
            </w:pPr>
          </w:p>
          <w:p w:rsidR="000C04C6" w:rsidRPr="00FA47AB" w:rsidRDefault="000C04C6" w:rsidP="00FA47AB">
            <w:pPr>
              <w:spacing w:after="0" w:line="240" w:lineRule="auto"/>
              <w:jc w:val="center"/>
              <w:rPr>
                <w:rFonts w:ascii="Times New Roman" w:eastAsia="Times New Roman" w:hAnsi="Times New Roman" w:cs="Times New Roman"/>
                <w:sz w:val="24"/>
                <w:szCs w:val="24"/>
                <w:lang w:eastAsia="tr-TR"/>
              </w:rPr>
            </w:pPr>
          </w:p>
          <w:p w:rsidR="00917C8A" w:rsidRPr="00FA47AB" w:rsidRDefault="00917C8A"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GES</w:t>
            </w:r>
          </w:p>
        </w:tc>
        <w:tc>
          <w:tcPr>
            <w:tcW w:w="709" w:type="dxa"/>
            <w:tcBorders>
              <w:top w:val="single" w:sz="4" w:space="0" w:color="auto"/>
              <w:left w:val="nil"/>
              <w:bottom w:val="single" w:sz="4" w:space="0" w:color="auto"/>
              <w:right w:val="single" w:sz="4" w:space="0" w:color="auto"/>
            </w:tcBorders>
            <w:hideMark/>
          </w:tcPr>
          <w:p w:rsidR="000C04C6" w:rsidRPr="00FA47AB" w:rsidRDefault="000C04C6" w:rsidP="00FA47AB">
            <w:pPr>
              <w:spacing w:after="0" w:line="240" w:lineRule="auto"/>
              <w:jc w:val="center"/>
              <w:rPr>
                <w:rFonts w:ascii="Times New Roman" w:eastAsia="Times New Roman" w:hAnsi="Times New Roman" w:cs="Times New Roman"/>
                <w:sz w:val="24"/>
                <w:szCs w:val="24"/>
                <w:lang w:eastAsia="tr-TR"/>
              </w:rPr>
            </w:pPr>
          </w:p>
          <w:p w:rsidR="000C04C6" w:rsidRPr="00FA47AB" w:rsidRDefault="000C04C6" w:rsidP="00FA47AB">
            <w:pPr>
              <w:spacing w:after="0" w:line="240" w:lineRule="auto"/>
              <w:jc w:val="center"/>
              <w:rPr>
                <w:rFonts w:ascii="Times New Roman" w:eastAsia="Times New Roman" w:hAnsi="Times New Roman" w:cs="Times New Roman"/>
                <w:sz w:val="24"/>
                <w:szCs w:val="24"/>
                <w:lang w:eastAsia="tr-TR"/>
              </w:rPr>
            </w:pPr>
          </w:p>
          <w:p w:rsidR="000C04C6" w:rsidRPr="00FA47AB" w:rsidRDefault="000C04C6" w:rsidP="00FA47AB">
            <w:pPr>
              <w:spacing w:after="0" w:line="240" w:lineRule="auto"/>
              <w:jc w:val="center"/>
              <w:rPr>
                <w:rFonts w:ascii="Times New Roman" w:eastAsia="Times New Roman" w:hAnsi="Times New Roman" w:cs="Times New Roman"/>
                <w:sz w:val="24"/>
                <w:szCs w:val="24"/>
                <w:lang w:eastAsia="tr-TR"/>
              </w:rPr>
            </w:pPr>
          </w:p>
          <w:p w:rsidR="000C04C6" w:rsidRPr="00FA47AB" w:rsidRDefault="000C04C6" w:rsidP="00FA47AB">
            <w:pPr>
              <w:spacing w:after="0" w:line="240" w:lineRule="auto"/>
              <w:jc w:val="center"/>
              <w:rPr>
                <w:rFonts w:ascii="Times New Roman" w:eastAsia="Times New Roman" w:hAnsi="Times New Roman" w:cs="Times New Roman"/>
                <w:sz w:val="24"/>
                <w:szCs w:val="24"/>
                <w:lang w:eastAsia="tr-TR"/>
              </w:rPr>
            </w:pPr>
          </w:p>
          <w:p w:rsidR="000C04C6" w:rsidRPr="00FA47AB" w:rsidRDefault="000C04C6" w:rsidP="00FA47AB">
            <w:pPr>
              <w:spacing w:after="0" w:line="240" w:lineRule="auto"/>
              <w:jc w:val="center"/>
              <w:rPr>
                <w:rFonts w:ascii="Times New Roman" w:eastAsia="Times New Roman" w:hAnsi="Times New Roman" w:cs="Times New Roman"/>
                <w:sz w:val="24"/>
                <w:szCs w:val="24"/>
                <w:lang w:eastAsia="tr-TR"/>
              </w:rPr>
            </w:pPr>
          </w:p>
          <w:p w:rsidR="00917C8A" w:rsidRPr="00FA47AB" w:rsidRDefault="00917C8A"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RES</w:t>
            </w:r>
          </w:p>
        </w:tc>
        <w:tc>
          <w:tcPr>
            <w:tcW w:w="567" w:type="dxa"/>
            <w:tcBorders>
              <w:top w:val="single" w:sz="4" w:space="0" w:color="auto"/>
              <w:left w:val="nil"/>
              <w:bottom w:val="single" w:sz="4" w:space="0" w:color="auto"/>
              <w:right w:val="single" w:sz="4" w:space="0" w:color="auto"/>
            </w:tcBorders>
            <w:hideMark/>
          </w:tcPr>
          <w:p w:rsidR="000C04C6" w:rsidRPr="00FA47AB" w:rsidRDefault="000C04C6" w:rsidP="00FA47AB">
            <w:pPr>
              <w:spacing w:after="0" w:line="240" w:lineRule="auto"/>
              <w:jc w:val="center"/>
              <w:rPr>
                <w:rFonts w:ascii="Times New Roman" w:eastAsia="Times New Roman" w:hAnsi="Times New Roman" w:cs="Times New Roman"/>
                <w:sz w:val="24"/>
                <w:szCs w:val="24"/>
                <w:lang w:eastAsia="tr-TR"/>
              </w:rPr>
            </w:pPr>
          </w:p>
          <w:p w:rsidR="000C04C6" w:rsidRPr="00FA47AB" w:rsidRDefault="000C04C6" w:rsidP="00FA47AB">
            <w:pPr>
              <w:spacing w:after="0" w:line="240" w:lineRule="auto"/>
              <w:jc w:val="center"/>
              <w:rPr>
                <w:rFonts w:ascii="Times New Roman" w:eastAsia="Times New Roman" w:hAnsi="Times New Roman" w:cs="Times New Roman"/>
                <w:sz w:val="24"/>
                <w:szCs w:val="24"/>
                <w:lang w:eastAsia="tr-TR"/>
              </w:rPr>
            </w:pPr>
          </w:p>
          <w:p w:rsidR="000C04C6" w:rsidRPr="00FA47AB" w:rsidRDefault="000C04C6" w:rsidP="00FA47AB">
            <w:pPr>
              <w:spacing w:after="0" w:line="240" w:lineRule="auto"/>
              <w:jc w:val="center"/>
              <w:rPr>
                <w:rFonts w:ascii="Times New Roman" w:eastAsia="Times New Roman" w:hAnsi="Times New Roman" w:cs="Times New Roman"/>
                <w:sz w:val="24"/>
                <w:szCs w:val="24"/>
                <w:lang w:eastAsia="tr-TR"/>
              </w:rPr>
            </w:pPr>
          </w:p>
          <w:p w:rsidR="000C04C6" w:rsidRPr="00FA47AB" w:rsidRDefault="000C04C6" w:rsidP="00FA47AB">
            <w:pPr>
              <w:spacing w:after="0" w:line="240" w:lineRule="auto"/>
              <w:jc w:val="center"/>
              <w:rPr>
                <w:rFonts w:ascii="Times New Roman" w:eastAsia="Times New Roman" w:hAnsi="Times New Roman" w:cs="Times New Roman"/>
                <w:sz w:val="24"/>
                <w:szCs w:val="24"/>
                <w:lang w:eastAsia="tr-TR"/>
              </w:rPr>
            </w:pPr>
          </w:p>
          <w:p w:rsidR="00CB58AF" w:rsidRPr="00FA47AB" w:rsidRDefault="00917C8A"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B</w:t>
            </w:r>
            <w:r w:rsidR="005229DE" w:rsidRPr="00FA47AB">
              <w:rPr>
                <w:rFonts w:ascii="Times New Roman" w:eastAsia="Times New Roman" w:hAnsi="Times New Roman" w:cs="Times New Roman"/>
                <w:sz w:val="24"/>
                <w:szCs w:val="24"/>
                <w:lang w:eastAsia="tr-TR"/>
              </w:rPr>
              <w:t>esi</w:t>
            </w:r>
          </w:p>
          <w:p w:rsidR="005229DE" w:rsidRPr="00FA47AB" w:rsidRDefault="005229DE" w:rsidP="00FA47AB">
            <w:pPr>
              <w:spacing w:after="0" w:line="240" w:lineRule="auto"/>
              <w:jc w:val="center"/>
              <w:rPr>
                <w:rFonts w:ascii="Times New Roman" w:eastAsia="Times New Roman" w:hAnsi="Times New Roman" w:cs="Times New Roman"/>
                <w:sz w:val="24"/>
                <w:szCs w:val="24"/>
                <w:lang w:eastAsia="tr-TR"/>
              </w:rPr>
            </w:pPr>
            <w:proofErr w:type="spellStart"/>
            <w:r w:rsidRPr="00FA47AB">
              <w:rPr>
                <w:rFonts w:ascii="Times New Roman" w:eastAsia="Times New Roman" w:hAnsi="Times New Roman" w:cs="Times New Roman"/>
                <w:sz w:val="24"/>
                <w:szCs w:val="24"/>
                <w:lang w:eastAsia="tr-TR"/>
              </w:rPr>
              <w:t>Tes</w:t>
            </w:r>
            <w:proofErr w:type="spellEnd"/>
            <w:r w:rsidRPr="00FA47AB">
              <w:rPr>
                <w:rFonts w:ascii="Times New Roman" w:eastAsia="Times New Roman" w:hAnsi="Times New Roman" w:cs="Times New Roman"/>
                <w:sz w:val="24"/>
                <w:szCs w:val="24"/>
                <w:lang w:eastAsia="tr-TR"/>
              </w:rPr>
              <w:t>.</w:t>
            </w:r>
          </w:p>
        </w:tc>
        <w:tc>
          <w:tcPr>
            <w:tcW w:w="567" w:type="dxa"/>
            <w:tcBorders>
              <w:top w:val="single" w:sz="4" w:space="0" w:color="auto"/>
              <w:left w:val="nil"/>
              <w:bottom w:val="single" w:sz="4" w:space="0" w:color="auto"/>
              <w:right w:val="single" w:sz="4" w:space="0" w:color="auto"/>
            </w:tcBorders>
            <w:hideMark/>
          </w:tcPr>
          <w:p w:rsidR="000C04C6" w:rsidRPr="00FA47AB" w:rsidRDefault="000C04C6" w:rsidP="00FA47AB">
            <w:pPr>
              <w:spacing w:after="0" w:line="240" w:lineRule="auto"/>
              <w:jc w:val="center"/>
              <w:rPr>
                <w:rFonts w:ascii="Times New Roman" w:eastAsia="Times New Roman" w:hAnsi="Times New Roman" w:cs="Times New Roman"/>
                <w:sz w:val="24"/>
                <w:szCs w:val="24"/>
                <w:lang w:eastAsia="tr-TR"/>
              </w:rPr>
            </w:pPr>
          </w:p>
          <w:p w:rsidR="000C04C6" w:rsidRPr="00FA47AB" w:rsidRDefault="000C04C6" w:rsidP="00FA47AB">
            <w:pPr>
              <w:spacing w:after="0" w:line="240" w:lineRule="auto"/>
              <w:jc w:val="center"/>
              <w:rPr>
                <w:rFonts w:ascii="Times New Roman" w:eastAsia="Times New Roman" w:hAnsi="Times New Roman" w:cs="Times New Roman"/>
                <w:sz w:val="24"/>
                <w:szCs w:val="24"/>
                <w:lang w:eastAsia="tr-TR"/>
              </w:rPr>
            </w:pPr>
          </w:p>
          <w:p w:rsidR="000C04C6" w:rsidRPr="00FA47AB" w:rsidRDefault="000C04C6" w:rsidP="00FA47AB">
            <w:pPr>
              <w:spacing w:after="0" w:line="240" w:lineRule="auto"/>
              <w:jc w:val="center"/>
              <w:rPr>
                <w:rFonts w:ascii="Times New Roman" w:eastAsia="Times New Roman" w:hAnsi="Times New Roman" w:cs="Times New Roman"/>
                <w:sz w:val="24"/>
                <w:szCs w:val="24"/>
                <w:lang w:eastAsia="tr-TR"/>
              </w:rPr>
            </w:pPr>
          </w:p>
          <w:p w:rsidR="00917C8A" w:rsidRPr="00FA47AB" w:rsidRDefault="00917C8A"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İ</w:t>
            </w:r>
            <w:r w:rsidR="005229DE" w:rsidRPr="00FA47AB">
              <w:rPr>
                <w:rFonts w:ascii="Times New Roman" w:eastAsia="Times New Roman" w:hAnsi="Times New Roman" w:cs="Times New Roman"/>
                <w:sz w:val="24"/>
                <w:szCs w:val="24"/>
                <w:lang w:eastAsia="tr-TR"/>
              </w:rPr>
              <w:t>çile</w:t>
            </w:r>
          </w:p>
          <w:p w:rsidR="005229DE" w:rsidRPr="00FA47AB" w:rsidRDefault="005229DE"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Kay</w:t>
            </w:r>
          </w:p>
          <w:p w:rsidR="005229DE" w:rsidRPr="00FA47AB" w:rsidRDefault="005229DE"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Sula</w:t>
            </w:r>
          </w:p>
        </w:tc>
        <w:tc>
          <w:tcPr>
            <w:tcW w:w="567" w:type="dxa"/>
            <w:tcBorders>
              <w:top w:val="single" w:sz="4" w:space="0" w:color="auto"/>
              <w:left w:val="nil"/>
              <w:bottom w:val="single" w:sz="4" w:space="0" w:color="auto"/>
              <w:right w:val="single" w:sz="4" w:space="0" w:color="auto"/>
            </w:tcBorders>
            <w:hideMark/>
          </w:tcPr>
          <w:p w:rsidR="000C04C6" w:rsidRPr="00FA47AB" w:rsidRDefault="000C04C6" w:rsidP="00FA47AB">
            <w:pPr>
              <w:spacing w:after="0" w:line="240" w:lineRule="auto"/>
              <w:jc w:val="center"/>
              <w:rPr>
                <w:rFonts w:ascii="Times New Roman" w:eastAsia="Times New Roman" w:hAnsi="Times New Roman" w:cs="Times New Roman"/>
                <w:sz w:val="24"/>
                <w:szCs w:val="24"/>
                <w:lang w:eastAsia="tr-TR"/>
              </w:rPr>
            </w:pPr>
          </w:p>
          <w:p w:rsidR="000C04C6" w:rsidRPr="00FA47AB" w:rsidRDefault="000C04C6" w:rsidP="00FA47AB">
            <w:pPr>
              <w:spacing w:after="0" w:line="240" w:lineRule="auto"/>
              <w:jc w:val="center"/>
              <w:rPr>
                <w:rFonts w:ascii="Times New Roman" w:eastAsia="Times New Roman" w:hAnsi="Times New Roman" w:cs="Times New Roman"/>
                <w:sz w:val="24"/>
                <w:szCs w:val="24"/>
                <w:lang w:eastAsia="tr-TR"/>
              </w:rPr>
            </w:pPr>
          </w:p>
          <w:p w:rsidR="000C04C6" w:rsidRPr="00FA47AB" w:rsidRDefault="000C04C6" w:rsidP="00FA47AB">
            <w:pPr>
              <w:spacing w:after="0" w:line="240" w:lineRule="auto"/>
              <w:jc w:val="center"/>
              <w:rPr>
                <w:rFonts w:ascii="Times New Roman" w:eastAsia="Times New Roman" w:hAnsi="Times New Roman" w:cs="Times New Roman"/>
                <w:sz w:val="24"/>
                <w:szCs w:val="24"/>
                <w:lang w:eastAsia="tr-TR"/>
              </w:rPr>
            </w:pPr>
          </w:p>
          <w:p w:rsidR="000C04C6" w:rsidRPr="00FA47AB" w:rsidRDefault="000C04C6" w:rsidP="00FA47AB">
            <w:pPr>
              <w:spacing w:after="0" w:line="240" w:lineRule="auto"/>
              <w:jc w:val="center"/>
              <w:rPr>
                <w:rFonts w:ascii="Times New Roman" w:eastAsia="Times New Roman" w:hAnsi="Times New Roman" w:cs="Times New Roman"/>
                <w:sz w:val="24"/>
                <w:szCs w:val="24"/>
                <w:lang w:eastAsia="tr-TR"/>
              </w:rPr>
            </w:pPr>
          </w:p>
          <w:p w:rsidR="00CB58AF" w:rsidRPr="00FA47AB" w:rsidRDefault="00314CFB"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A</w:t>
            </w:r>
            <w:r w:rsidR="008664FC" w:rsidRPr="00FA47AB">
              <w:rPr>
                <w:rFonts w:ascii="Times New Roman" w:eastAsia="Times New Roman" w:hAnsi="Times New Roman" w:cs="Times New Roman"/>
                <w:sz w:val="24"/>
                <w:szCs w:val="24"/>
                <w:lang w:eastAsia="tr-TR"/>
              </w:rPr>
              <w:t>Yİ</w:t>
            </w:r>
          </w:p>
          <w:p w:rsidR="008664FC" w:rsidRPr="00FA47AB" w:rsidRDefault="008664FC" w:rsidP="00FA47AB">
            <w:pPr>
              <w:spacing w:after="0" w:line="240" w:lineRule="auto"/>
              <w:rPr>
                <w:rFonts w:ascii="Times New Roman" w:eastAsia="Times New Roman" w:hAnsi="Times New Roman" w:cs="Times New Roman"/>
                <w:sz w:val="24"/>
                <w:szCs w:val="24"/>
                <w:lang w:eastAsia="tr-TR"/>
              </w:rPr>
            </w:pPr>
          </w:p>
        </w:tc>
        <w:tc>
          <w:tcPr>
            <w:tcW w:w="709" w:type="dxa"/>
            <w:tcBorders>
              <w:top w:val="single" w:sz="4" w:space="0" w:color="auto"/>
              <w:left w:val="nil"/>
              <w:bottom w:val="single" w:sz="4" w:space="0" w:color="auto"/>
              <w:right w:val="single" w:sz="4" w:space="0" w:color="auto"/>
            </w:tcBorders>
            <w:hideMark/>
          </w:tcPr>
          <w:p w:rsidR="000C04C6" w:rsidRPr="00FA47AB" w:rsidRDefault="000C04C6" w:rsidP="00FA47AB">
            <w:pPr>
              <w:spacing w:after="0" w:line="240" w:lineRule="auto"/>
              <w:jc w:val="center"/>
              <w:rPr>
                <w:rFonts w:ascii="Times New Roman" w:eastAsia="Times New Roman" w:hAnsi="Times New Roman" w:cs="Times New Roman"/>
                <w:sz w:val="24"/>
                <w:szCs w:val="24"/>
                <w:lang w:eastAsia="tr-TR"/>
              </w:rPr>
            </w:pPr>
          </w:p>
          <w:p w:rsidR="000C04C6" w:rsidRPr="00FA47AB" w:rsidRDefault="000C04C6" w:rsidP="00FA47AB">
            <w:pPr>
              <w:spacing w:after="0" w:line="240" w:lineRule="auto"/>
              <w:jc w:val="center"/>
              <w:rPr>
                <w:rFonts w:ascii="Times New Roman" w:eastAsia="Times New Roman" w:hAnsi="Times New Roman" w:cs="Times New Roman"/>
                <w:sz w:val="24"/>
                <w:szCs w:val="24"/>
                <w:lang w:eastAsia="tr-TR"/>
              </w:rPr>
            </w:pPr>
          </w:p>
          <w:p w:rsidR="000C04C6" w:rsidRPr="00FA47AB" w:rsidRDefault="000C04C6" w:rsidP="00FA47AB">
            <w:pPr>
              <w:spacing w:after="0" w:line="240" w:lineRule="auto"/>
              <w:jc w:val="center"/>
              <w:rPr>
                <w:rFonts w:ascii="Times New Roman" w:eastAsia="Times New Roman" w:hAnsi="Times New Roman" w:cs="Times New Roman"/>
                <w:sz w:val="24"/>
                <w:szCs w:val="24"/>
                <w:lang w:eastAsia="tr-TR"/>
              </w:rPr>
            </w:pPr>
          </w:p>
          <w:p w:rsidR="00CB58AF" w:rsidRPr="00FA47AB" w:rsidRDefault="00BB282C"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D</w:t>
            </w:r>
            <w:r w:rsidR="008664FC" w:rsidRPr="00FA47AB">
              <w:rPr>
                <w:rFonts w:ascii="Times New Roman" w:eastAsia="Times New Roman" w:hAnsi="Times New Roman" w:cs="Times New Roman"/>
                <w:sz w:val="24"/>
                <w:szCs w:val="24"/>
                <w:lang w:eastAsia="tr-TR"/>
              </w:rPr>
              <w:t>iğer</w:t>
            </w:r>
          </w:p>
          <w:p w:rsidR="008664FC" w:rsidRPr="00FA47AB" w:rsidRDefault="008664FC"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 xml:space="preserve">İş </w:t>
            </w:r>
            <w:proofErr w:type="spellStart"/>
            <w:r w:rsidRPr="00FA47AB">
              <w:rPr>
                <w:rFonts w:ascii="Times New Roman" w:eastAsia="Times New Roman" w:hAnsi="Times New Roman" w:cs="Times New Roman"/>
                <w:sz w:val="24"/>
                <w:szCs w:val="24"/>
                <w:lang w:eastAsia="tr-TR"/>
              </w:rPr>
              <w:t>Yerl</w:t>
            </w:r>
            <w:proofErr w:type="spellEnd"/>
            <w:r w:rsidRPr="00FA47AB">
              <w:rPr>
                <w:rFonts w:ascii="Times New Roman" w:eastAsia="Times New Roman" w:hAnsi="Times New Roman" w:cs="Times New Roman"/>
                <w:sz w:val="24"/>
                <w:szCs w:val="24"/>
                <w:lang w:eastAsia="tr-TR"/>
              </w:rPr>
              <w:t>.</w:t>
            </w:r>
          </w:p>
        </w:tc>
        <w:tc>
          <w:tcPr>
            <w:tcW w:w="709" w:type="dxa"/>
            <w:tcBorders>
              <w:top w:val="single" w:sz="4" w:space="0" w:color="auto"/>
              <w:left w:val="nil"/>
              <w:bottom w:val="single" w:sz="4" w:space="0" w:color="auto"/>
              <w:right w:val="single" w:sz="4" w:space="0" w:color="auto"/>
            </w:tcBorders>
            <w:hideMark/>
          </w:tcPr>
          <w:p w:rsidR="000C04C6" w:rsidRPr="00FA47AB" w:rsidRDefault="000C04C6" w:rsidP="00FA47AB">
            <w:pPr>
              <w:spacing w:after="0" w:line="240" w:lineRule="auto"/>
              <w:jc w:val="center"/>
              <w:rPr>
                <w:rFonts w:ascii="Times New Roman" w:eastAsia="Times New Roman" w:hAnsi="Times New Roman" w:cs="Times New Roman"/>
                <w:sz w:val="24"/>
                <w:szCs w:val="24"/>
                <w:lang w:eastAsia="tr-TR"/>
              </w:rPr>
            </w:pPr>
          </w:p>
          <w:p w:rsidR="000C04C6" w:rsidRPr="00FA47AB" w:rsidRDefault="000C04C6" w:rsidP="00FA47AB">
            <w:pPr>
              <w:spacing w:after="0" w:line="240" w:lineRule="auto"/>
              <w:jc w:val="center"/>
              <w:rPr>
                <w:rFonts w:ascii="Times New Roman" w:eastAsia="Times New Roman" w:hAnsi="Times New Roman" w:cs="Times New Roman"/>
                <w:sz w:val="24"/>
                <w:szCs w:val="24"/>
                <w:lang w:eastAsia="tr-TR"/>
              </w:rPr>
            </w:pPr>
          </w:p>
          <w:p w:rsidR="000C04C6" w:rsidRPr="00FA47AB" w:rsidRDefault="000C04C6" w:rsidP="00FA47AB">
            <w:pPr>
              <w:spacing w:after="0" w:line="240" w:lineRule="auto"/>
              <w:jc w:val="center"/>
              <w:rPr>
                <w:rFonts w:ascii="Times New Roman" w:eastAsia="Times New Roman" w:hAnsi="Times New Roman" w:cs="Times New Roman"/>
                <w:sz w:val="24"/>
                <w:szCs w:val="24"/>
                <w:lang w:eastAsia="tr-TR"/>
              </w:rPr>
            </w:pPr>
          </w:p>
          <w:p w:rsidR="000C04C6" w:rsidRPr="00FA47AB" w:rsidRDefault="000C04C6" w:rsidP="00FA47AB">
            <w:pPr>
              <w:spacing w:after="0" w:line="240" w:lineRule="auto"/>
              <w:jc w:val="center"/>
              <w:rPr>
                <w:rFonts w:ascii="Times New Roman" w:eastAsia="Times New Roman" w:hAnsi="Times New Roman" w:cs="Times New Roman"/>
                <w:sz w:val="24"/>
                <w:szCs w:val="24"/>
                <w:lang w:eastAsia="tr-TR"/>
              </w:rPr>
            </w:pPr>
          </w:p>
          <w:p w:rsidR="000C04C6" w:rsidRPr="00FA47AB" w:rsidRDefault="000C04C6" w:rsidP="00FA47AB">
            <w:pPr>
              <w:spacing w:after="0" w:line="240" w:lineRule="auto"/>
              <w:jc w:val="center"/>
              <w:rPr>
                <w:rFonts w:ascii="Times New Roman" w:eastAsia="Times New Roman" w:hAnsi="Times New Roman" w:cs="Times New Roman"/>
                <w:sz w:val="24"/>
                <w:szCs w:val="24"/>
                <w:lang w:eastAsia="tr-TR"/>
              </w:rPr>
            </w:pPr>
          </w:p>
          <w:p w:rsidR="00BB282C" w:rsidRPr="00FA47AB" w:rsidRDefault="00BB282C" w:rsidP="00FA47AB">
            <w:pPr>
              <w:spacing w:after="0" w:line="240" w:lineRule="auto"/>
              <w:jc w:val="center"/>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SMR</w:t>
            </w:r>
          </w:p>
        </w:tc>
        <w:tc>
          <w:tcPr>
            <w:tcW w:w="850" w:type="dxa"/>
            <w:tcBorders>
              <w:top w:val="single" w:sz="4" w:space="0" w:color="auto"/>
              <w:left w:val="nil"/>
              <w:bottom w:val="single" w:sz="4" w:space="0" w:color="auto"/>
              <w:right w:val="single" w:sz="4" w:space="0" w:color="auto"/>
            </w:tcBorders>
            <w:hideMark/>
          </w:tcPr>
          <w:p w:rsidR="00CB58AF" w:rsidRPr="00FA47AB" w:rsidRDefault="008372CA" w:rsidP="00FA47AB">
            <w:pPr>
              <w:spacing w:after="0" w:line="240" w:lineRule="auto"/>
              <w:jc w:val="center"/>
              <w:rPr>
                <w:rFonts w:ascii="Times New Roman" w:eastAsia="Times New Roman" w:hAnsi="Times New Roman" w:cs="Times New Roman"/>
                <w:sz w:val="24"/>
                <w:szCs w:val="24"/>
                <w:lang w:eastAsia="tr-TR"/>
              </w:rPr>
            </w:pPr>
            <w:proofErr w:type="spellStart"/>
            <w:r w:rsidRPr="00FA47AB">
              <w:rPr>
                <w:rFonts w:ascii="Times New Roman" w:eastAsia="Times New Roman" w:hAnsi="Times New Roman" w:cs="Times New Roman"/>
                <w:sz w:val="24"/>
                <w:szCs w:val="24"/>
                <w:lang w:eastAsia="tr-TR"/>
              </w:rPr>
              <w:t>Jeo</w:t>
            </w:r>
            <w:proofErr w:type="spellEnd"/>
            <w:r w:rsidRPr="00FA47AB">
              <w:rPr>
                <w:rFonts w:ascii="Times New Roman" w:eastAsia="Times New Roman" w:hAnsi="Times New Roman" w:cs="Times New Roman"/>
                <w:sz w:val="24"/>
                <w:szCs w:val="24"/>
                <w:lang w:eastAsia="tr-TR"/>
              </w:rPr>
              <w:t xml:space="preserve"> Termal Kayna İşlet</w:t>
            </w:r>
            <w:r w:rsidR="00CB58AF" w:rsidRPr="00FA47AB">
              <w:rPr>
                <w:rFonts w:ascii="Times New Roman" w:eastAsia="Times New Roman" w:hAnsi="Times New Roman" w:cs="Times New Roman"/>
                <w:sz w:val="24"/>
                <w:szCs w:val="24"/>
                <w:lang w:eastAsia="tr-TR"/>
              </w:rPr>
              <w:t>me Ruhsatları</w:t>
            </w:r>
          </w:p>
        </w:tc>
      </w:tr>
      <w:tr w:rsidR="00CB58AF" w:rsidRPr="00FA47AB" w:rsidTr="000C04C6">
        <w:trPr>
          <w:trHeight w:val="315"/>
        </w:trPr>
        <w:tc>
          <w:tcPr>
            <w:tcW w:w="1008" w:type="dxa"/>
            <w:tcBorders>
              <w:top w:val="nil"/>
              <w:left w:val="single" w:sz="4" w:space="0" w:color="auto"/>
              <w:bottom w:val="single" w:sz="4" w:space="0" w:color="auto"/>
              <w:right w:val="single" w:sz="4" w:space="0" w:color="auto"/>
            </w:tcBorders>
            <w:noWrap/>
            <w:vAlign w:val="bottom"/>
            <w:hideMark/>
          </w:tcPr>
          <w:p w:rsidR="00CB58AF" w:rsidRPr="00E4094C" w:rsidRDefault="00CB58AF" w:rsidP="00FA47AB">
            <w:pPr>
              <w:spacing w:after="0" w:line="240" w:lineRule="auto"/>
              <w:rPr>
                <w:rFonts w:ascii="Times New Roman" w:eastAsia="Times New Roman" w:hAnsi="Times New Roman" w:cs="Times New Roman"/>
                <w:b/>
                <w:sz w:val="24"/>
                <w:szCs w:val="24"/>
                <w:lang w:eastAsia="tr-TR"/>
              </w:rPr>
            </w:pPr>
            <w:r w:rsidRPr="00E4094C">
              <w:rPr>
                <w:rFonts w:ascii="Times New Roman" w:eastAsia="Times New Roman" w:hAnsi="Times New Roman" w:cs="Times New Roman"/>
                <w:b/>
                <w:sz w:val="24"/>
                <w:szCs w:val="24"/>
                <w:lang w:eastAsia="tr-TR"/>
              </w:rPr>
              <w:t>Toplam</w:t>
            </w:r>
          </w:p>
        </w:tc>
        <w:tc>
          <w:tcPr>
            <w:tcW w:w="708" w:type="dxa"/>
            <w:tcBorders>
              <w:top w:val="nil"/>
              <w:left w:val="nil"/>
              <w:bottom w:val="single" w:sz="4" w:space="0" w:color="auto"/>
              <w:right w:val="single" w:sz="4" w:space="0" w:color="auto"/>
            </w:tcBorders>
            <w:noWrap/>
            <w:vAlign w:val="center"/>
            <w:hideMark/>
          </w:tcPr>
          <w:p w:rsidR="00CB58AF" w:rsidRPr="00E4094C" w:rsidRDefault="00CB58AF" w:rsidP="00FA47AB">
            <w:pPr>
              <w:spacing w:after="0" w:line="240" w:lineRule="auto"/>
              <w:jc w:val="center"/>
              <w:rPr>
                <w:rFonts w:ascii="Times New Roman" w:eastAsia="Times New Roman" w:hAnsi="Times New Roman" w:cs="Times New Roman"/>
                <w:b/>
                <w:sz w:val="24"/>
                <w:szCs w:val="24"/>
                <w:lang w:eastAsia="tr-TR"/>
              </w:rPr>
            </w:pPr>
            <w:r w:rsidRPr="00E4094C">
              <w:rPr>
                <w:rFonts w:ascii="Times New Roman" w:eastAsia="Times New Roman" w:hAnsi="Times New Roman" w:cs="Times New Roman"/>
                <w:b/>
                <w:sz w:val="24"/>
                <w:szCs w:val="24"/>
                <w:lang w:eastAsia="tr-TR"/>
              </w:rPr>
              <w:t>23</w:t>
            </w:r>
          </w:p>
        </w:tc>
        <w:tc>
          <w:tcPr>
            <w:tcW w:w="709" w:type="dxa"/>
            <w:tcBorders>
              <w:top w:val="nil"/>
              <w:left w:val="nil"/>
              <w:bottom w:val="single" w:sz="4" w:space="0" w:color="auto"/>
              <w:right w:val="single" w:sz="4" w:space="0" w:color="auto"/>
            </w:tcBorders>
            <w:noWrap/>
            <w:hideMark/>
          </w:tcPr>
          <w:p w:rsidR="00CB58AF" w:rsidRPr="00E4094C" w:rsidRDefault="00CB58AF" w:rsidP="00FA47AB">
            <w:pPr>
              <w:spacing w:after="0" w:line="240" w:lineRule="auto"/>
              <w:jc w:val="center"/>
              <w:rPr>
                <w:rFonts w:ascii="Times New Roman" w:eastAsia="Times New Roman" w:hAnsi="Times New Roman" w:cs="Times New Roman"/>
                <w:b/>
                <w:sz w:val="24"/>
                <w:szCs w:val="24"/>
                <w:lang w:eastAsia="tr-TR"/>
              </w:rPr>
            </w:pPr>
            <w:r w:rsidRPr="00E4094C">
              <w:rPr>
                <w:rFonts w:ascii="Times New Roman" w:eastAsia="Times New Roman" w:hAnsi="Times New Roman" w:cs="Times New Roman"/>
                <w:b/>
                <w:sz w:val="24"/>
                <w:szCs w:val="24"/>
                <w:lang w:eastAsia="tr-TR"/>
              </w:rPr>
              <w:t>90</w:t>
            </w:r>
          </w:p>
        </w:tc>
        <w:tc>
          <w:tcPr>
            <w:tcW w:w="709" w:type="dxa"/>
            <w:tcBorders>
              <w:top w:val="nil"/>
              <w:left w:val="nil"/>
              <w:bottom w:val="single" w:sz="4" w:space="0" w:color="auto"/>
              <w:right w:val="single" w:sz="4" w:space="0" w:color="auto"/>
            </w:tcBorders>
            <w:noWrap/>
            <w:vAlign w:val="bottom"/>
            <w:hideMark/>
          </w:tcPr>
          <w:p w:rsidR="00CB58AF" w:rsidRPr="00E4094C" w:rsidRDefault="00CB58AF" w:rsidP="00FA47AB">
            <w:pPr>
              <w:spacing w:after="0" w:line="240" w:lineRule="auto"/>
              <w:jc w:val="center"/>
              <w:rPr>
                <w:rFonts w:ascii="Times New Roman" w:eastAsia="Times New Roman" w:hAnsi="Times New Roman" w:cs="Times New Roman"/>
                <w:b/>
                <w:sz w:val="24"/>
                <w:szCs w:val="24"/>
                <w:lang w:eastAsia="tr-TR"/>
              </w:rPr>
            </w:pPr>
            <w:r w:rsidRPr="00E4094C">
              <w:rPr>
                <w:rFonts w:ascii="Times New Roman" w:eastAsia="Times New Roman" w:hAnsi="Times New Roman" w:cs="Times New Roman"/>
                <w:b/>
                <w:sz w:val="24"/>
                <w:szCs w:val="24"/>
                <w:lang w:eastAsia="tr-TR"/>
              </w:rPr>
              <w:t>356</w:t>
            </w:r>
          </w:p>
        </w:tc>
        <w:tc>
          <w:tcPr>
            <w:tcW w:w="709" w:type="dxa"/>
            <w:tcBorders>
              <w:top w:val="nil"/>
              <w:left w:val="nil"/>
              <w:bottom w:val="single" w:sz="4" w:space="0" w:color="auto"/>
              <w:right w:val="single" w:sz="4" w:space="0" w:color="auto"/>
            </w:tcBorders>
            <w:noWrap/>
            <w:vAlign w:val="bottom"/>
            <w:hideMark/>
          </w:tcPr>
          <w:p w:rsidR="00CB58AF" w:rsidRPr="00E4094C" w:rsidRDefault="00CB58AF" w:rsidP="00FA47AB">
            <w:pPr>
              <w:spacing w:after="0" w:line="240" w:lineRule="auto"/>
              <w:jc w:val="center"/>
              <w:rPr>
                <w:rFonts w:ascii="Times New Roman" w:eastAsia="Times New Roman" w:hAnsi="Times New Roman" w:cs="Times New Roman"/>
                <w:b/>
                <w:sz w:val="24"/>
                <w:szCs w:val="24"/>
                <w:lang w:eastAsia="tr-TR"/>
              </w:rPr>
            </w:pPr>
            <w:r w:rsidRPr="00E4094C">
              <w:rPr>
                <w:rFonts w:ascii="Times New Roman" w:eastAsia="Times New Roman" w:hAnsi="Times New Roman" w:cs="Times New Roman"/>
                <w:b/>
                <w:sz w:val="24"/>
                <w:szCs w:val="24"/>
                <w:lang w:eastAsia="tr-TR"/>
              </w:rPr>
              <w:t>18</w:t>
            </w:r>
          </w:p>
        </w:tc>
        <w:tc>
          <w:tcPr>
            <w:tcW w:w="708" w:type="dxa"/>
            <w:tcBorders>
              <w:top w:val="nil"/>
              <w:left w:val="nil"/>
              <w:bottom w:val="single" w:sz="4" w:space="0" w:color="auto"/>
              <w:right w:val="single" w:sz="4" w:space="0" w:color="auto"/>
            </w:tcBorders>
            <w:hideMark/>
          </w:tcPr>
          <w:p w:rsidR="00CB58AF" w:rsidRPr="00E4094C" w:rsidRDefault="00CB58AF" w:rsidP="00FA47AB">
            <w:pPr>
              <w:spacing w:after="0" w:line="240" w:lineRule="auto"/>
              <w:jc w:val="center"/>
              <w:rPr>
                <w:rFonts w:ascii="Times New Roman" w:eastAsia="Times New Roman" w:hAnsi="Times New Roman" w:cs="Times New Roman"/>
                <w:b/>
                <w:sz w:val="24"/>
                <w:szCs w:val="24"/>
                <w:lang w:eastAsia="tr-TR"/>
              </w:rPr>
            </w:pPr>
            <w:r w:rsidRPr="00E4094C">
              <w:rPr>
                <w:rFonts w:ascii="Times New Roman" w:eastAsia="Times New Roman" w:hAnsi="Times New Roman" w:cs="Times New Roman"/>
                <w:b/>
                <w:sz w:val="24"/>
                <w:szCs w:val="24"/>
                <w:lang w:eastAsia="tr-TR"/>
              </w:rPr>
              <w:t>24</w:t>
            </w:r>
          </w:p>
        </w:tc>
        <w:tc>
          <w:tcPr>
            <w:tcW w:w="709" w:type="dxa"/>
            <w:tcBorders>
              <w:top w:val="nil"/>
              <w:left w:val="nil"/>
              <w:bottom w:val="single" w:sz="4" w:space="0" w:color="auto"/>
              <w:right w:val="single" w:sz="4" w:space="0" w:color="auto"/>
            </w:tcBorders>
            <w:hideMark/>
          </w:tcPr>
          <w:p w:rsidR="00CB58AF" w:rsidRPr="00E4094C" w:rsidRDefault="00CB58AF" w:rsidP="00FA47AB">
            <w:pPr>
              <w:spacing w:after="0" w:line="240" w:lineRule="auto"/>
              <w:jc w:val="center"/>
              <w:rPr>
                <w:rFonts w:ascii="Times New Roman" w:eastAsia="Times New Roman" w:hAnsi="Times New Roman" w:cs="Times New Roman"/>
                <w:b/>
                <w:sz w:val="24"/>
                <w:szCs w:val="24"/>
                <w:lang w:eastAsia="tr-TR"/>
              </w:rPr>
            </w:pPr>
            <w:r w:rsidRPr="00E4094C">
              <w:rPr>
                <w:rFonts w:ascii="Times New Roman" w:eastAsia="Times New Roman" w:hAnsi="Times New Roman" w:cs="Times New Roman"/>
                <w:b/>
                <w:sz w:val="24"/>
                <w:szCs w:val="24"/>
                <w:lang w:eastAsia="tr-TR"/>
              </w:rPr>
              <w:t>4</w:t>
            </w:r>
          </w:p>
        </w:tc>
        <w:tc>
          <w:tcPr>
            <w:tcW w:w="567" w:type="dxa"/>
            <w:tcBorders>
              <w:top w:val="nil"/>
              <w:left w:val="nil"/>
              <w:bottom w:val="single" w:sz="4" w:space="0" w:color="auto"/>
              <w:right w:val="single" w:sz="4" w:space="0" w:color="auto"/>
            </w:tcBorders>
            <w:hideMark/>
          </w:tcPr>
          <w:p w:rsidR="00CB58AF" w:rsidRPr="00E4094C" w:rsidRDefault="00CB58AF" w:rsidP="00FA47AB">
            <w:pPr>
              <w:spacing w:after="0" w:line="240" w:lineRule="auto"/>
              <w:jc w:val="center"/>
              <w:rPr>
                <w:rFonts w:ascii="Times New Roman" w:eastAsia="Times New Roman" w:hAnsi="Times New Roman" w:cs="Times New Roman"/>
                <w:b/>
                <w:sz w:val="24"/>
                <w:szCs w:val="24"/>
                <w:lang w:eastAsia="tr-TR"/>
              </w:rPr>
            </w:pPr>
            <w:r w:rsidRPr="00E4094C">
              <w:rPr>
                <w:rFonts w:ascii="Times New Roman" w:eastAsia="Times New Roman" w:hAnsi="Times New Roman" w:cs="Times New Roman"/>
                <w:b/>
                <w:sz w:val="24"/>
                <w:szCs w:val="24"/>
                <w:lang w:eastAsia="tr-TR"/>
              </w:rPr>
              <w:t>50</w:t>
            </w:r>
          </w:p>
        </w:tc>
        <w:tc>
          <w:tcPr>
            <w:tcW w:w="567" w:type="dxa"/>
            <w:tcBorders>
              <w:top w:val="nil"/>
              <w:left w:val="nil"/>
              <w:bottom w:val="single" w:sz="4" w:space="0" w:color="auto"/>
              <w:right w:val="single" w:sz="4" w:space="0" w:color="auto"/>
            </w:tcBorders>
            <w:hideMark/>
          </w:tcPr>
          <w:p w:rsidR="00CB58AF" w:rsidRPr="00E4094C" w:rsidRDefault="00CB58AF" w:rsidP="00FA47AB">
            <w:pPr>
              <w:spacing w:after="0" w:line="240" w:lineRule="auto"/>
              <w:jc w:val="center"/>
              <w:rPr>
                <w:rFonts w:ascii="Times New Roman" w:eastAsia="Times New Roman" w:hAnsi="Times New Roman" w:cs="Times New Roman"/>
                <w:b/>
                <w:sz w:val="24"/>
                <w:szCs w:val="24"/>
                <w:lang w:eastAsia="tr-TR"/>
              </w:rPr>
            </w:pPr>
            <w:r w:rsidRPr="00E4094C">
              <w:rPr>
                <w:rFonts w:ascii="Times New Roman" w:eastAsia="Times New Roman" w:hAnsi="Times New Roman" w:cs="Times New Roman"/>
                <w:b/>
                <w:sz w:val="24"/>
                <w:szCs w:val="24"/>
                <w:lang w:eastAsia="tr-TR"/>
              </w:rPr>
              <w:t>2</w:t>
            </w:r>
          </w:p>
        </w:tc>
        <w:tc>
          <w:tcPr>
            <w:tcW w:w="567" w:type="dxa"/>
            <w:tcBorders>
              <w:top w:val="nil"/>
              <w:left w:val="nil"/>
              <w:bottom w:val="single" w:sz="4" w:space="0" w:color="auto"/>
              <w:right w:val="single" w:sz="4" w:space="0" w:color="auto"/>
            </w:tcBorders>
            <w:hideMark/>
          </w:tcPr>
          <w:p w:rsidR="00CB58AF" w:rsidRPr="00E4094C" w:rsidRDefault="00CB58AF" w:rsidP="00FA47AB">
            <w:pPr>
              <w:spacing w:after="0" w:line="240" w:lineRule="auto"/>
              <w:jc w:val="center"/>
              <w:rPr>
                <w:rFonts w:ascii="Times New Roman" w:eastAsia="Times New Roman" w:hAnsi="Times New Roman" w:cs="Times New Roman"/>
                <w:b/>
                <w:sz w:val="24"/>
                <w:szCs w:val="24"/>
                <w:lang w:eastAsia="tr-TR"/>
              </w:rPr>
            </w:pPr>
            <w:r w:rsidRPr="00E4094C">
              <w:rPr>
                <w:rFonts w:ascii="Times New Roman" w:eastAsia="Times New Roman" w:hAnsi="Times New Roman" w:cs="Times New Roman"/>
                <w:b/>
                <w:sz w:val="24"/>
                <w:szCs w:val="24"/>
                <w:lang w:eastAsia="tr-TR"/>
              </w:rPr>
              <w:t>58</w:t>
            </w:r>
          </w:p>
        </w:tc>
        <w:tc>
          <w:tcPr>
            <w:tcW w:w="709" w:type="dxa"/>
            <w:tcBorders>
              <w:top w:val="nil"/>
              <w:left w:val="nil"/>
              <w:bottom w:val="single" w:sz="4" w:space="0" w:color="auto"/>
              <w:right w:val="single" w:sz="4" w:space="0" w:color="auto"/>
            </w:tcBorders>
            <w:hideMark/>
          </w:tcPr>
          <w:p w:rsidR="00CB58AF" w:rsidRPr="00E4094C" w:rsidRDefault="00CB58AF" w:rsidP="00FA47AB">
            <w:pPr>
              <w:spacing w:after="0" w:line="240" w:lineRule="auto"/>
              <w:jc w:val="center"/>
              <w:rPr>
                <w:rFonts w:ascii="Times New Roman" w:eastAsia="Times New Roman" w:hAnsi="Times New Roman" w:cs="Times New Roman"/>
                <w:b/>
                <w:sz w:val="24"/>
                <w:szCs w:val="24"/>
                <w:lang w:eastAsia="tr-TR"/>
              </w:rPr>
            </w:pPr>
            <w:r w:rsidRPr="00E4094C">
              <w:rPr>
                <w:rFonts w:ascii="Times New Roman" w:eastAsia="Times New Roman" w:hAnsi="Times New Roman" w:cs="Times New Roman"/>
                <w:b/>
                <w:sz w:val="24"/>
                <w:szCs w:val="24"/>
                <w:lang w:eastAsia="tr-TR"/>
              </w:rPr>
              <w:t>122</w:t>
            </w:r>
          </w:p>
        </w:tc>
        <w:tc>
          <w:tcPr>
            <w:tcW w:w="709" w:type="dxa"/>
            <w:tcBorders>
              <w:top w:val="nil"/>
              <w:left w:val="nil"/>
              <w:bottom w:val="single" w:sz="4" w:space="0" w:color="auto"/>
              <w:right w:val="single" w:sz="4" w:space="0" w:color="auto"/>
            </w:tcBorders>
            <w:hideMark/>
          </w:tcPr>
          <w:p w:rsidR="00CB58AF" w:rsidRPr="00E4094C" w:rsidRDefault="00CB58AF" w:rsidP="00FA47AB">
            <w:pPr>
              <w:spacing w:after="0" w:line="240" w:lineRule="auto"/>
              <w:jc w:val="center"/>
              <w:rPr>
                <w:rFonts w:ascii="Times New Roman" w:eastAsia="Times New Roman" w:hAnsi="Times New Roman" w:cs="Times New Roman"/>
                <w:b/>
                <w:sz w:val="24"/>
                <w:szCs w:val="24"/>
                <w:lang w:eastAsia="tr-TR"/>
              </w:rPr>
            </w:pPr>
            <w:r w:rsidRPr="00E4094C">
              <w:rPr>
                <w:rFonts w:ascii="Times New Roman" w:eastAsia="Times New Roman" w:hAnsi="Times New Roman" w:cs="Times New Roman"/>
                <w:b/>
                <w:sz w:val="24"/>
                <w:szCs w:val="24"/>
                <w:lang w:eastAsia="tr-TR"/>
              </w:rPr>
              <w:t>567</w:t>
            </w:r>
          </w:p>
        </w:tc>
        <w:tc>
          <w:tcPr>
            <w:tcW w:w="850" w:type="dxa"/>
            <w:tcBorders>
              <w:top w:val="nil"/>
              <w:left w:val="nil"/>
              <w:bottom w:val="single" w:sz="4" w:space="0" w:color="auto"/>
              <w:right w:val="single" w:sz="4" w:space="0" w:color="auto"/>
            </w:tcBorders>
            <w:hideMark/>
          </w:tcPr>
          <w:p w:rsidR="00CB58AF" w:rsidRPr="00E4094C" w:rsidRDefault="00CB58AF" w:rsidP="00FA47AB">
            <w:pPr>
              <w:spacing w:after="0" w:line="240" w:lineRule="auto"/>
              <w:jc w:val="center"/>
              <w:rPr>
                <w:rFonts w:ascii="Times New Roman" w:eastAsia="Times New Roman" w:hAnsi="Times New Roman" w:cs="Times New Roman"/>
                <w:b/>
                <w:sz w:val="24"/>
                <w:szCs w:val="24"/>
                <w:lang w:eastAsia="tr-TR"/>
              </w:rPr>
            </w:pPr>
            <w:r w:rsidRPr="00E4094C">
              <w:rPr>
                <w:rFonts w:ascii="Times New Roman" w:eastAsia="Times New Roman" w:hAnsi="Times New Roman" w:cs="Times New Roman"/>
                <w:b/>
                <w:sz w:val="24"/>
                <w:szCs w:val="24"/>
                <w:lang w:eastAsia="tr-TR"/>
              </w:rPr>
              <w:t>10</w:t>
            </w:r>
          </w:p>
        </w:tc>
      </w:tr>
    </w:tbl>
    <w:p w:rsidR="004A2E0C" w:rsidRPr="00FA47AB" w:rsidRDefault="0086558A" w:rsidP="00F8557B">
      <w:pPr>
        <w:spacing w:after="100" w:afterAutospacing="1"/>
        <w:rPr>
          <w:rFonts w:ascii="Times New Roman" w:hAnsi="Times New Roman" w:cs="Times New Roman"/>
          <w:b/>
          <w:sz w:val="24"/>
          <w:szCs w:val="24"/>
        </w:rPr>
      </w:pPr>
      <w:r w:rsidRPr="00FA47AB">
        <w:rPr>
          <w:rFonts w:ascii="Times New Roman" w:hAnsi="Times New Roman" w:cs="Times New Roman"/>
          <w:b/>
          <w:sz w:val="24"/>
          <w:szCs w:val="24"/>
        </w:rPr>
        <w:t>AÇIKLAMA:</w:t>
      </w:r>
    </w:p>
    <w:p w:rsidR="00623DEB" w:rsidRPr="00FA47AB" w:rsidRDefault="00623DEB" w:rsidP="00F8557B">
      <w:pPr>
        <w:spacing w:after="100" w:afterAutospacing="1"/>
        <w:rPr>
          <w:rFonts w:ascii="Times New Roman" w:hAnsi="Times New Roman" w:cs="Times New Roman"/>
          <w:sz w:val="24"/>
          <w:szCs w:val="24"/>
        </w:rPr>
      </w:pPr>
      <w:r w:rsidRPr="00FA47AB">
        <w:rPr>
          <w:rFonts w:ascii="Times New Roman" w:hAnsi="Times New Roman" w:cs="Times New Roman"/>
          <w:sz w:val="24"/>
          <w:szCs w:val="24"/>
        </w:rPr>
        <w:t>1-Sivas ve İlçeler</w:t>
      </w:r>
    </w:p>
    <w:p w:rsidR="00D17943" w:rsidRPr="00FA47AB" w:rsidRDefault="00623DEB" w:rsidP="00F8557B">
      <w:pPr>
        <w:spacing w:after="100" w:afterAutospacing="1"/>
        <w:rPr>
          <w:rFonts w:ascii="Times New Roman" w:hAnsi="Times New Roman" w:cs="Times New Roman"/>
          <w:sz w:val="24"/>
          <w:szCs w:val="24"/>
        </w:rPr>
      </w:pPr>
      <w:r w:rsidRPr="00FA47AB">
        <w:rPr>
          <w:rFonts w:ascii="Times New Roman" w:hAnsi="Times New Roman" w:cs="Times New Roman"/>
          <w:sz w:val="24"/>
          <w:szCs w:val="24"/>
        </w:rPr>
        <w:t>2</w:t>
      </w:r>
      <w:r w:rsidR="005229DE" w:rsidRPr="00FA47AB">
        <w:rPr>
          <w:rFonts w:ascii="Times New Roman" w:hAnsi="Times New Roman" w:cs="Times New Roman"/>
          <w:sz w:val="24"/>
          <w:szCs w:val="24"/>
        </w:rPr>
        <w:t>-</w:t>
      </w:r>
      <w:r w:rsidR="00D17943" w:rsidRPr="00FA47AB">
        <w:rPr>
          <w:rFonts w:ascii="Times New Roman" w:hAnsi="Times New Roman" w:cs="Times New Roman"/>
          <w:sz w:val="24"/>
          <w:szCs w:val="24"/>
        </w:rPr>
        <w:t>Kum-Çakıl Ocakları</w:t>
      </w:r>
    </w:p>
    <w:p w:rsidR="00BE22AC" w:rsidRPr="00FA47AB" w:rsidRDefault="00623DEB" w:rsidP="00F8557B">
      <w:pPr>
        <w:spacing w:after="100" w:afterAutospacing="1"/>
        <w:rPr>
          <w:rFonts w:ascii="Times New Roman" w:hAnsi="Times New Roman" w:cs="Times New Roman"/>
          <w:sz w:val="24"/>
          <w:szCs w:val="24"/>
        </w:rPr>
      </w:pPr>
      <w:r w:rsidRPr="00FA47AB">
        <w:rPr>
          <w:rFonts w:ascii="Times New Roman" w:hAnsi="Times New Roman" w:cs="Times New Roman"/>
          <w:sz w:val="24"/>
          <w:szCs w:val="24"/>
        </w:rPr>
        <w:t>3</w:t>
      </w:r>
      <w:r w:rsidR="005229DE" w:rsidRPr="00FA47AB">
        <w:rPr>
          <w:rFonts w:ascii="Times New Roman" w:hAnsi="Times New Roman" w:cs="Times New Roman"/>
          <w:sz w:val="24"/>
          <w:szCs w:val="24"/>
        </w:rPr>
        <w:t>-</w:t>
      </w:r>
      <w:r w:rsidR="00D17943" w:rsidRPr="00FA47AB">
        <w:rPr>
          <w:rFonts w:ascii="Times New Roman" w:hAnsi="Times New Roman" w:cs="Times New Roman"/>
          <w:sz w:val="24"/>
          <w:szCs w:val="24"/>
        </w:rPr>
        <w:t>Hammadde Üretim</w:t>
      </w:r>
      <w:r w:rsidR="00BE22AC" w:rsidRPr="00FA47AB">
        <w:rPr>
          <w:rFonts w:ascii="Times New Roman" w:hAnsi="Times New Roman" w:cs="Times New Roman"/>
          <w:sz w:val="24"/>
          <w:szCs w:val="24"/>
        </w:rPr>
        <w:t xml:space="preserve"> İzinleri</w:t>
      </w:r>
    </w:p>
    <w:p w:rsidR="00D17943" w:rsidRPr="00FA47AB" w:rsidRDefault="00623DEB" w:rsidP="00F8557B">
      <w:pPr>
        <w:spacing w:after="100" w:afterAutospacing="1" w:line="240" w:lineRule="auto"/>
        <w:rPr>
          <w:rFonts w:ascii="Times New Roman" w:eastAsia="Times New Roman" w:hAnsi="Times New Roman" w:cs="Times New Roman"/>
          <w:sz w:val="24"/>
          <w:szCs w:val="24"/>
          <w:lang w:eastAsia="tr-TR"/>
        </w:rPr>
      </w:pPr>
      <w:r w:rsidRPr="00FA47AB">
        <w:rPr>
          <w:rFonts w:ascii="Times New Roman" w:hAnsi="Times New Roman" w:cs="Times New Roman"/>
          <w:sz w:val="24"/>
          <w:szCs w:val="24"/>
        </w:rPr>
        <w:lastRenderedPageBreak/>
        <w:t>4</w:t>
      </w:r>
      <w:r w:rsidR="00CB44B1" w:rsidRPr="00FA47AB">
        <w:rPr>
          <w:rFonts w:ascii="Times New Roman" w:hAnsi="Times New Roman" w:cs="Times New Roman"/>
          <w:sz w:val="24"/>
          <w:szCs w:val="24"/>
        </w:rPr>
        <w:t>-</w:t>
      </w:r>
      <w:r w:rsidR="00BE22AC" w:rsidRPr="00FA47AB">
        <w:rPr>
          <w:rFonts w:ascii="Times New Roman" w:eastAsia="Times New Roman" w:hAnsi="Times New Roman" w:cs="Times New Roman"/>
          <w:sz w:val="24"/>
          <w:szCs w:val="24"/>
          <w:lang w:eastAsia="tr-TR"/>
        </w:rPr>
        <w:t>Diğer Maden Ocakları</w:t>
      </w:r>
    </w:p>
    <w:p w:rsidR="00CB58AF" w:rsidRPr="00FA47AB" w:rsidRDefault="00623DEB" w:rsidP="00F8557B">
      <w:pPr>
        <w:spacing w:after="100" w:afterAutospacing="1"/>
        <w:rPr>
          <w:rFonts w:ascii="Times New Roman" w:hAnsi="Times New Roman" w:cs="Times New Roman"/>
          <w:sz w:val="24"/>
          <w:szCs w:val="24"/>
        </w:rPr>
      </w:pPr>
      <w:r w:rsidRPr="00FA47AB">
        <w:rPr>
          <w:rFonts w:ascii="Times New Roman" w:hAnsi="Times New Roman" w:cs="Times New Roman"/>
          <w:sz w:val="24"/>
          <w:szCs w:val="24"/>
        </w:rPr>
        <w:t>5</w:t>
      </w:r>
      <w:r w:rsidR="00CB44B1" w:rsidRPr="00FA47AB">
        <w:rPr>
          <w:rFonts w:ascii="Times New Roman" w:hAnsi="Times New Roman" w:cs="Times New Roman"/>
          <w:sz w:val="24"/>
          <w:szCs w:val="24"/>
        </w:rPr>
        <w:t>-</w:t>
      </w:r>
      <w:r w:rsidR="00CB58AF" w:rsidRPr="00FA47AB">
        <w:rPr>
          <w:rFonts w:ascii="Times New Roman" w:hAnsi="Times New Roman" w:cs="Times New Roman"/>
          <w:sz w:val="24"/>
          <w:szCs w:val="24"/>
        </w:rPr>
        <w:t xml:space="preserve">HES: </w:t>
      </w:r>
      <w:proofErr w:type="spellStart"/>
      <w:r w:rsidR="00CB58AF" w:rsidRPr="00FA47AB">
        <w:rPr>
          <w:rFonts w:ascii="Times New Roman" w:hAnsi="Times New Roman" w:cs="Times New Roman"/>
          <w:sz w:val="24"/>
          <w:szCs w:val="24"/>
        </w:rPr>
        <w:t>Hidro</w:t>
      </w:r>
      <w:proofErr w:type="spellEnd"/>
      <w:r w:rsidR="00CB58AF" w:rsidRPr="00FA47AB">
        <w:rPr>
          <w:rFonts w:ascii="Times New Roman" w:hAnsi="Times New Roman" w:cs="Times New Roman"/>
          <w:sz w:val="24"/>
          <w:szCs w:val="24"/>
        </w:rPr>
        <w:t xml:space="preserve"> </w:t>
      </w:r>
      <w:r w:rsidR="00D17943" w:rsidRPr="00FA47AB">
        <w:rPr>
          <w:rFonts w:ascii="Times New Roman" w:hAnsi="Times New Roman" w:cs="Times New Roman"/>
          <w:sz w:val="24"/>
          <w:szCs w:val="24"/>
        </w:rPr>
        <w:t>Elektrik</w:t>
      </w:r>
      <w:r w:rsidR="00CB58AF" w:rsidRPr="00FA47AB">
        <w:rPr>
          <w:rFonts w:ascii="Times New Roman" w:hAnsi="Times New Roman" w:cs="Times New Roman"/>
          <w:sz w:val="24"/>
          <w:szCs w:val="24"/>
        </w:rPr>
        <w:t xml:space="preserve"> Santral</w:t>
      </w:r>
      <w:r w:rsidR="00D17943" w:rsidRPr="00FA47AB">
        <w:rPr>
          <w:rFonts w:ascii="Times New Roman" w:hAnsi="Times New Roman" w:cs="Times New Roman"/>
          <w:sz w:val="24"/>
          <w:szCs w:val="24"/>
        </w:rPr>
        <w:t>i</w:t>
      </w:r>
    </w:p>
    <w:p w:rsidR="00CB58AF" w:rsidRPr="00FA47AB" w:rsidRDefault="00623DEB" w:rsidP="00F8557B">
      <w:pPr>
        <w:spacing w:after="100" w:afterAutospacing="1"/>
        <w:rPr>
          <w:rFonts w:ascii="Times New Roman" w:hAnsi="Times New Roman" w:cs="Times New Roman"/>
          <w:sz w:val="24"/>
          <w:szCs w:val="24"/>
        </w:rPr>
      </w:pPr>
      <w:r w:rsidRPr="00FA47AB">
        <w:rPr>
          <w:rFonts w:ascii="Times New Roman" w:hAnsi="Times New Roman" w:cs="Times New Roman"/>
          <w:sz w:val="24"/>
          <w:szCs w:val="24"/>
        </w:rPr>
        <w:t>6</w:t>
      </w:r>
      <w:r w:rsidR="00CB44B1" w:rsidRPr="00FA47AB">
        <w:rPr>
          <w:rFonts w:ascii="Times New Roman" w:hAnsi="Times New Roman" w:cs="Times New Roman"/>
          <w:sz w:val="24"/>
          <w:szCs w:val="24"/>
        </w:rPr>
        <w:t>-</w:t>
      </w:r>
      <w:r w:rsidR="00D17943" w:rsidRPr="00FA47AB">
        <w:rPr>
          <w:rFonts w:ascii="Times New Roman" w:hAnsi="Times New Roman" w:cs="Times New Roman"/>
          <w:sz w:val="24"/>
          <w:szCs w:val="24"/>
        </w:rPr>
        <w:t>GES: Güneş</w:t>
      </w:r>
      <w:r w:rsidR="00CB58AF" w:rsidRPr="00FA47AB">
        <w:rPr>
          <w:rFonts w:ascii="Times New Roman" w:hAnsi="Times New Roman" w:cs="Times New Roman"/>
          <w:sz w:val="24"/>
          <w:szCs w:val="24"/>
        </w:rPr>
        <w:t xml:space="preserve"> Enerjisi Santrali</w:t>
      </w:r>
    </w:p>
    <w:p w:rsidR="00CB58AF" w:rsidRPr="00FA47AB" w:rsidRDefault="00623DEB" w:rsidP="00F8557B">
      <w:pPr>
        <w:spacing w:after="100" w:afterAutospacing="1"/>
        <w:rPr>
          <w:rFonts w:ascii="Times New Roman" w:hAnsi="Times New Roman" w:cs="Times New Roman"/>
          <w:sz w:val="24"/>
          <w:szCs w:val="24"/>
        </w:rPr>
      </w:pPr>
      <w:r w:rsidRPr="00FA47AB">
        <w:rPr>
          <w:rFonts w:ascii="Times New Roman" w:hAnsi="Times New Roman" w:cs="Times New Roman"/>
          <w:sz w:val="24"/>
          <w:szCs w:val="24"/>
        </w:rPr>
        <w:t>7</w:t>
      </w:r>
      <w:r w:rsidR="00CB44B1" w:rsidRPr="00FA47AB">
        <w:rPr>
          <w:rFonts w:ascii="Times New Roman" w:hAnsi="Times New Roman" w:cs="Times New Roman"/>
          <w:sz w:val="24"/>
          <w:szCs w:val="24"/>
        </w:rPr>
        <w:t>-</w:t>
      </w:r>
      <w:r w:rsidR="00D17943" w:rsidRPr="00FA47AB">
        <w:rPr>
          <w:rFonts w:ascii="Times New Roman" w:hAnsi="Times New Roman" w:cs="Times New Roman"/>
          <w:sz w:val="24"/>
          <w:szCs w:val="24"/>
        </w:rPr>
        <w:t>RES: Rüzgâr</w:t>
      </w:r>
      <w:r w:rsidR="00CB58AF" w:rsidRPr="00FA47AB">
        <w:rPr>
          <w:rFonts w:ascii="Times New Roman" w:hAnsi="Times New Roman" w:cs="Times New Roman"/>
          <w:sz w:val="24"/>
          <w:szCs w:val="24"/>
        </w:rPr>
        <w:t xml:space="preserve"> Enerjisi Santrali</w:t>
      </w:r>
    </w:p>
    <w:p w:rsidR="007551B2" w:rsidRPr="00FA47AB" w:rsidRDefault="00623DEB" w:rsidP="00F8557B">
      <w:pPr>
        <w:spacing w:after="100" w:afterAutospacing="1"/>
        <w:rPr>
          <w:rFonts w:ascii="Times New Roman" w:eastAsia="Times New Roman" w:hAnsi="Times New Roman" w:cs="Times New Roman"/>
          <w:sz w:val="24"/>
          <w:szCs w:val="24"/>
          <w:lang w:eastAsia="tr-TR"/>
        </w:rPr>
      </w:pPr>
      <w:r w:rsidRPr="00FA47AB">
        <w:rPr>
          <w:rFonts w:ascii="Times New Roman" w:hAnsi="Times New Roman" w:cs="Times New Roman"/>
          <w:sz w:val="24"/>
          <w:szCs w:val="24"/>
        </w:rPr>
        <w:t>8</w:t>
      </w:r>
      <w:r w:rsidR="00CB44B1" w:rsidRPr="00FA47AB">
        <w:rPr>
          <w:rFonts w:ascii="Times New Roman" w:hAnsi="Times New Roman" w:cs="Times New Roman"/>
          <w:sz w:val="24"/>
          <w:szCs w:val="24"/>
        </w:rPr>
        <w:t>-</w:t>
      </w:r>
      <w:r w:rsidR="007551B2" w:rsidRPr="00FA47AB">
        <w:rPr>
          <w:rFonts w:ascii="Times New Roman" w:eastAsia="Times New Roman" w:hAnsi="Times New Roman" w:cs="Times New Roman"/>
          <w:sz w:val="24"/>
          <w:szCs w:val="24"/>
          <w:lang w:eastAsia="tr-TR"/>
        </w:rPr>
        <w:t xml:space="preserve"> Besi Tesisleri</w:t>
      </w:r>
    </w:p>
    <w:p w:rsidR="007551B2" w:rsidRPr="00FA47AB" w:rsidRDefault="00623DEB" w:rsidP="00F8557B">
      <w:pPr>
        <w:spacing w:after="100" w:afterAutospacing="1"/>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9</w:t>
      </w:r>
      <w:r w:rsidR="00CB44B1" w:rsidRPr="00FA47AB">
        <w:rPr>
          <w:rFonts w:ascii="Times New Roman" w:eastAsia="Times New Roman" w:hAnsi="Times New Roman" w:cs="Times New Roman"/>
          <w:sz w:val="24"/>
          <w:szCs w:val="24"/>
          <w:lang w:eastAsia="tr-TR"/>
        </w:rPr>
        <w:t>-</w:t>
      </w:r>
      <w:r w:rsidR="007551B2" w:rsidRPr="00FA47AB">
        <w:rPr>
          <w:rFonts w:ascii="Times New Roman" w:eastAsia="Times New Roman" w:hAnsi="Times New Roman" w:cs="Times New Roman"/>
          <w:sz w:val="24"/>
          <w:szCs w:val="24"/>
          <w:lang w:eastAsia="tr-TR"/>
        </w:rPr>
        <w:t>İçilebilir Kaynak Sular</w:t>
      </w:r>
    </w:p>
    <w:p w:rsidR="0007651A" w:rsidRPr="00FA47AB" w:rsidRDefault="00623DEB" w:rsidP="00F8557B">
      <w:pPr>
        <w:spacing w:after="100" w:afterAutospacing="1"/>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10</w:t>
      </w:r>
      <w:r w:rsidR="00CB44B1" w:rsidRPr="00FA47AB">
        <w:rPr>
          <w:rFonts w:ascii="Times New Roman" w:eastAsia="Times New Roman" w:hAnsi="Times New Roman" w:cs="Times New Roman"/>
          <w:sz w:val="24"/>
          <w:szCs w:val="24"/>
          <w:lang w:eastAsia="tr-TR"/>
        </w:rPr>
        <w:t>-</w:t>
      </w:r>
      <w:r w:rsidR="0007651A" w:rsidRPr="00FA47AB">
        <w:rPr>
          <w:rFonts w:ascii="Times New Roman" w:eastAsia="Times New Roman" w:hAnsi="Times New Roman" w:cs="Times New Roman"/>
          <w:sz w:val="24"/>
          <w:szCs w:val="24"/>
          <w:lang w:eastAsia="tr-TR"/>
        </w:rPr>
        <w:t xml:space="preserve"> </w:t>
      </w:r>
      <w:r w:rsidR="00314CFB" w:rsidRPr="00FA47AB">
        <w:rPr>
          <w:rFonts w:ascii="Times New Roman" w:eastAsia="Times New Roman" w:hAnsi="Times New Roman" w:cs="Times New Roman"/>
          <w:sz w:val="24"/>
          <w:szCs w:val="24"/>
          <w:lang w:eastAsia="tr-TR"/>
        </w:rPr>
        <w:t>A</w:t>
      </w:r>
      <w:r w:rsidR="008664FC" w:rsidRPr="00FA47AB">
        <w:rPr>
          <w:rFonts w:ascii="Times New Roman" w:eastAsia="Times New Roman" w:hAnsi="Times New Roman" w:cs="Times New Roman"/>
          <w:sz w:val="24"/>
          <w:szCs w:val="24"/>
          <w:lang w:eastAsia="tr-TR"/>
        </w:rPr>
        <w:t>Y</w:t>
      </w:r>
      <w:r w:rsidR="00314CFB" w:rsidRPr="00FA47AB">
        <w:rPr>
          <w:rFonts w:ascii="Times New Roman" w:eastAsia="Times New Roman" w:hAnsi="Times New Roman" w:cs="Times New Roman"/>
          <w:sz w:val="24"/>
          <w:szCs w:val="24"/>
          <w:lang w:eastAsia="tr-TR"/>
        </w:rPr>
        <w:t xml:space="preserve">İ: </w:t>
      </w:r>
      <w:r w:rsidR="0007651A" w:rsidRPr="00FA47AB">
        <w:rPr>
          <w:rFonts w:ascii="Times New Roman" w:eastAsia="Times New Roman" w:hAnsi="Times New Roman" w:cs="Times New Roman"/>
          <w:sz w:val="24"/>
          <w:szCs w:val="24"/>
          <w:lang w:eastAsia="tr-TR"/>
        </w:rPr>
        <w:t>Akaryakıt İstasyonları</w:t>
      </w:r>
    </w:p>
    <w:p w:rsidR="0007651A" w:rsidRPr="00FA47AB" w:rsidRDefault="00CB44B1" w:rsidP="00F8557B">
      <w:pPr>
        <w:spacing w:after="100" w:afterAutospacing="1"/>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1</w:t>
      </w:r>
      <w:r w:rsidR="00623DEB" w:rsidRPr="00FA47AB">
        <w:rPr>
          <w:rFonts w:ascii="Times New Roman" w:eastAsia="Times New Roman" w:hAnsi="Times New Roman" w:cs="Times New Roman"/>
          <w:sz w:val="24"/>
          <w:szCs w:val="24"/>
          <w:lang w:eastAsia="tr-TR"/>
        </w:rPr>
        <w:t>1</w:t>
      </w:r>
      <w:r w:rsidR="008664FC" w:rsidRPr="00FA47AB">
        <w:rPr>
          <w:rFonts w:ascii="Times New Roman" w:eastAsia="Times New Roman" w:hAnsi="Times New Roman" w:cs="Times New Roman"/>
          <w:sz w:val="24"/>
          <w:szCs w:val="24"/>
          <w:lang w:eastAsia="tr-TR"/>
        </w:rPr>
        <w:t>-</w:t>
      </w:r>
      <w:r w:rsidR="0007651A" w:rsidRPr="00FA47AB">
        <w:rPr>
          <w:rFonts w:ascii="Times New Roman" w:eastAsia="Times New Roman" w:hAnsi="Times New Roman" w:cs="Times New Roman"/>
          <w:sz w:val="24"/>
          <w:szCs w:val="24"/>
          <w:lang w:eastAsia="tr-TR"/>
        </w:rPr>
        <w:t>Diğer İş Yerleri</w:t>
      </w:r>
    </w:p>
    <w:p w:rsidR="0007651A" w:rsidRPr="00FA47AB" w:rsidRDefault="00CB44B1" w:rsidP="00F8557B">
      <w:pPr>
        <w:spacing w:after="100" w:afterAutospacing="1"/>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1</w:t>
      </w:r>
      <w:r w:rsidR="00623DEB" w:rsidRPr="00FA47AB">
        <w:rPr>
          <w:rFonts w:ascii="Times New Roman" w:eastAsia="Times New Roman" w:hAnsi="Times New Roman" w:cs="Times New Roman"/>
          <w:sz w:val="24"/>
          <w:szCs w:val="24"/>
          <w:lang w:eastAsia="tr-TR"/>
        </w:rPr>
        <w:t>2</w:t>
      </w:r>
      <w:r w:rsidRPr="00FA47AB">
        <w:rPr>
          <w:rFonts w:ascii="Times New Roman" w:eastAsia="Times New Roman" w:hAnsi="Times New Roman" w:cs="Times New Roman"/>
          <w:sz w:val="24"/>
          <w:szCs w:val="24"/>
          <w:lang w:eastAsia="tr-TR"/>
        </w:rPr>
        <w:t>-</w:t>
      </w:r>
      <w:r w:rsidR="0007651A" w:rsidRPr="00FA47AB">
        <w:rPr>
          <w:rFonts w:ascii="Times New Roman" w:eastAsia="Times New Roman" w:hAnsi="Times New Roman" w:cs="Times New Roman"/>
          <w:sz w:val="24"/>
          <w:szCs w:val="24"/>
          <w:lang w:eastAsia="tr-TR"/>
        </w:rPr>
        <w:t>SMR: Sıhhi Müessese Ruhsatları</w:t>
      </w:r>
    </w:p>
    <w:p w:rsidR="00F8557B" w:rsidRPr="00FA47AB" w:rsidRDefault="00CB44B1" w:rsidP="00F8557B">
      <w:pPr>
        <w:spacing w:after="100" w:afterAutospacing="1"/>
        <w:rPr>
          <w:rFonts w:ascii="Times New Roman" w:eastAsia="Times New Roman" w:hAnsi="Times New Roman" w:cs="Times New Roman"/>
          <w:sz w:val="24"/>
          <w:szCs w:val="24"/>
          <w:lang w:eastAsia="tr-TR"/>
        </w:rPr>
      </w:pPr>
      <w:r w:rsidRPr="00FA47AB">
        <w:rPr>
          <w:rFonts w:ascii="Times New Roman" w:eastAsia="Times New Roman" w:hAnsi="Times New Roman" w:cs="Times New Roman"/>
          <w:sz w:val="24"/>
          <w:szCs w:val="24"/>
          <w:lang w:eastAsia="tr-TR"/>
        </w:rPr>
        <w:t>1</w:t>
      </w:r>
      <w:r w:rsidR="00623DEB" w:rsidRPr="00FA47AB">
        <w:rPr>
          <w:rFonts w:ascii="Times New Roman" w:eastAsia="Times New Roman" w:hAnsi="Times New Roman" w:cs="Times New Roman"/>
          <w:sz w:val="24"/>
          <w:szCs w:val="24"/>
          <w:lang w:eastAsia="tr-TR"/>
        </w:rPr>
        <w:t>3</w:t>
      </w:r>
      <w:r w:rsidRPr="00FA47AB">
        <w:rPr>
          <w:rFonts w:ascii="Times New Roman" w:eastAsia="Times New Roman" w:hAnsi="Times New Roman" w:cs="Times New Roman"/>
          <w:sz w:val="24"/>
          <w:szCs w:val="24"/>
          <w:lang w:eastAsia="tr-TR"/>
        </w:rPr>
        <w:t>-</w:t>
      </w:r>
      <w:r w:rsidR="00F86C0B" w:rsidRPr="00FA47AB">
        <w:rPr>
          <w:rFonts w:ascii="Times New Roman" w:eastAsia="Times New Roman" w:hAnsi="Times New Roman" w:cs="Times New Roman"/>
          <w:sz w:val="24"/>
          <w:szCs w:val="24"/>
          <w:lang w:eastAsia="tr-TR"/>
        </w:rPr>
        <w:t xml:space="preserve">Jeo Termal Kaynak </w:t>
      </w:r>
      <w:r w:rsidR="0007651A" w:rsidRPr="00FA47AB">
        <w:rPr>
          <w:rFonts w:ascii="Times New Roman" w:eastAsia="Times New Roman" w:hAnsi="Times New Roman" w:cs="Times New Roman"/>
          <w:sz w:val="24"/>
          <w:szCs w:val="24"/>
          <w:lang w:eastAsia="tr-TR"/>
        </w:rPr>
        <w:t>İşletme Ruhsatları</w:t>
      </w:r>
    </w:p>
    <w:p w:rsidR="0044362F" w:rsidRPr="00FA47AB" w:rsidRDefault="000C50DB" w:rsidP="00F8557B">
      <w:pPr>
        <w:spacing w:after="100" w:afterAutospacing="1"/>
        <w:ind w:firstLine="708"/>
        <w:jc w:val="both"/>
        <w:rPr>
          <w:rFonts w:ascii="Times New Roman" w:hAnsi="Times New Roman" w:cs="Times New Roman"/>
          <w:b/>
          <w:sz w:val="24"/>
          <w:szCs w:val="24"/>
        </w:rPr>
      </w:pPr>
      <w:r w:rsidRPr="00FA47AB">
        <w:rPr>
          <w:rFonts w:ascii="Times New Roman" w:hAnsi="Times New Roman" w:cs="Times New Roman"/>
          <w:b/>
          <w:sz w:val="24"/>
          <w:szCs w:val="24"/>
        </w:rPr>
        <w:t>20</w:t>
      </w:r>
      <w:r w:rsidR="007760F9" w:rsidRPr="00FA47AB">
        <w:rPr>
          <w:rFonts w:ascii="Times New Roman" w:hAnsi="Times New Roman" w:cs="Times New Roman"/>
          <w:b/>
          <w:sz w:val="24"/>
          <w:szCs w:val="24"/>
        </w:rPr>
        <w:t>-</w:t>
      </w:r>
      <w:r w:rsidR="00CB1566" w:rsidRPr="00FA47AB">
        <w:rPr>
          <w:rFonts w:ascii="Times New Roman" w:hAnsi="Times New Roman" w:cs="Times New Roman"/>
          <w:b/>
          <w:sz w:val="24"/>
          <w:szCs w:val="24"/>
        </w:rPr>
        <w:t>SONUÇ OLARAK:</w:t>
      </w:r>
    </w:p>
    <w:p w:rsidR="0054422F" w:rsidRPr="00FA47AB" w:rsidRDefault="00B9387A" w:rsidP="00F8557B">
      <w:pPr>
        <w:spacing w:after="100" w:afterAutospacing="1"/>
        <w:ind w:firstLine="708"/>
        <w:jc w:val="both"/>
        <w:rPr>
          <w:rFonts w:ascii="Times New Roman" w:hAnsi="Times New Roman" w:cs="Times New Roman"/>
          <w:sz w:val="24"/>
          <w:szCs w:val="24"/>
        </w:rPr>
      </w:pPr>
      <w:r w:rsidRPr="00FA47AB">
        <w:rPr>
          <w:rFonts w:ascii="Times New Roman" w:hAnsi="Times New Roman" w:cs="Times New Roman"/>
          <w:sz w:val="24"/>
          <w:szCs w:val="24"/>
        </w:rPr>
        <w:t>Denetim Komisyonumuzun</w:t>
      </w:r>
      <w:r w:rsidR="0044362F" w:rsidRPr="00FA47AB">
        <w:rPr>
          <w:rFonts w:ascii="Times New Roman" w:hAnsi="Times New Roman" w:cs="Times New Roman"/>
          <w:sz w:val="24"/>
          <w:szCs w:val="24"/>
        </w:rPr>
        <w:t xml:space="preserve"> </w:t>
      </w:r>
      <w:r w:rsidR="0054422F" w:rsidRPr="00FA47AB">
        <w:rPr>
          <w:rFonts w:ascii="Times New Roman" w:hAnsi="Times New Roman" w:cs="Times New Roman"/>
          <w:sz w:val="24"/>
          <w:szCs w:val="24"/>
        </w:rPr>
        <w:t>Sivas İl</w:t>
      </w:r>
      <w:r w:rsidR="00DB7238" w:rsidRPr="00FA47AB">
        <w:rPr>
          <w:rFonts w:ascii="Times New Roman" w:hAnsi="Times New Roman" w:cs="Times New Roman"/>
          <w:sz w:val="24"/>
          <w:szCs w:val="24"/>
        </w:rPr>
        <w:t xml:space="preserve"> Özel İdaresinin </w:t>
      </w:r>
      <w:r w:rsidR="00C10504" w:rsidRPr="00FA47AB">
        <w:rPr>
          <w:rFonts w:ascii="Times New Roman" w:hAnsi="Times New Roman" w:cs="Times New Roman"/>
          <w:sz w:val="24"/>
          <w:szCs w:val="24"/>
        </w:rPr>
        <w:t>2019 yılı</w:t>
      </w:r>
      <w:r w:rsidRPr="00FA47AB">
        <w:rPr>
          <w:rFonts w:ascii="Times New Roman" w:hAnsi="Times New Roman" w:cs="Times New Roman"/>
          <w:sz w:val="24"/>
          <w:szCs w:val="24"/>
        </w:rPr>
        <w:t xml:space="preserve"> gelir ve gider belgelerini incelemesi neticesinde</w:t>
      </w:r>
      <w:r w:rsidR="00CB1566" w:rsidRPr="00FA47AB">
        <w:rPr>
          <w:rFonts w:ascii="Times New Roman" w:hAnsi="Times New Roman" w:cs="Times New Roman"/>
          <w:sz w:val="24"/>
          <w:szCs w:val="24"/>
        </w:rPr>
        <w:t xml:space="preserve">; </w:t>
      </w:r>
    </w:p>
    <w:p w:rsidR="006A48B1" w:rsidRPr="00FA47AB" w:rsidRDefault="00B02065" w:rsidP="00F8557B">
      <w:pPr>
        <w:pStyle w:val="ListeParagraf1"/>
        <w:tabs>
          <w:tab w:val="left" w:pos="5670"/>
        </w:tabs>
        <w:spacing w:after="100" w:afterAutospacing="1"/>
        <w:ind w:left="0"/>
        <w:jc w:val="both"/>
        <w:outlineLvl w:val="0"/>
        <w:rPr>
          <w:rFonts w:ascii="Times New Roman" w:hAnsi="Times New Roman"/>
          <w:sz w:val="24"/>
          <w:szCs w:val="24"/>
        </w:rPr>
      </w:pPr>
      <w:r w:rsidRPr="00FA47AB">
        <w:rPr>
          <w:rFonts w:ascii="Times New Roman" w:hAnsi="Times New Roman"/>
          <w:sz w:val="24"/>
          <w:szCs w:val="24"/>
        </w:rPr>
        <w:t xml:space="preserve">             </w:t>
      </w:r>
      <w:r w:rsidR="006A48B1" w:rsidRPr="00FA47AB">
        <w:rPr>
          <w:rFonts w:ascii="Times New Roman" w:hAnsi="Times New Roman"/>
          <w:sz w:val="24"/>
          <w:szCs w:val="24"/>
        </w:rPr>
        <w:t>1- Denetim Komisyonumuz; yapmış olduğu incelemelerde; İdarenin iş ve işlemleri yönünden düzen ve tertibinin uygun olduğunu tespit etmiştir.</w:t>
      </w:r>
    </w:p>
    <w:p w:rsidR="0055370A" w:rsidRPr="00FA47AB" w:rsidRDefault="00B02065" w:rsidP="00F8557B">
      <w:pPr>
        <w:spacing w:after="100" w:afterAutospacing="1"/>
        <w:jc w:val="both"/>
        <w:rPr>
          <w:rFonts w:ascii="Times New Roman" w:hAnsi="Times New Roman" w:cs="Times New Roman"/>
          <w:sz w:val="24"/>
          <w:szCs w:val="24"/>
        </w:rPr>
      </w:pPr>
      <w:r w:rsidRPr="00FA47AB">
        <w:rPr>
          <w:rFonts w:ascii="Times New Roman" w:hAnsi="Times New Roman" w:cs="Times New Roman"/>
          <w:sz w:val="24"/>
          <w:szCs w:val="24"/>
        </w:rPr>
        <w:t xml:space="preserve">         </w:t>
      </w:r>
      <w:r w:rsidR="001B422E" w:rsidRPr="00FA47AB">
        <w:rPr>
          <w:rFonts w:ascii="Times New Roman" w:hAnsi="Times New Roman" w:cs="Times New Roman"/>
          <w:sz w:val="24"/>
          <w:szCs w:val="24"/>
        </w:rPr>
        <w:t xml:space="preserve">  </w:t>
      </w:r>
      <w:r w:rsidRPr="00FA47AB">
        <w:rPr>
          <w:rFonts w:ascii="Times New Roman" w:hAnsi="Times New Roman" w:cs="Times New Roman"/>
          <w:sz w:val="24"/>
          <w:szCs w:val="24"/>
        </w:rPr>
        <w:t xml:space="preserve"> </w:t>
      </w:r>
      <w:r w:rsidR="0055370A" w:rsidRPr="00FA47AB">
        <w:rPr>
          <w:rFonts w:ascii="Times New Roman" w:hAnsi="Times New Roman" w:cs="Times New Roman"/>
          <w:sz w:val="24"/>
          <w:szCs w:val="24"/>
        </w:rPr>
        <w:t>2- İdare şeffaf yönetim anlayışıyla daha önceki Denetim Komisyonu raporlarında önerilen hususları dikkate alarak gerekli hassasiyeti göstermiştir.</w:t>
      </w:r>
    </w:p>
    <w:p w:rsidR="000E2E8E" w:rsidRPr="00FA47AB" w:rsidRDefault="000E2E8E" w:rsidP="00F8557B">
      <w:pPr>
        <w:spacing w:after="100" w:afterAutospacing="1"/>
        <w:ind w:firstLine="708"/>
        <w:jc w:val="both"/>
        <w:rPr>
          <w:rFonts w:ascii="Times New Roman" w:hAnsi="Times New Roman" w:cs="Times New Roman"/>
          <w:sz w:val="24"/>
          <w:szCs w:val="24"/>
        </w:rPr>
      </w:pPr>
      <w:r w:rsidRPr="00FA47AB">
        <w:rPr>
          <w:rFonts w:ascii="Times New Roman" w:hAnsi="Times New Roman" w:cs="Times New Roman"/>
          <w:sz w:val="24"/>
          <w:szCs w:val="24"/>
        </w:rPr>
        <w:t>3-Denetim Komisyonumuz; İl Özel İdaresi personelinin eldeki imkânları doğru ve yerinde kullanarak hizmetlerin aksamadan yürütülebilmesi için çalıştıkları, yıl içinde çalışmaların hızlı ve etkili olarak sürdürüldüğünü gözlemlemiştir.</w:t>
      </w:r>
    </w:p>
    <w:p w:rsidR="000E2E8E" w:rsidRPr="00FA47AB" w:rsidRDefault="000E2E8E" w:rsidP="00F8557B">
      <w:pPr>
        <w:spacing w:after="100" w:afterAutospacing="1"/>
        <w:ind w:firstLine="708"/>
        <w:jc w:val="both"/>
        <w:rPr>
          <w:rFonts w:ascii="Times New Roman" w:hAnsi="Times New Roman" w:cs="Times New Roman"/>
          <w:sz w:val="24"/>
          <w:szCs w:val="24"/>
        </w:rPr>
      </w:pPr>
      <w:r w:rsidRPr="00FA47AB">
        <w:rPr>
          <w:rFonts w:ascii="Times New Roman" w:hAnsi="Times New Roman" w:cs="Times New Roman"/>
          <w:sz w:val="24"/>
          <w:szCs w:val="24"/>
        </w:rPr>
        <w:t>4-Denetim Komisyonumuz; harcamaların bütçeye konulan ödenekler, Bakanlıklar ve diğer kuruluşların ilimizdeki yatırımları için gönderilen ödenekler ile sıkı bir bütçe disiplini içinde yapıldığı gözlemlenmiş, bütçe bütünlüğünün sağlanması, ödeneklerin yerinde ve zamanında harcanması ve kamu kaynağının verimli kullanılmasına, bütçede azami tasarruf ve verimliliğin sağlanmasına çalışıldığını görmüştür.</w:t>
      </w:r>
    </w:p>
    <w:p w:rsidR="000E2E8E" w:rsidRPr="00FA47AB" w:rsidRDefault="000E2E8E" w:rsidP="00F8557B">
      <w:pPr>
        <w:spacing w:after="100" w:afterAutospacing="1"/>
        <w:ind w:firstLine="708"/>
        <w:jc w:val="both"/>
        <w:rPr>
          <w:rFonts w:ascii="Times New Roman" w:hAnsi="Times New Roman" w:cs="Times New Roman"/>
          <w:sz w:val="24"/>
          <w:szCs w:val="24"/>
        </w:rPr>
      </w:pPr>
      <w:r w:rsidRPr="00FA47AB">
        <w:rPr>
          <w:rFonts w:ascii="Times New Roman" w:hAnsi="Times New Roman" w:cs="Times New Roman"/>
          <w:sz w:val="24"/>
          <w:szCs w:val="24"/>
        </w:rPr>
        <w:t>5</w:t>
      </w:r>
      <w:r w:rsidR="001B422E" w:rsidRPr="00FA47AB">
        <w:rPr>
          <w:rFonts w:ascii="Times New Roman" w:hAnsi="Times New Roman" w:cs="Times New Roman"/>
          <w:sz w:val="24"/>
          <w:szCs w:val="24"/>
        </w:rPr>
        <w:t>-Denetim komisyonumuz 2019</w:t>
      </w:r>
      <w:r w:rsidRPr="00FA47AB">
        <w:rPr>
          <w:rFonts w:ascii="Times New Roman" w:hAnsi="Times New Roman" w:cs="Times New Roman"/>
          <w:sz w:val="24"/>
          <w:szCs w:val="24"/>
        </w:rPr>
        <w:t xml:space="preserve"> yılı gelir, giderleri ile iş ve işlemlerine yönelik dene</w:t>
      </w:r>
      <w:r w:rsidR="001B422E" w:rsidRPr="00FA47AB">
        <w:rPr>
          <w:rFonts w:ascii="Times New Roman" w:hAnsi="Times New Roman" w:cs="Times New Roman"/>
          <w:sz w:val="24"/>
          <w:szCs w:val="24"/>
        </w:rPr>
        <w:t>timini yapmış olup, 01 Ocak 2019-31 Aralık 2019</w:t>
      </w:r>
      <w:r w:rsidRPr="00FA47AB">
        <w:rPr>
          <w:rFonts w:ascii="Times New Roman" w:hAnsi="Times New Roman" w:cs="Times New Roman"/>
          <w:sz w:val="24"/>
          <w:szCs w:val="24"/>
        </w:rPr>
        <w:t xml:space="preserve"> tarihleri arasında İl Özel İdaremizin gelir ve giderleri Denetim komisyonumuzca incelendi. Yapılan incelemeler neticesinde kayda değer bir eksikliğe rastlanmamıştır. </w:t>
      </w:r>
    </w:p>
    <w:p w:rsidR="006A48B1" w:rsidRPr="00FA47AB" w:rsidRDefault="000E2E8E" w:rsidP="00F8557B">
      <w:pPr>
        <w:spacing w:after="100" w:afterAutospacing="1"/>
        <w:ind w:firstLine="708"/>
        <w:jc w:val="both"/>
        <w:rPr>
          <w:rFonts w:ascii="Times New Roman" w:hAnsi="Times New Roman" w:cs="Times New Roman"/>
          <w:sz w:val="24"/>
          <w:szCs w:val="24"/>
        </w:rPr>
      </w:pPr>
      <w:r w:rsidRPr="00FA47AB">
        <w:rPr>
          <w:rFonts w:ascii="Times New Roman" w:hAnsi="Times New Roman" w:cs="Times New Roman"/>
          <w:sz w:val="24"/>
          <w:szCs w:val="24"/>
        </w:rPr>
        <w:lastRenderedPageBreak/>
        <w:t>6</w:t>
      </w:r>
      <w:r w:rsidR="00743EF8" w:rsidRPr="00FA47AB">
        <w:rPr>
          <w:rFonts w:ascii="Times New Roman" w:hAnsi="Times New Roman" w:cs="Times New Roman"/>
          <w:sz w:val="24"/>
          <w:szCs w:val="24"/>
        </w:rPr>
        <w:t>-Sayın Valimiz Salih AYHAN</w:t>
      </w:r>
      <w:r w:rsidRPr="00FA47AB">
        <w:rPr>
          <w:rFonts w:ascii="Times New Roman" w:hAnsi="Times New Roman" w:cs="Times New Roman"/>
          <w:sz w:val="24"/>
          <w:szCs w:val="24"/>
        </w:rPr>
        <w:t>, Vali Yardımcısı (Genel Sekreterimiz) Mehmet Nebi KAYA ve Özel İdaremizde çalışan birim müdürleri ile tüm personellere tarafımıza göstermiş oldukları ilgi ve alakalarından dolayı denetim komisyonu olarak saygılarımızı sunarız.</w:t>
      </w:r>
    </w:p>
    <w:p w:rsidR="0044362F" w:rsidRDefault="007A60E3" w:rsidP="00F8557B">
      <w:pPr>
        <w:spacing w:after="100" w:afterAutospacing="1"/>
        <w:ind w:firstLine="708"/>
        <w:jc w:val="both"/>
        <w:rPr>
          <w:rFonts w:ascii="Times New Roman" w:hAnsi="Times New Roman" w:cs="Times New Roman"/>
          <w:sz w:val="24"/>
          <w:szCs w:val="24"/>
        </w:rPr>
      </w:pPr>
      <w:r w:rsidRPr="00FA47AB">
        <w:rPr>
          <w:rFonts w:ascii="Times New Roman" w:hAnsi="Times New Roman" w:cs="Times New Roman"/>
          <w:sz w:val="24"/>
          <w:szCs w:val="24"/>
        </w:rPr>
        <w:t>Sivas İl</w:t>
      </w:r>
      <w:r w:rsidR="00B045F3" w:rsidRPr="00FA47AB">
        <w:rPr>
          <w:rFonts w:ascii="Times New Roman" w:hAnsi="Times New Roman" w:cs="Times New Roman"/>
          <w:sz w:val="24"/>
          <w:szCs w:val="24"/>
        </w:rPr>
        <w:t xml:space="preserve"> Özel İdaresi 2019</w:t>
      </w:r>
      <w:r w:rsidR="00833501" w:rsidRPr="00FA47AB">
        <w:rPr>
          <w:rFonts w:ascii="Times New Roman" w:hAnsi="Times New Roman" w:cs="Times New Roman"/>
          <w:sz w:val="24"/>
          <w:szCs w:val="24"/>
        </w:rPr>
        <w:t xml:space="preserve"> yılı g</w:t>
      </w:r>
      <w:r w:rsidR="00CB1566" w:rsidRPr="00FA47AB">
        <w:rPr>
          <w:rFonts w:ascii="Times New Roman" w:hAnsi="Times New Roman" w:cs="Times New Roman"/>
          <w:sz w:val="24"/>
          <w:szCs w:val="24"/>
        </w:rPr>
        <w:t>elir giderleri ile hesap ve işleml</w:t>
      </w:r>
      <w:r w:rsidRPr="00FA47AB">
        <w:rPr>
          <w:rFonts w:ascii="Times New Roman" w:hAnsi="Times New Roman" w:cs="Times New Roman"/>
          <w:sz w:val="24"/>
          <w:szCs w:val="24"/>
        </w:rPr>
        <w:t xml:space="preserve">erinin incelenmesine yönelik </w:t>
      </w:r>
      <w:r w:rsidR="008B2609">
        <w:rPr>
          <w:rFonts w:ascii="Times New Roman" w:hAnsi="Times New Roman" w:cs="Times New Roman"/>
          <w:sz w:val="24"/>
          <w:szCs w:val="24"/>
        </w:rPr>
        <w:t>14 (</w:t>
      </w:r>
      <w:proofErr w:type="spellStart"/>
      <w:r w:rsidR="008B2609">
        <w:rPr>
          <w:rFonts w:ascii="Times New Roman" w:hAnsi="Times New Roman" w:cs="Times New Roman"/>
          <w:sz w:val="24"/>
          <w:szCs w:val="24"/>
        </w:rPr>
        <w:t>ondört</w:t>
      </w:r>
      <w:proofErr w:type="spellEnd"/>
      <w:r w:rsidR="008B2609">
        <w:rPr>
          <w:rFonts w:ascii="Times New Roman" w:hAnsi="Times New Roman" w:cs="Times New Roman"/>
          <w:sz w:val="24"/>
          <w:szCs w:val="24"/>
        </w:rPr>
        <w:t>) s</w:t>
      </w:r>
      <w:r w:rsidR="00CB1566" w:rsidRPr="00FA47AB">
        <w:rPr>
          <w:rFonts w:ascii="Times New Roman" w:hAnsi="Times New Roman" w:cs="Times New Roman"/>
          <w:sz w:val="24"/>
          <w:szCs w:val="24"/>
        </w:rPr>
        <w:t xml:space="preserve">ayfadan ibaret iş bu Denetim Komisyonu Raporunu İl Genel Meclisinin bilgi ve </w:t>
      </w:r>
      <w:r w:rsidR="00AF3C61" w:rsidRPr="00FA47AB">
        <w:rPr>
          <w:rFonts w:ascii="Times New Roman" w:hAnsi="Times New Roman" w:cs="Times New Roman"/>
          <w:sz w:val="24"/>
          <w:szCs w:val="24"/>
        </w:rPr>
        <w:t>takdirlerine</w:t>
      </w:r>
      <w:r w:rsidR="00CB1566" w:rsidRPr="00FA47AB">
        <w:rPr>
          <w:rFonts w:ascii="Times New Roman" w:hAnsi="Times New Roman" w:cs="Times New Roman"/>
          <w:sz w:val="24"/>
          <w:szCs w:val="24"/>
        </w:rPr>
        <w:t xml:space="preserve"> arz ederiz. </w:t>
      </w:r>
      <w:r w:rsidR="00B045F3" w:rsidRPr="00FA47AB">
        <w:rPr>
          <w:rFonts w:ascii="Times New Roman" w:hAnsi="Times New Roman" w:cs="Times New Roman"/>
          <w:sz w:val="24"/>
          <w:szCs w:val="24"/>
        </w:rPr>
        <w:t>28 Şubat 2020</w:t>
      </w:r>
    </w:p>
    <w:p w:rsidR="00E050E7" w:rsidRDefault="00E050E7" w:rsidP="00F8557B">
      <w:pPr>
        <w:spacing w:after="100" w:afterAutospacing="1"/>
        <w:ind w:firstLine="708"/>
        <w:jc w:val="both"/>
        <w:rPr>
          <w:rFonts w:ascii="Times New Roman" w:hAnsi="Times New Roman" w:cs="Times New Roman"/>
          <w:sz w:val="24"/>
          <w:szCs w:val="24"/>
        </w:rPr>
      </w:pPr>
    </w:p>
    <w:p w:rsidR="00E050E7" w:rsidRPr="00FA47AB" w:rsidRDefault="00E050E7" w:rsidP="00E050E7">
      <w:pPr>
        <w:spacing w:after="100" w:afterAutospacing="1"/>
        <w:ind w:firstLine="708"/>
        <w:jc w:val="center"/>
        <w:rPr>
          <w:rFonts w:ascii="Times New Roman" w:hAnsi="Times New Roman" w:cs="Times New Roman"/>
          <w:sz w:val="24"/>
          <w:szCs w:val="24"/>
        </w:rPr>
      </w:pPr>
    </w:p>
    <w:p w:rsidR="0044362F" w:rsidRPr="00FA47AB" w:rsidRDefault="00E050E7" w:rsidP="00E050E7">
      <w:pPr>
        <w:spacing w:after="0"/>
        <w:ind w:firstLine="708"/>
        <w:rPr>
          <w:rFonts w:ascii="Times New Roman" w:hAnsi="Times New Roman" w:cs="Times New Roman"/>
          <w:sz w:val="24"/>
          <w:szCs w:val="24"/>
        </w:rPr>
      </w:pPr>
      <w:r>
        <w:rPr>
          <w:rFonts w:ascii="Times New Roman" w:hAnsi="Times New Roman" w:cs="Times New Roman"/>
          <w:sz w:val="24"/>
          <w:szCs w:val="24"/>
        </w:rPr>
        <w:t xml:space="preserve">      Abdulkadir DEMİREL</w:t>
      </w:r>
      <w:r>
        <w:rPr>
          <w:rFonts w:ascii="Times New Roman" w:hAnsi="Times New Roman" w:cs="Times New Roman"/>
          <w:sz w:val="24"/>
          <w:szCs w:val="24"/>
        </w:rPr>
        <w:tab/>
        <w:t xml:space="preserve">        </w:t>
      </w:r>
      <w:r w:rsidR="00BD7C26" w:rsidRPr="00FA47AB">
        <w:rPr>
          <w:rFonts w:ascii="Times New Roman" w:hAnsi="Times New Roman" w:cs="Times New Roman"/>
          <w:sz w:val="24"/>
          <w:szCs w:val="24"/>
        </w:rPr>
        <w:t xml:space="preserve"> </w:t>
      </w:r>
      <w:r>
        <w:rPr>
          <w:rFonts w:ascii="Times New Roman" w:hAnsi="Times New Roman" w:cs="Times New Roman"/>
          <w:sz w:val="24"/>
          <w:szCs w:val="24"/>
        </w:rPr>
        <w:t xml:space="preserve">                          </w:t>
      </w:r>
      <w:r w:rsidR="00BD7C26" w:rsidRPr="00FA47AB">
        <w:rPr>
          <w:rFonts w:ascii="Times New Roman" w:hAnsi="Times New Roman" w:cs="Times New Roman"/>
          <w:sz w:val="24"/>
          <w:szCs w:val="24"/>
        </w:rPr>
        <w:t>Yusuf Yüksel YILDIZ</w:t>
      </w:r>
    </w:p>
    <w:p w:rsidR="0044362F" w:rsidRPr="00FA47AB" w:rsidRDefault="00E050E7" w:rsidP="00E050E7">
      <w:pPr>
        <w:spacing w:after="0"/>
        <w:rPr>
          <w:rFonts w:ascii="Times New Roman" w:hAnsi="Times New Roman" w:cs="Times New Roman"/>
          <w:sz w:val="24"/>
          <w:szCs w:val="24"/>
        </w:rPr>
      </w:pPr>
      <w:r>
        <w:rPr>
          <w:rFonts w:ascii="Times New Roman" w:hAnsi="Times New Roman" w:cs="Times New Roman"/>
          <w:sz w:val="24"/>
          <w:szCs w:val="24"/>
        </w:rPr>
        <w:t xml:space="preserve">                 </w:t>
      </w:r>
      <w:r w:rsidR="0044362F" w:rsidRPr="00FA47AB">
        <w:rPr>
          <w:rFonts w:ascii="Times New Roman" w:hAnsi="Times New Roman" w:cs="Times New Roman"/>
          <w:sz w:val="24"/>
          <w:szCs w:val="24"/>
        </w:rPr>
        <w:t>Denetim Kom. Başkanı</w:t>
      </w:r>
      <w:r>
        <w:rPr>
          <w:rFonts w:ascii="Times New Roman" w:hAnsi="Times New Roman" w:cs="Times New Roman"/>
          <w:sz w:val="24"/>
          <w:szCs w:val="24"/>
        </w:rPr>
        <w:t xml:space="preserve">                                         </w:t>
      </w:r>
      <w:r w:rsidR="0044362F" w:rsidRPr="00FA47AB">
        <w:rPr>
          <w:rFonts w:ascii="Times New Roman" w:hAnsi="Times New Roman" w:cs="Times New Roman"/>
          <w:sz w:val="24"/>
          <w:szCs w:val="24"/>
        </w:rPr>
        <w:t xml:space="preserve">Denetim </w:t>
      </w:r>
      <w:proofErr w:type="spellStart"/>
      <w:proofErr w:type="gramStart"/>
      <w:r w:rsidR="0044362F" w:rsidRPr="00FA47AB">
        <w:rPr>
          <w:rFonts w:ascii="Times New Roman" w:hAnsi="Times New Roman" w:cs="Times New Roman"/>
          <w:sz w:val="24"/>
          <w:szCs w:val="24"/>
        </w:rPr>
        <w:t>Kom.Bşk.V</w:t>
      </w:r>
      <w:proofErr w:type="spellEnd"/>
      <w:proofErr w:type="gramEnd"/>
      <w:r w:rsidR="0044362F" w:rsidRPr="00FA47AB">
        <w:rPr>
          <w:rFonts w:ascii="Times New Roman" w:hAnsi="Times New Roman" w:cs="Times New Roman"/>
          <w:sz w:val="24"/>
          <w:szCs w:val="24"/>
        </w:rPr>
        <w:t>.</w:t>
      </w:r>
    </w:p>
    <w:p w:rsidR="00AF3C61" w:rsidRPr="00FA47AB" w:rsidRDefault="00AF3C61" w:rsidP="00F8557B">
      <w:pPr>
        <w:spacing w:after="100" w:afterAutospacing="1"/>
        <w:ind w:firstLine="708"/>
        <w:jc w:val="center"/>
        <w:rPr>
          <w:rFonts w:ascii="Times New Roman" w:hAnsi="Times New Roman" w:cs="Times New Roman"/>
          <w:sz w:val="24"/>
          <w:szCs w:val="24"/>
        </w:rPr>
      </w:pPr>
    </w:p>
    <w:p w:rsidR="0044362F" w:rsidRDefault="0044362F" w:rsidP="00E050E7">
      <w:pPr>
        <w:spacing w:after="100" w:afterAutospacing="1"/>
        <w:rPr>
          <w:rFonts w:ascii="Times New Roman" w:hAnsi="Times New Roman" w:cs="Times New Roman"/>
          <w:sz w:val="24"/>
          <w:szCs w:val="24"/>
        </w:rPr>
      </w:pPr>
    </w:p>
    <w:p w:rsidR="00E050E7" w:rsidRPr="00FA47AB" w:rsidRDefault="00E050E7" w:rsidP="00E050E7">
      <w:pPr>
        <w:spacing w:after="100" w:afterAutospacing="1"/>
        <w:rPr>
          <w:rFonts w:ascii="Times New Roman" w:hAnsi="Times New Roman" w:cs="Times New Roman"/>
          <w:sz w:val="24"/>
          <w:szCs w:val="24"/>
        </w:rPr>
      </w:pPr>
    </w:p>
    <w:p w:rsidR="00AF3C61" w:rsidRPr="00FA47AB" w:rsidRDefault="00BD7C26" w:rsidP="00E050E7">
      <w:pPr>
        <w:spacing w:after="0"/>
        <w:ind w:firstLine="708"/>
        <w:rPr>
          <w:rFonts w:ascii="Times New Roman" w:hAnsi="Times New Roman" w:cs="Times New Roman"/>
          <w:sz w:val="24"/>
          <w:szCs w:val="24"/>
        </w:rPr>
      </w:pPr>
      <w:r w:rsidRPr="00FA47AB">
        <w:rPr>
          <w:rFonts w:ascii="Times New Roman" w:hAnsi="Times New Roman" w:cs="Times New Roman"/>
          <w:sz w:val="24"/>
          <w:szCs w:val="24"/>
        </w:rPr>
        <w:t xml:space="preserve">Nurettin ATEŞ                 </w:t>
      </w:r>
      <w:r w:rsidR="00BE266E" w:rsidRPr="00FA47AB">
        <w:rPr>
          <w:rFonts w:ascii="Times New Roman" w:hAnsi="Times New Roman" w:cs="Times New Roman"/>
          <w:sz w:val="24"/>
          <w:szCs w:val="24"/>
        </w:rPr>
        <w:t xml:space="preserve">     </w:t>
      </w:r>
      <w:r w:rsidRPr="00FA47AB">
        <w:rPr>
          <w:rFonts w:ascii="Times New Roman" w:hAnsi="Times New Roman" w:cs="Times New Roman"/>
          <w:sz w:val="24"/>
          <w:szCs w:val="24"/>
        </w:rPr>
        <w:t xml:space="preserve">Hakan ESER              </w:t>
      </w:r>
      <w:r w:rsidR="00BE266E" w:rsidRPr="00FA47AB">
        <w:rPr>
          <w:rFonts w:ascii="Times New Roman" w:hAnsi="Times New Roman" w:cs="Times New Roman"/>
          <w:sz w:val="24"/>
          <w:szCs w:val="24"/>
        </w:rPr>
        <w:t xml:space="preserve">       </w:t>
      </w:r>
      <w:r w:rsidRPr="00FA47AB">
        <w:rPr>
          <w:rFonts w:ascii="Times New Roman" w:hAnsi="Times New Roman" w:cs="Times New Roman"/>
          <w:sz w:val="24"/>
          <w:szCs w:val="24"/>
        </w:rPr>
        <w:t xml:space="preserve"> Ömer YEĞİN</w:t>
      </w:r>
    </w:p>
    <w:p w:rsidR="00AF3C61" w:rsidRPr="00FA47AB" w:rsidRDefault="00E050E7" w:rsidP="00E050E7">
      <w:pPr>
        <w:spacing w:after="0"/>
        <w:ind w:firstLine="708"/>
        <w:rPr>
          <w:rFonts w:ascii="Times New Roman" w:hAnsi="Times New Roman" w:cs="Times New Roman"/>
          <w:sz w:val="24"/>
          <w:szCs w:val="24"/>
        </w:rPr>
      </w:pPr>
      <w:r>
        <w:rPr>
          <w:rFonts w:ascii="Times New Roman" w:hAnsi="Times New Roman" w:cs="Times New Roman"/>
          <w:sz w:val="24"/>
          <w:szCs w:val="24"/>
        </w:rPr>
        <w:t xml:space="preserve">          </w:t>
      </w:r>
      <w:r w:rsidR="00BD7C26" w:rsidRPr="00FA47AB">
        <w:rPr>
          <w:rFonts w:ascii="Times New Roman" w:hAnsi="Times New Roman" w:cs="Times New Roman"/>
          <w:sz w:val="24"/>
          <w:szCs w:val="24"/>
        </w:rPr>
        <w:t>Üye</w:t>
      </w:r>
      <w:r w:rsidR="00BD7C26" w:rsidRPr="00FA47AB">
        <w:rPr>
          <w:rFonts w:ascii="Times New Roman" w:hAnsi="Times New Roman" w:cs="Times New Roman"/>
          <w:sz w:val="24"/>
          <w:szCs w:val="24"/>
        </w:rPr>
        <w:tab/>
      </w:r>
      <w:r w:rsidR="00BD7C26" w:rsidRPr="00FA47AB">
        <w:rPr>
          <w:rFonts w:ascii="Times New Roman" w:hAnsi="Times New Roman" w:cs="Times New Roman"/>
          <w:sz w:val="24"/>
          <w:szCs w:val="24"/>
        </w:rPr>
        <w:tab/>
      </w:r>
      <w:r w:rsidR="00BD7C26" w:rsidRPr="00FA47AB">
        <w:rPr>
          <w:rFonts w:ascii="Times New Roman" w:hAnsi="Times New Roman" w:cs="Times New Roman"/>
          <w:sz w:val="24"/>
          <w:szCs w:val="24"/>
        </w:rPr>
        <w:tab/>
        <w:t xml:space="preserve">  </w:t>
      </w:r>
      <w:r w:rsidR="00BE266E" w:rsidRPr="00FA47AB">
        <w:rPr>
          <w:rFonts w:ascii="Times New Roman" w:hAnsi="Times New Roman" w:cs="Times New Roman"/>
          <w:sz w:val="24"/>
          <w:szCs w:val="24"/>
        </w:rPr>
        <w:t xml:space="preserve">   </w:t>
      </w:r>
      <w:proofErr w:type="spellStart"/>
      <w:r w:rsidR="00BD7C26" w:rsidRPr="00FA47AB">
        <w:rPr>
          <w:rFonts w:ascii="Times New Roman" w:hAnsi="Times New Roman" w:cs="Times New Roman"/>
          <w:sz w:val="24"/>
          <w:szCs w:val="24"/>
        </w:rPr>
        <w:t>Üye</w:t>
      </w:r>
      <w:proofErr w:type="spellEnd"/>
      <w:r w:rsidR="00BD7C26" w:rsidRPr="00FA47AB">
        <w:rPr>
          <w:rFonts w:ascii="Times New Roman" w:hAnsi="Times New Roman" w:cs="Times New Roman"/>
          <w:sz w:val="24"/>
          <w:szCs w:val="24"/>
        </w:rPr>
        <w:tab/>
      </w:r>
      <w:r w:rsidR="00BD7C26" w:rsidRPr="00FA47AB">
        <w:rPr>
          <w:rFonts w:ascii="Times New Roman" w:hAnsi="Times New Roman" w:cs="Times New Roman"/>
          <w:sz w:val="24"/>
          <w:szCs w:val="24"/>
        </w:rPr>
        <w:tab/>
      </w:r>
      <w:r w:rsidR="00BD7C26" w:rsidRPr="00FA47AB">
        <w:rPr>
          <w:rFonts w:ascii="Times New Roman" w:hAnsi="Times New Roman" w:cs="Times New Roman"/>
          <w:sz w:val="24"/>
          <w:szCs w:val="24"/>
        </w:rPr>
        <w:tab/>
      </w:r>
      <w:r w:rsidR="00BE266E" w:rsidRPr="00FA47AB">
        <w:rPr>
          <w:rFonts w:ascii="Times New Roman" w:hAnsi="Times New Roman" w:cs="Times New Roman"/>
          <w:sz w:val="24"/>
          <w:szCs w:val="24"/>
        </w:rPr>
        <w:t xml:space="preserve">           </w:t>
      </w:r>
      <w:r>
        <w:rPr>
          <w:rFonts w:ascii="Times New Roman" w:hAnsi="Times New Roman" w:cs="Times New Roman"/>
          <w:sz w:val="24"/>
          <w:szCs w:val="24"/>
        </w:rPr>
        <w:t xml:space="preserve"> </w:t>
      </w:r>
      <w:r w:rsidR="00BE266E" w:rsidRPr="00FA47AB">
        <w:rPr>
          <w:rFonts w:ascii="Times New Roman" w:hAnsi="Times New Roman" w:cs="Times New Roman"/>
          <w:sz w:val="24"/>
          <w:szCs w:val="24"/>
        </w:rPr>
        <w:t xml:space="preserve">  </w:t>
      </w:r>
      <w:proofErr w:type="spellStart"/>
      <w:r w:rsidR="00AF3C61" w:rsidRPr="00FA47AB">
        <w:rPr>
          <w:rFonts w:ascii="Times New Roman" w:hAnsi="Times New Roman" w:cs="Times New Roman"/>
          <w:sz w:val="24"/>
          <w:szCs w:val="24"/>
        </w:rPr>
        <w:t>Üye</w:t>
      </w:r>
      <w:proofErr w:type="spellEnd"/>
    </w:p>
    <w:p w:rsidR="00361265" w:rsidRPr="00FA47AB" w:rsidRDefault="00361265" w:rsidP="00FA47AB">
      <w:pPr>
        <w:spacing w:after="0"/>
        <w:ind w:firstLine="708"/>
        <w:rPr>
          <w:rFonts w:ascii="Times New Roman" w:hAnsi="Times New Roman" w:cs="Times New Roman"/>
          <w:sz w:val="24"/>
          <w:szCs w:val="24"/>
        </w:rPr>
      </w:pPr>
    </w:p>
    <w:p w:rsidR="00AC7BC4" w:rsidRPr="00FA47AB" w:rsidRDefault="00AC7BC4" w:rsidP="00FA47AB">
      <w:pPr>
        <w:spacing w:after="0"/>
        <w:ind w:firstLine="708"/>
        <w:rPr>
          <w:rFonts w:ascii="Times New Roman" w:hAnsi="Times New Roman" w:cs="Times New Roman"/>
          <w:sz w:val="24"/>
          <w:szCs w:val="24"/>
        </w:rPr>
      </w:pPr>
    </w:p>
    <w:p w:rsidR="00AC7BC4" w:rsidRPr="00FA47AB" w:rsidRDefault="00AC7BC4" w:rsidP="00FA47AB">
      <w:pPr>
        <w:spacing w:after="0"/>
        <w:ind w:firstLine="708"/>
        <w:rPr>
          <w:rFonts w:ascii="Times New Roman" w:hAnsi="Times New Roman" w:cs="Times New Roman"/>
          <w:sz w:val="24"/>
          <w:szCs w:val="24"/>
        </w:rPr>
      </w:pPr>
    </w:p>
    <w:p w:rsidR="00AC7BC4" w:rsidRPr="00FA47AB" w:rsidRDefault="00AC7BC4" w:rsidP="00FA47AB">
      <w:pPr>
        <w:spacing w:after="0"/>
        <w:ind w:firstLine="708"/>
        <w:rPr>
          <w:rFonts w:ascii="Times New Roman" w:hAnsi="Times New Roman" w:cs="Times New Roman"/>
          <w:sz w:val="24"/>
          <w:szCs w:val="24"/>
        </w:rPr>
      </w:pPr>
    </w:p>
    <w:p w:rsidR="00AC7BC4" w:rsidRPr="00FA47AB" w:rsidRDefault="00AC7BC4" w:rsidP="00FA47AB">
      <w:pPr>
        <w:spacing w:after="0"/>
        <w:ind w:firstLine="708"/>
        <w:rPr>
          <w:rFonts w:ascii="Times New Roman" w:hAnsi="Times New Roman" w:cs="Times New Roman"/>
          <w:sz w:val="24"/>
          <w:szCs w:val="24"/>
        </w:rPr>
      </w:pPr>
    </w:p>
    <w:p w:rsidR="00AC7BC4" w:rsidRPr="00FA47AB" w:rsidRDefault="00AC7BC4" w:rsidP="00FA47AB">
      <w:pPr>
        <w:spacing w:after="0"/>
        <w:ind w:firstLine="708"/>
        <w:rPr>
          <w:rFonts w:ascii="Times New Roman" w:hAnsi="Times New Roman" w:cs="Times New Roman"/>
          <w:sz w:val="24"/>
          <w:szCs w:val="24"/>
        </w:rPr>
      </w:pPr>
    </w:p>
    <w:p w:rsidR="00AC7BC4" w:rsidRPr="00FA47AB" w:rsidRDefault="00AC7BC4" w:rsidP="00FA47AB">
      <w:pPr>
        <w:spacing w:after="0"/>
        <w:ind w:firstLine="708"/>
        <w:rPr>
          <w:rFonts w:ascii="Times New Roman" w:hAnsi="Times New Roman" w:cs="Times New Roman"/>
          <w:sz w:val="24"/>
          <w:szCs w:val="24"/>
        </w:rPr>
      </w:pPr>
    </w:p>
    <w:p w:rsidR="00AC7BC4" w:rsidRPr="00FA47AB" w:rsidRDefault="00AC7BC4" w:rsidP="00FA47AB">
      <w:pPr>
        <w:spacing w:after="0"/>
        <w:ind w:firstLine="708"/>
        <w:rPr>
          <w:rFonts w:ascii="Times New Roman" w:hAnsi="Times New Roman" w:cs="Times New Roman"/>
          <w:sz w:val="24"/>
          <w:szCs w:val="24"/>
        </w:rPr>
      </w:pPr>
    </w:p>
    <w:p w:rsidR="00AC7BC4" w:rsidRPr="00FA47AB" w:rsidRDefault="00AC7BC4" w:rsidP="00FA47AB">
      <w:pPr>
        <w:spacing w:after="0"/>
        <w:ind w:firstLine="708"/>
        <w:rPr>
          <w:rFonts w:ascii="Times New Roman" w:hAnsi="Times New Roman" w:cs="Times New Roman"/>
          <w:sz w:val="24"/>
          <w:szCs w:val="24"/>
        </w:rPr>
      </w:pPr>
    </w:p>
    <w:p w:rsidR="00AC7BC4" w:rsidRPr="00FA47AB" w:rsidRDefault="00AC7BC4" w:rsidP="00FA47AB">
      <w:pPr>
        <w:spacing w:after="0"/>
        <w:ind w:firstLine="708"/>
        <w:rPr>
          <w:rFonts w:ascii="Times New Roman" w:hAnsi="Times New Roman" w:cs="Times New Roman"/>
          <w:sz w:val="24"/>
          <w:szCs w:val="24"/>
        </w:rPr>
      </w:pPr>
    </w:p>
    <w:p w:rsidR="00AC7BC4" w:rsidRDefault="00AC7BC4" w:rsidP="00FA47AB">
      <w:pPr>
        <w:spacing w:after="0"/>
        <w:ind w:firstLine="708"/>
        <w:rPr>
          <w:rFonts w:ascii="Times New Roman" w:hAnsi="Times New Roman" w:cs="Times New Roman"/>
          <w:sz w:val="24"/>
          <w:szCs w:val="24"/>
        </w:rPr>
      </w:pPr>
    </w:p>
    <w:p w:rsidR="00E050E7" w:rsidRDefault="00E050E7" w:rsidP="00FA47AB">
      <w:pPr>
        <w:spacing w:after="0"/>
        <w:ind w:firstLine="708"/>
        <w:rPr>
          <w:rFonts w:ascii="Times New Roman" w:hAnsi="Times New Roman" w:cs="Times New Roman"/>
          <w:sz w:val="24"/>
          <w:szCs w:val="24"/>
        </w:rPr>
      </w:pPr>
    </w:p>
    <w:p w:rsidR="00E050E7" w:rsidRDefault="00E050E7" w:rsidP="00FA47AB">
      <w:pPr>
        <w:spacing w:after="0"/>
        <w:ind w:firstLine="708"/>
        <w:rPr>
          <w:rFonts w:ascii="Times New Roman" w:hAnsi="Times New Roman" w:cs="Times New Roman"/>
          <w:sz w:val="24"/>
          <w:szCs w:val="24"/>
        </w:rPr>
      </w:pPr>
    </w:p>
    <w:p w:rsidR="00E050E7" w:rsidRDefault="00E050E7" w:rsidP="00FA47AB">
      <w:pPr>
        <w:spacing w:after="0"/>
        <w:ind w:firstLine="708"/>
        <w:rPr>
          <w:rFonts w:ascii="Times New Roman" w:hAnsi="Times New Roman" w:cs="Times New Roman"/>
          <w:sz w:val="24"/>
          <w:szCs w:val="24"/>
        </w:rPr>
      </w:pPr>
    </w:p>
    <w:p w:rsidR="00E050E7" w:rsidRDefault="00E050E7" w:rsidP="00FA47AB">
      <w:pPr>
        <w:spacing w:after="0"/>
        <w:ind w:firstLine="708"/>
        <w:rPr>
          <w:rFonts w:ascii="Times New Roman" w:hAnsi="Times New Roman" w:cs="Times New Roman"/>
          <w:sz w:val="24"/>
          <w:szCs w:val="24"/>
        </w:rPr>
      </w:pPr>
    </w:p>
    <w:p w:rsidR="00E050E7" w:rsidRDefault="00E050E7" w:rsidP="00FA47AB">
      <w:pPr>
        <w:spacing w:after="0"/>
        <w:ind w:firstLine="708"/>
        <w:rPr>
          <w:rFonts w:ascii="Times New Roman" w:hAnsi="Times New Roman" w:cs="Times New Roman"/>
          <w:sz w:val="24"/>
          <w:szCs w:val="24"/>
        </w:rPr>
      </w:pPr>
    </w:p>
    <w:p w:rsidR="00E050E7" w:rsidRPr="00FA47AB" w:rsidRDefault="00E050E7" w:rsidP="00FA47AB">
      <w:pPr>
        <w:spacing w:after="0"/>
        <w:ind w:firstLine="708"/>
        <w:rPr>
          <w:rFonts w:ascii="Times New Roman" w:hAnsi="Times New Roman" w:cs="Times New Roman"/>
          <w:sz w:val="24"/>
          <w:szCs w:val="24"/>
        </w:rPr>
      </w:pPr>
    </w:p>
    <w:p w:rsidR="00AC7BC4" w:rsidRPr="00FA47AB" w:rsidRDefault="00AC7BC4" w:rsidP="00FA47AB">
      <w:pPr>
        <w:spacing w:after="0"/>
        <w:ind w:firstLine="708"/>
        <w:rPr>
          <w:rFonts w:ascii="Times New Roman" w:hAnsi="Times New Roman" w:cs="Times New Roman"/>
          <w:sz w:val="24"/>
          <w:szCs w:val="24"/>
        </w:rPr>
      </w:pPr>
    </w:p>
    <w:p w:rsidR="00AC7BC4" w:rsidRPr="00E4094C" w:rsidRDefault="00AC7BC4" w:rsidP="00FA47AB">
      <w:pPr>
        <w:tabs>
          <w:tab w:val="left" w:pos="3969"/>
        </w:tabs>
        <w:spacing w:after="0"/>
        <w:rPr>
          <w:rFonts w:ascii="Times New Roman" w:hAnsi="Times New Roman" w:cs="Times New Roman"/>
          <w:b/>
          <w:sz w:val="24"/>
          <w:szCs w:val="24"/>
        </w:rPr>
      </w:pPr>
      <w:r w:rsidRPr="00E4094C">
        <w:rPr>
          <w:rFonts w:ascii="Times New Roman" w:hAnsi="Times New Roman" w:cs="Times New Roman"/>
          <w:b/>
          <w:sz w:val="24"/>
          <w:szCs w:val="24"/>
        </w:rPr>
        <w:t>--------------------------------2019 Yılı Denetim Komisyonu Raporu--</w:t>
      </w:r>
      <w:r w:rsidR="00E4094C">
        <w:rPr>
          <w:rFonts w:ascii="Times New Roman" w:hAnsi="Times New Roman" w:cs="Times New Roman"/>
          <w:b/>
          <w:sz w:val="24"/>
          <w:szCs w:val="24"/>
        </w:rPr>
        <w:t>------------------------------</w:t>
      </w:r>
    </w:p>
    <w:p w:rsidR="00CB41AC" w:rsidRPr="00FA47AB" w:rsidRDefault="00CB41AC" w:rsidP="00FA47AB">
      <w:pPr>
        <w:spacing w:after="0"/>
        <w:ind w:firstLine="708"/>
        <w:rPr>
          <w:rFonts w:ascii="Times New Roman" w:hAnsi="Times New Roman" w:cs="Times New Roman"/>
          <w:sz w:val="24"/>
          <w:szCs w:val="24"/>
        </w:rPr>
      </w:pPr>
    </w:p>
    <w:sectPr w:rsidR="00CB41AC" w:rsidRPr="00FA47AB" w:rsidSect="009D78B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4AD" w:rsidRDefault="008064AD" w:rsidP="001C5551">
      <w:pPr>
        <w:spacing w:after="0" w:line="240" w:lineRule="auto"/>
      </w:pPr>
      <w:r>
        <w:separator/>
      </w:r>
    </w:p>
  </w:endnote>
  <w:endnote w:type="continuationSeparator" w:id="0">
    <w:p w:rsidR="008064AD" w:rsidRDefault="008064AD" w:rsidP="001C5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33802"/>
      <w:docPartObj>
        <w:docPartGallery w:val="Page Numbers (Bottom of Page)"/>
        <w:docPartUnique/>
      </w:docPartObj>
    </w:sdtPr>
    <w:sdtEndPr/>
    <w:sdtContent>
      <w:p w:rsidR="0007651A" w:rsidRDefault="004A3EF5">
        <w:pPr>
          <w:pStyle w:val="Altbilgi"/>
        </w:pPr>
        <w:r>
          <w:rPr>
            <w:noProof/>
            <w:lang w:eastAsia="tr-TR"/>
          </w:rPr>
          <mc:AlternateContent>
            <mc:Choice Requires="wps">
              <w:drawing>
                <wp:anchor distT="0" distB="0" distL="114300" distR="114300" simplePos="0" relativeHeight="251660288" behindDoc="0" locked="0" layoutInCell="1" allowOverlap="1">
                  <wp:simplePos x="0" y="0"/>
                  <wp:positionH relativeFrom="rightMargin">
                    <wp:align>center</wp:align>
                  </wp:positionH>
                  <wp:positionV relativeFrom="bottomMargin">
                    <wp:align>top</wp:align>
                  </wp:positionV>
                  <wp:extent cx="762000" cy="89535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hAnsiTheme="majorHAnsi"/>
                                  <w:sz w:val="48"/>
                                  <w:szCs w:val="44"/>
                                </w:rPr>
                                <w:id w:val="861460281"/>
                                <w:docPartObj>
                                  <w:docPartGallery w:val="Page Numbers (Margins)"/>
                                  <w:docPartUnique/>
                                </w:docPartObj>
                              </w:sdtPr>
                              <w:sdtEndPr/>
                              <w:sdtContent>
                                <w:sdt>
                                  <w:sdtPr>
                                    <w:rPr>
                                      <w:rFonts w:asciiTheme="majorHAnsi" w:hAnsiTheme="majorHAnsi"/>
                                      <w:sz w:val="48"/>
                                      <w:szCs w:val="44"/>
                                    </w:rPr>
                                    <w:id w:val="861460282"/>
                                    <w:docPartObj>
                                      <w:docPartGallery w:val="Page Numbers (Margins)"/>
                                      <w:docPartUnique/>
                                    </w:docPartObj>
                                  </w:sdtPr>
                                  <w:sdtEndPr/>
                                  <w:sdtContent>
                                    <w:p w:rsidR="00926297" w:rsidRDefault="00F0736C">
                                      <w:pPr>
                                        <w:jc w:val="center"/>
                                        <w:rPr>
                                          <w:rFonts w:asciiTheme="majorHAnsi" w:hAnsiTheme="majorHAnsi"/>
                                          <w:sz w:val="48"/>
                                          <w:szCs w:val="44"/>
                                        </w:rPr>
                                      </w:pPr>
                                      <w:r>
                                        <w:fldChar w:fldCharType="begin"/>
                                      </w:r>
                                      <w:r>
                                        <w:instrText xml:space="preserve"> PAGE   \* MERGEFORMAT </w:instrText>
                                      </w:r>
                                      <w:r>
                                        <w:fldChar w:fldCharType="separate"/>
                                      </w:r>
                                      <w:r w:rsidR="00966224" w:rsidRPr="00966224">
                                        <w:rPr>
                                          <w:rFonts w:asciiTheme="majorHAnsi" w:hAnsiTheme="majorHAnsi"/>
                                          <w:noProof/>
                                          <w:sz w:val="48"/>
                                          <w:szCs w:val="44"/>
                                        </w:rPr>
                                        <w:t>14</w:t>
                                      </w:r>
                                      <w:r>
                                        <w:rPr>
                                          <w:rFonts w:asciiTheme="majorHAnsi" w:hAnsiTheme="majorHAnsi"/>
                                          <w:noProof/>
                                          <w:sz w:val="48"/>
                                          <w:szCs w:val="44"/>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0;margin-top:0;width:60pt;height:70.5pt;z-index:251660288;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" stroked="f">
                  <v:textbox>
                    <w:txbxContent>
                      <w:sdt>
                        <w:sdtPr>
                          <w:rPr>
                            <w:rFonts w:asciiTheme="majorHAnsi" w:hAnsiTheme="majorHAnsi"/>
                            <w:sz w:val="48"/>
                            <w:szCs w:val="44"/>
                          </w:rPr>
                          <w:id w:val="861460281"/>
                          <w:docPartObj>
                            <w:docPartGallery w:val="Page Numbers (Margins)"/>
                            <w:docPartUnique/>
                          </w:docPartObj>
                        </w:sdtPr>
                        <w:sdtEndPr/>
                        <w:sdtContent>
                          <w:sdt>
                            <w:sdtPr>
                              <w:rPr>
                                <w:rFonts w:asciiTheme="majorHAnsi" w:hAnsiTheme="majorHAnsi"/>
                                <w:sz w:val="48"/>
                                <w:szCs w:val="44"/>
                              </w:rPr>
                              <w:id w:val="861460282"/>
                              <w:docPartObj>
                                <w:docPartGallery w:val="Page Numbers (Margins)"/>
                                <w:docPartUnique/>
                              </w:docPartObj>
                            </w:sdtPr>
                            <w:sdtEndPr/>
                            <w:sdtContent>
                              <w:p w:rsidR="00926297" w:rsidRDefault="00F0736C">
                                <w:pPr>
                                  <w:jc w:val="center"/>
                                  <w:rPr>
                                    <w:rFonts w:asciiTheme="majorHAnsi" w:hAnsiTheme="majorHAnsi"/>
                                    <w:sz w:val="48"/>
                                    <w:szCs w:val="44"/>
                                  </w:rPr>
                                </w:pPr>
                                <w:r>
                                  <w:fldChar w:fldCharType="begin"/>
                                </w:r>
                                <w:r>
                                  <w:instrText xml:space="preserve"> PAGE   \* MERGEFORMAT </w:instrText>
                                </w:r>
                                <w:r>
                                  <w:fldChar w:fldCharType="separate"/>
                                </w:r>
                                <w:r w:rsidR="00966224" w:rsidRPr="00966224">
                                  <w:rPr>
                                    <w:rFonts w:asciiTheme="majorHAnsi" w:hAnsiTheme="majorHAnsi"/>
                                    <w:noProof/>
                                    <w:sz w:val="48"/>
                                    <w:szCs w:val="44"/>
                                  </w:rPr>
                                  <w:t>14</w:t>
                                </w:r>
                                <w:r>
                                  <w:rPr>
                                    <w:rFonts w:asciiTheme="majorHAnsi" w:hAnsiTheme="majorHAnsi"/>
                                    <w:noProof/>
                                    <w:sz w:val="48"/>
                                    <w:szCs w:val="44"/>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4AD" w:rsidRDefault="008064AD" w:rsidP="001C5551">
      <w:pPr>
        <w:spacing w:after="0" w:line="240" w:lineRule="auto"/>
      </w:pPr>
      <w:r>
        <w:separator/>
      </w:r>
    </w:p>
  </w:footnote>
  <w:footnote w:type="continuationSeparator" w:id="0">
    <w:p w:rsidR="008064AD" w:rsidRDefault="008064AD" w:rsidP="001C55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40B"/>
    <w:rsid w:val="0000337A"/>
    <w:rsid w:val="00017877"/>
    <w:rsid w:val="000202C3"/>
    <w:rsid w:val="000212E4"/>
    <w:rsid w:val="0002553F"/>
    <w:rsid w:val="00026A0F"/>
    <w:rsid w:val="0003352B"/>
    <w:rsid w:val="0003379F"/>
    <w:rsid w:val="00035E7B"/>
    <w:rsid w:val="00047845"/>
    <w:rsid w:val="00052958"/>
    <w:rsid w:val="0005529D"/>
    <w:rsid w:val="0005716A"/>
    <w:rsid w:val="00061C2D"/>
    <w:rsid w:val="000742FE"/>
    <w:rsid w:val="0007651A"/>
    <w:rsid w:val="00081D1B"/>
    <w:rsid w:val="00082DE4"/>
    <w:rsid w:val="0009383C"/>
    <w:rsid w:val="00094744"/>
    <w:rsid w:val="000A115B"/>
    <w:rsid w:val="000A3B73"/>
    <w:rsid w:val="000A4683"/>
    <w:rsid w:val="000A68D5"/>
    <w:rsid w:val="000B43AC"/>
    <w:rsid w:val="000B4A81"/>
    <w:rsid w:val="000C04C6"/>
    <w:rsid w:val="000C50DB"/>
    <w:rsid w:val="000D14DF"/>
    <w:rsid w:val="000D239F"/>
    <w:rsid w:val="000D6924"/>
    <w:rsid w:val="000E130E"/>
    <w:rsid w:val="000E2E8E"/>
    <w:rsid w:val="000E4A4D"/>
    <w:rsid w:val="000E6A00"/>
    <w:rsid w:val="000F335C"/>
    <w:rsid w:val="000F4B20"/>
    <w:rsid w:val="00102085"/>
    <w:rsid w:val="00102D88"/>
    <w:rsid w:val="0010415C"/>
    <w:rsid w:val="001067ED"/>
    <w:rsid w:val="00106A06"/>
    <w:rsid w:val="00107A3D"/>
    <w:rsid w:val="00112D74"/>
    <w:rsid w:val="00114F3F"/>
    <w:rsid w:val="0012370B"/>
    <w:rsid w:val="00134392"/>
    <w:rsid w:val="00136B01"/>
    <w:rsid w:val="00136BDC"/>
    <w:rsid w:val="00137EAA"/>
    <w:rsid w:val="0016459D"/>
    <w:rsid w:val="001654C5"/>
    <w:rsid w:val="00175B73"/>
    <w:rsid w:val="00183E05"/>
    <w:rsid w:val="001852FB"/>
    <w:rsid w:val="00190F53"/>
    <w:rsid w:val="00193104"/>
    <w:rsid w:val="0019628F"/>
    <w:rsid w:val="001A1510"/>
    <w:rsid w:val="001A3C2A"/>
    <w:rsid w:val="001A3F8D"/>
    <w:rsid w:val="001A5FD7"/>
    <w:rsid w:val="001B1D08"/>
    <w:rsid w:val="001B2AE2"/>
    <w:rsid w:val="001B422E"/>
    <w:rsid w:val="001C08E4"/>
    <w:rsid w:val="001C3B27"/>
    <w:rsid w:val="001C4E19"/>
    <w:rsid w:val="001C54E8"/>
    <w:rsid w:val="001C5551"/>
    <w:rsid w:val="001C6B26"/>
    <w:rsid w:val="001C6F7B"/>
    <w:rsid w:val="001D71D1"/>
    <w:rsid w:val="001D7C28"/>
    <w:rsid w:val="001E3F87"/>
    <w:rsid w:val="001E7963"/>
    <w:rsid w:val="001F5222"/>
    <w:rsid w:val="00202594"/>
    <w:rsid w:val="00202FEB"/>
    <w:rsid w:val="00203B91"/>
    <w:rsid w:val="0020678F"/>
    <w:rsid w:val="00207868"/>
    <w:rsid w:val="0021142B"/>
    <w:rsid w:val="00211E87"/>
    <w:rsid w:val="002123E3"/>
    <w:rsid w:val="0021368C"/>
    <w:rsid w:val="00214D33"/>
    <w:rsid w:val="002160A3"/>
    <w:rsid w:val="00225BDC"/>
    <w:rsid w:val="00227E54"/>
    <w:rsid w:val="00232787"/>
    <w:rsid w:val="00241398"/>
    <w:rsid w:val="00242DBA"/>
    <w:rsid w:val="00247120"/>
    <w:rsid w:val="0025204B"/>
    <w:rsid w:val="0025268C"/>
    <w:rsid w:val="0025467F"/>
    <w:rsid w:val="00254EA5"/>
    <w:rsid w:val="0026234C"/>
    <w:rsid w:val="0026585B"/>
    <w:rsid w:val="0029221B"/>
    <w:rsid w:val="0029585F"/>
    <w:rsid w:val="002961B5"/>
    <w:rsid w:val="002B00CC"/>
    <w:rsid w:val="002B5B11"/>
    <w:rsid w:val="002B742B"/>
    <w:rsid w:val="002C1DA0"/>
    <w:rsid w:val="002C20F4"/>
    <w:rsid w:val="002C2871"/>
    <w:rsid w:val="002C52B5"/>
    <w:rsid w:val="002C7867"/>
    <w:rsid w:val="002F066E"/>
    <w:rsid w:val="002F6383"/>
    <w:rsid w:val="00302A24"/>
    <w:rsid w:val="0030371C"/>
    <w:rsid w:val="0030427E"/>
    <w:rsid w:val="003104D0"/>
    <w:rsid w:val="00313A2F"/>
    <w:rsid w:val="00314CFB"/>
    <w:rsid w:val="00315F71"/>
    <w:rsid w:val="003166A1"/>
    <w:rsid w:val="00316934"/>
    <w:rsid w:val="00317A25"/>
    <w:rsid w:val="00325297"/>
    <w:rsid w:val="003261AD"/>
    <w:rsid w:val="00330EAD"/>
    <w:rsid w:val="00331DA2"/>
    <w:rsid w:val="00332B16"/>
    <w:rsid w:val="00340A5C"/>
    <w:rsid w:val="00343964"/>
    <w:rsid w:val="00350DB7"/>
    <w:rsid w:val="00361265"/>
    <w:rsid w:val="0036127C"/>
    <w:rsid w:val="00361B80"/>
    <w:rsid w:val="00370D54"/>
    <w:rsid w:val="00376483"/>
    <w:rsid w:val="00383A85"/>
    <w:rsid w:val="00385D44"/>
    <w:rsid w:val="003906EE"/>
    <w:rsid w:val="003938E8"/>
    <w:rsid w:val="003951D9"/>
    <w:rsid w:val="003A13DD"/>
    <w:rsid w:val="003A21D5"/>
    <w:rsid w:val="003A2F71"/>
    <w:rsid w:val="003A5280"/>
    <w:rsid w:val="003B494F"/>
    <w:rsid w:val="003B4F72"/>
    <w:rsid w:val="003D06D9"/>
    <w:rsid w:val="003D45EA"/>
    <w:rsid w:val="003D4E5D"/>
    <w:rsid w:val="003E60DF"/>
    <w:rsid w:val="003F0B37"/>
    <w:rsid w:val="004028BB"/>
    <w:rsid w:val="00406926"/>
    <w:rsid w:val="0041181F"/>
    <w:rsid w:val="0042049B"/>
    <w:rsid w:val="00431362"/>
    <w:rsid w:val="0043323A"/>
    <w:rsid w:val="00434E73"/>
    <w:rsid w:val="0044362F"/>
    <w:rsid w:val="0044582B"/>
    <w:rsid w:val="00451F9D"/>
    <w:rsid w:val="0045363C"/>
    <w:rsid w:val="0045670A"/>
    <w:rsid w:val="004569C5"/>
    <w:rsid w:val="004610F7"/>
    <w:rsid w:val="00473EDC"/>
    <w:rsid w:val="00481657"/>
    <w:rsid w:val="0048215B"/>
    <w:rsid w:val="004838A7"/>
    <w:rsid w:val="00485C4E"/>
    <w:rsid w:val="00491FF5"/>
    <w:rsid w:val="004956B2"/>
    <w:rsid w:val="00497709"/>
    <w:rsid w:val="004A27A2"/>
    <w:rsid w:val="004A2E0C"/>
    <w:rsid w:val="004A3BC4"/>
    <w:rsid w:val="004A3EF5"/>
    <w:rsid w:val="004B5CE3"/>
    <w:rsid w:val="004C0864"/>
    <w:rsid w:val="004C2E0D"/>
    <w:rsid w:val="004C4F1B"/>
    <w:rsid w:val="004C5F18"/>
    <w:rsid w:val="004C60DA"/>
    <w:rsid w:val="004D1407"/>
    <w:rsid w:val="004D7E80"/>
    <w:rsid w:val="004E40EF"/>
    <w:rsid w:val="004E42CF"/>
    <w:rsid w:val="004E4BC9"/>
    <w:rsid w:val="004E51E0"/>
    <w:rsid w:val="004F28D6"/>
    <w:rsid w:val="004F6AD3"/>
    <w:rsid w:val="004F7C34"/>
    <w:rsid w:val="00511410"/>
    <w:rsid w:val="00521A0C"/>
    <w:rsid w:val="005229DE"/>
    <w:rsid w:val="00522B09"/>
    <w:rsid w:val="005277E3"/>
    <w:rsid w:val="0053125C"/>
    <w:rsid w:val="005378CA"/>
    <w:rsid w:val="00541365"/>
    <w:rsid w:val="00542472"/>
    <w:rsid w:val="0054422F"/>
    <w:rsid w:val="00544959"/>
    <w:rsid w:val="00547BB1"/>
    <w:rsid w:val="00550247"/>
    <w:rsid w:val="00551C5E"/>
    <w:rsid w:val="0055370A"/>
    <w:rsid w:val="00555907"/>
    <w:rsid w:val="0056359E"/>
    <w:rsid w:val="005673A7"/>
    <w:rsid w:val="00574ADA"/>
    <w:rsid w:val="00576232"/>
    <w:rsid w:val="00580ADE"/>
    <w:rsid w:val="00583AB2"/>
    <w:rsid w:val="00586285"/>
    <w:rsid w:val="00590AA7"/>
    <w:rsid w:val="00592880"/>
    <w:rsid w:val="00592D4C"/>
    <w:rsid w:val="00592E12"/>
    <w:rsid w:val="00594FFE"/>
    <w:rsid w:val="005B1332"/>
    <w:rsid w:val="005B4699"/>
    <w:rsid w:val="005B5511"/>
    <w:rsid w:val="005B5BF7"/>
    <w:rsid w:val="005B5EDB"/>
    <w:rsid w:val="005B7F8D"/>
    <w:rsid w:val="005C35EC"/>
    <w:rsid w:val="005C4B65"/>
    <w:rsid w:val="005D67FE"/>
    <w:rsid w:val="005E40BF"/>
    <w:rsid w:val="005F1A5A"/>
    <w:rsid w:val="00610026"/>
    <w:rsid w:val="00612568"/>
    <w:rsid w:val="0061281E"/>
    <w:rsid w:val="00613C52"/>
    <w:rsid w:val="00614AF8"/>
    <w:rsid w:val="006201B5"/>
    <w:rsid w:val="00623DEB"/>
    <w:rsid w:val="00630C47"/>
    <w:rsid w:val="00634C6A"/>
    <w:rsid w:val="00635F8D"/>
    <w:rsid w:val="00650588"/>
    <w:rsid w:val="00653F2E"/>
    <w:rsid w:val="00663161"/>
    <w:rsid w:val="006636C7"/>
    <w:rsid w:val="0066380B"/>
    <w:rsid w:val="006651B2"/>
    <w:rsid w:val="006675AE"/>
    <w:rsid w:val="006724CC"/>
    <w:rsid w:val="006734D9"/>
    <w:rsid w:val="006757B6"/>
    <w:rsid w:val="00676652"/>
    <w:rsid w:val="00676FC1"/>
    <w:rsid w:val="00685EB9"/>
    <w:rsid w:val="006922D4"/>
    <w:rsid w:val="0069245C"/>
    <w:rsid w:val="00694BC7"/>
    <w:rsid w:val="0069617E"/>
    <w:rsid w:val="006A48B1"/>
    <w:rsid w:val="006A7A0E"/>
    <w:rsid w:val="006B3D00"/>
    <w:rsid w:val="006B48D2"/>
    <w:rsid w:val="006C0E9D"/>
    <w:rsid w:val="006C112F"/>
    <w:rsid w:val="006C5255"/>
    <w:rsid w:val="006D0B01"/>
    <w:rsid w:val="006E0573"/>
    <w:rsid w:val="006E34CB"/>
    <w:rsid w:val="006E3D35"/>
    <w:rsid w:val="006E4B29"/>
    <w:rsid w:val="006E4E80"/>
    <w:rsid w:val="006E6A00"/>
    <w:rsid w:val="006F18A5"/>
    <w:rsid w:val="006F3E9E"/>
    <w:rsid w:val="006F4E44"/>
    <w:rsid w:val="006F6D3A"/>
    <w:rsid w:val="00700481"/>
    <w:rsid w:val="00702126"/>
    <w:rsid w:val="00704F25"/>
    <w:rsid w:val="00730B83"/>
    <w:rsid w:val="007347DE"/>
    <w:rsid w:val="00740F5D"/>
    <w:rsid w:val="00741D13"/>
    <w:rsid w:val="00743EF8"/>
    <w:rsid w:val="00744F21"/>
    <w:rsid w:val="007456DD"/>
    <w:rsid w:val="007511CB"/>
    <w:rsid w:val="00752F74"/>
    <w:rsid w:val="007551B2"/>
    <w:rsid w:val="00762012"/>
    <w:rsid w:val="00762493"/>
    <w:rsid w:val="00765092"/>
    <w:rsid w:val="00770672"/>
    <w:rsid w:val="007760F9"/>
    <w:rsid w:val="00776B4E"/>
    <w:rsid w:val="007829EE"/>
    <w:rsid w:val="00783EB2"/>
    <w:rsid w:val="00793368"/>
    <w:rsid w:val="007956E3"/>
    <w:rsid w:val="007A60E3"/>
    <w:rsid w:val="007B25A6"/>
    <w:rsid w:val="007B327E"/>
    <w:rsid w:val="007B633C"/>
    <w:rsid w:val="007B7095"/>
    <w:rsid w:val="007C211F"/>
    <w:rsid w:val="007C788F"/>
    <w:rsid w:val="007D4F92"/>
    <w:rsid w:val="007D712F"/>
    <w:rsid w:val="007E11E4"/>
    <w:rsid w:val="007E7281"/>
    <w:rsid w:val="007E7822"/>
    <w:rsid w:val="007F3D2C"/>
    <w:rsid w:val="0080451E"/>
    <w:rsid w:val="008064AD"/>
    <w:rsid w:val="00816CF3"/>
    <w:rsid w:val="00821ADD"/>
    <w:rsid w:val="008235D9"/>
    <w:rsid w:val="0082447F"/>
    <w:rsid w:val="0083049C"/>
    <w:rsid w:val="008331A7"/>
    <w:rsid w:val="00833501"/>
    <w:rsid w:val="008351CC"/>
    <w:rsid w:val="00836756"/>
    <w:rsid w:val="00836E1F"/>
    <w:rsid w:val="008372CA"/>
    <w:rsid w:val="00840624"/>
    <w:rsid w:val="00847250"/>
    <w:rsid w:val="00847AB9"/>
    <w:rsid w:val="00851BCC"/>
    <w:rsid w:val="0086558A"/>
    <w:rsid w:val="008664FC"/>
    <w:rsid w:val="008774BF"/>
    <w:rsid w:val="008774C2"/>
    <w:rsid w:val="00877974"/>
    <w:rsid w:val="00892A95"/>
    <w:rsid w:val="0089588C"/>
    <w:rsid w:val="008A1AD0"/>
    <w:rsid w:val="008A40C2"/>
    <w:rsid w:val="008B2609"/>
    <w:rsid w:val="008B3A27"/>
    <w:rsid w:val="008B6689"/>
    <w:rsid w:val="008C0DAA"/>
    <w:rsid w:val="008D066B"/>
    <w:rsid w:val="008D2E39"/>
    <w:rsid w:val="008D615E"/>
    <w:rsid w:val="008D7222"/>
    <w:rsid w:val="008E6B83"/>
    <w:rsid w:val="00900CFB"/>
    <w:rsid w:val="00903CE4"/>
    <w:rsid w:val="0090776B"/>
    <w:rsid w:val="00911A10"/>
    <w:rsid w:val="00911D2E"/>
    <w:rsid w:val="00917AD3"/>
    <w:rsid w:val="00917C8A"/>
    <w:rsid w:val="009230D5"/>
    <w:rsid w:val="00926297"/>
    <w:rsid w:val="00927D86"/>
    <w:rsid w:val="00931AED"/>
    <w:rsid w:val="00931DE9"/>
    <w:rsid w:val="0093212B"/>
    <w:rsid w:val="009325D8"/>
    <w:rsid w:val="009371D7"/>
    <w:rsid w:val="009414E1"/>
    <w:rsid w:val="009605A5"/>
    <w:rsid w:val="00961ADB"/>
    <w:rsid w:val="009626DD"/>
    <w:rsid w:val="00965723"/>
    <w:rsid w:val="00965F37"/>
    <w:rsid w:val="00966224"/>
    <w:rsid w:val="00970135"/>
    <w:rsid w:val="00974F18"/>
    <w:rsid w:val="009763FF"/>
    <w:rsid w:val="00977A56"/>
    <w:rsid w:val="00983A7A"/>
    <w:rsid w:val="00990B37"/>
    <w:rsid w:val="00991B51"/>
    <w:rsid w:val="0099704B"/>
    <w:rsid w:val="009A128D"/>
    <w:rsid w:val="009A4C05"/>
    <w:rsid w:val="009B1F5C"/>
    <w:rsid w:val="009C2733"/>
    <w:rsid w:val="009D5C9F"/>
    <w:rsid w:val="009D78B3"/>
    <w:rsid w:val="009E024A"/>
    <w:rsid w:val="009E0C6C"/>
    <w:rsid w:val="009E1456"/>
    <w:rsid w:val="009E2439"/>
    <w:rsid w:val="009E3C4D"/>
    <w:rsid w:val="009E4752"/>
    <w:rsid w:val="009E71AB"/>
    <w:rsid w:val="009F0809"/>
    <w:rsid w:val="009F2263"/>
    <w:rsid w:val="009F78AD"/>
    <w:rsid w:val="00A00331"/>
    <w:rsid w:val="00A0124E"/>
    <w:rsid w:val="00A03324"/>
    <w:rsid w:val="00A210A0"/>
    <w:rsid w:val="00A24B35"/>
    <w:rsid w:val="00A2606F"/>
    <w:rsid w:val="00A303C4"/>
    <w:rsid w:val="00A32055"/>
    <w:rsid w:val="00A33931"/>
    <w:rsid w:val="00A34971"/>
    <w:rsid w:val="00A42752"/>
    <w:rsid w:val="00A5246A"/>
    <w:rsid w:val="00A57E7E"/>
    <w:rsid w:val="00A60766"/>
    <w:rsid w:val="00A60E3A"/>
    <w:rsid w:val="00A6675D"/>
    <w:rsid w:val="00A6773B"/>
    <w:rsid w:val="00A82222"/>
    <w:rsid w:val="00A8371F"/>
    <w:rsid w:val="00A86190"/>
    <w:rsid w:val="00A97E25"/>
    <w:rsid w:val="00A97FB8"/>
    <w:rsid w:val="00AA3980"/>
    <w:rsid w:val="00AA4794"/>
    <w:rsid w:val="00AA47F6"/>
    <w:rsid w:val="00AB21B7"/>
    <w:rsid w:val="00AC6C53"/>
    <w:rsid w:val="00AC7BC4"/>
    <w:rsid w:val="00AD1CFF"/>
    <w:rsid w:val="00AD7F9C"/>
    <w:rsid w:val="00AE1483"/>
    <w:rsid w:val="00AE79B3"/>
    <w:rsid w:val="00AF3C61"/>
    <w:rsid w:val="00AF55DB"/>
    <w:rsid w:val="00AF6539"/>
    <w:rsid w:val="00B02065"/>
    <w:rsid w:val="00B045F3"/>
    <w:rsid w:val="00B13892"/>
    <w:rsid w:val="00B211EB"/>
    <w:rsid w:val="00B243C0"/>
    <w:rsid w:val="00B24F68"/>
    <w:rsid w:val="00B3105F"/>
    <w:rsid w:val="00B32129"/>
    <w:rsid w:val="00B34A8C"/>
    <w:rsid w:val="00B367C0"/>
    <w:rsid w:val="00B36B88"/>
    <w:rsid w:val="00B41A3C"/>
    <w:rsid w:val="00B4493F"/>
    <w:rsid w:val="00B44AC0"/>
    <w:rsid w:val="00B57F9E"/>
    <w:rsid w:val="00B67677"/>
    <w:rsid w:val="00B71422"/>
    <w:rsid w:val="00B74F59"/>
    <w:rsid w:val="00B7693C"/>
    <w:rsid w:val="00B80A99"/>
    <w:rsid w:val="00B86A81"/>
    <w:rsid w:val="00B87157"/>
    <w:rsid w:val="00B9387A"/>
    <w:rsid w:val="00B978A6"/>
    <w:rsid w:val="00BA7CCC"/>
    <w:rsid w:val="00BB282C"/>
    <w:rsid w:val="00BB3ACE"/>
    <w:rsid w:val="00BB6A25"/>
    <w:rsid w:val="00BC71DA"/>
    <w:rsid w:val="00BD0E30"/>
    <w:rsid w:val="00BD671D"/>
    <w:rsid w:val="00BD7C26"/>
    <w:rsid w:val="00BE22AC"/>
    <w:rsid w:val="00BE22D4"/>
    <w:rsid w:val="00BE266E"/>
    <w:rsid w:val="00BE59DB"/>
    <w:rsid w:val="00BF36BF"/>
    <w:rsid w:val="00BF518A"/>
    <w:rsid w:val="00BF5D80"/>
    <w:rsid w:val="00C00F12"/>
    <w:rsid w:val="00C03A6C"/>
    <w:rsid w:val="00C10504"/>
    <w:rsid w:val="00C10DF4"/>
    <w:rsid w:val="00C20081"/>
    <w:rsid w:val="00C20B98"/>
    <w:rsid w:val="00C265EE"/>
    <w:rsid w:val="00C2692D"/>
    <w:rsid w:val="00C33EF8"/>
    <w:rsid w:val="00C631B6"/>
    <w:rsid w:val="00C65920"/>
    <w:rsid w:val="00C67116"/>
    <w:rsid w:val="00C80E78"/>
    <w:rsid w:val="00C84625"/>
    <w:rsid w:val="00C940F6"/>
    <w:rsid w:val="00C948B7"/>
    <w:rsid w:val="00CA0EAE"/>
    <w:rsid w:val="00CA1364"/>
    <w:rsid w:val="00CA4B45"/>
    <w:rsid w:val="00CA7461"/>
    <w:rsid w:val="00CB0B34"/>
    <w:rsid w:val="00CB1566"/>
    <w:rsid w:val="00CB41AC"/>
    <w:rsid w:val="00CB44B1"/>
    <w:rsid w:val="00CB58AF"/>
    <w:rsid w:val="00CB6653"/>
    <w:rsid w:val="00CC4780"/>
    <w:rsid w:val="00CC5725"/>
    <w:rsid w:val="00CD1C4C"/>
    <w:rsid w:val="00CD5041"/>
    <w:rsid w:val="00CD6F54"/>
    <w:rsid w:val="00CE3A1D"/>
    <w:rsid w:val="00CE3CB8"/>
    <w:rsid w:val="00CE6A7D"/>
    <w:rsid w:val="00D00020"/>
    <w:rsid w:val="00D01848"/>
    <w:rsid w:val="00D05591"/>
    <w:rsid w:val="00D058BA"/>
    <w:rsid w:val="00D13D1A"/>
    <w:rsid w:val="00D14D22"/>
    <w:rsid w:val="00D173DB"/>
    <w:rsid w:val="00D17943"/>
    <w:rsid w:val="00D22BD1"/>
    <w:rsid w:val="00D241E5"/>
    <w:rsid w:val="00D30348"/>
    <w:rsid w:val="00D33180"/>
    <w:rsid w:val="00D4372F"/>
    <w:rsid w:val="00D4654D"/>
    <w:rsid w:val="00D56A55"/>
    <w:rsid w:val="00D63FDF"/>
    <w:rsid w:val="00D66107"/>
    <w:rsid w:val="00D67627"/>
    <w:rsid w:val="00D756F5"/>
    <w:rsid w:val="00D815F2"/>
    <w:rsid w:val="00D846CC"/>
    <w:rsid w:val="00D86946"/>
    <w:rsid w:val="00D8708E"/>
    <w:rsid w:val="00DA0F1C"/>
    <w:rsid w:val="00DA4E32"/>
    <w:rsid w:val="00DA7921"/>
    <w:rsid w:val="00DB1F33"/>
    <w:rsid w:val="00DB3DB0"/>
    <w:rsid w:val="00DB448D"/>
    <w:rsid w:val="00DB50FD"/>
    <w:rsid w:val="00DB655C"/>
    <w:rsid w:val="00DB67CE"/>
    <w:rsid w:val="00DB7238"/>
    <w:rsid w:val="00DB7FE3"/>
    <w:rsid w:val="00DC387F"/>
    <w:rsid w:val="00DD00C4"/>
    <w:rsid w:val="00DD1739"/>
    <w:rsid w:val="00DD40C2"/>
    <w:rsid w:val="00DE3A6E"/>
    <w:rsid w:val="00DE7E4B"/>
    <w:rsid w:val="00DF7DB4"/>
    <w:rsid w:val="00E0279F"/>
    <w:rsid w:val="00E03A8A"/>
    <w:rsid w:val="00E050E7"/>
    <w:rsid w:val="00E0569E"/>
    <w:rsid w:val="00E059C5"/>
    <w:rsid w:val="00E07337"/>
    <w:rsid w:val="00E13A04"/>
    <w:rsid w:val="00E17047"/>
    <w:rsid w:val="00E25051"/>
    <w:rsid w:val="00E25A09"/>
    <w:rsid w:val="00E27329"/>
    <w:rsid w:val="00E334F7"/>
    <w:rsid w:val="00E4094C"/>
    <w:rsid w:val="00E4543A"/>
    <w:rsid w:val="00E5267F"/>
    <w:rsid w:val="00E537FE"/>
    <w:rsid w:val="00E54931"/>
    <w:rsid w:val="00E54B4A"/>
    <w:rsid w:val="00E54F6D"/>
    <w:rsid w:val="00E75191"/>
    <w:rsid w:val="00E824CC"/>
    <w:rsid w:val="00E87BEC"/>
    <w:rsid w:val="00E929E1"/>
    <w:rsid w:val="00E96D4C"/>
    <w:rsid w:val="00E96DA9"/>
    <w:rsid w:val="00EA39EC"/>
    <w:rsid w:val="00EA431E"/>
    <w:rsid w:val="00EA640B"/>
    <w:rsid w:val="00EA7091"/>
    <w:rsid w:val="00EB38B7"/>
    <w:rsid w:val="00EB6B89"/>
    <w:rsid w:val="00EC2BD1"/>
    <w:rsid w:val="00EC30EC"/>
    <w:rsid w:val="00EC6160"/>
    <w:rsid w:val="00EC7772"/>
    <w:rsid w:val="00ED0436"/>
    <w:rsid w:val="00ED1DB1"/>
    <w:rsid w:val="00ED4865"/>
    <w:rsid w:val="00ED48E0"/>
    <w:rsid w:val="00ED68E5"/>
    <w:rsid w:val="00EE0061"/>
    <w:rsid w:val="00EE031F"/>
    <w:rsid w:val="00EF180C"/>
    <w:rsid w:val="00EF4D1E"/>
    <w:rsid w:val="00F030A2"/>
    <w:rsid w:val="00F0736C"/>
    <w:rsid w:val="00F20485"/>
    <w:rsid w:val="00F21129"/>
    <w:rsid w:val="00F22C2D"/>
    <w:rsid w:val="00F37E1A"/>
    <w:rsid w:val="00F440FE"/>
    <w:rsid w:val="00F50A95"/>
    <w:rsid w:val="00F51629"/>
    <w:rsid w:val="00F56815"/>
    <w:rsid w:val="00F65A97"/>
    <w:rsid w:val="00F67FFE"/>
    <w:rsid w:val="00F7151C"/>
    <w:rsid w:val="00F8155D"/>
    <w:rsid w:val="00F8557B"/>
    <w:rsid w:val="00F86C0B"/>
    <w:rsid w:val="00F9324D"/>
    <w:rsid w:val="00F949F0"/>
    <w:rsid w:val="00FA10B3"/>
    <w:rsid w:val="00FA2350"/>
    <w:rsid w:val="00FA336A"/>
    <w:rsid w:val="00FA357B"/>
    <w:rsid w:val="00FA47AB"/>
    <w:rsid w:val="00FA6702"/>
    <w:rsid w:val="00FB01D3"/>
    <w:rsid w:val="00FC18E0"/>
    <w:rsid w:val="00FC7F30"/>
    <w:rsid w:val="00FD1B09"/>
    <w:rsid w:val="00FD1C38"/>
    <w:rsid w:val="00FD464E"/>
    <w:rsid w:val="00FD5ACE"/>
    <w:rsid w:val="00FD7624"/>
    <w:rsid w:val="00FD78CC"/>
    <w:rsid w:val="00FE0246"/>
    <w:rsid w:val="00FE0AF3"/>
    <w:rsid w:val="00FE4C66"/>
    <w:rsid w:val="00FE5048"/>
    <w:rsid w:val="00FE560C"/>
    <w:rsid w:val="00FE5AAB"/>
    <w:rsid w:val="00FF5D6E"/>
    <w:rsid w:val="00FF703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70A"/>
  </w:style>
  <w:style w:type="paragraph" w:styleId="Balk2">
    <w:name w:val="heading 2"/>
    <w:basedOn w:val="Normal"/>
    <w:link w:val="Balk2Char"/>
    <w:uiPriority w:val="9"/>
    <w:qFormat/>
    <w:rsid w:val="004B5CE3"/>
    <w:pPr>
      <w:keepNext/>
      <w:spacing w:after="60" w:line="240" w:lineRule="auto"/>
      <w:ind w:firstLine="340"/>
      <w:jc w:val="both"/>
      <w:outlineLvl w:val="1"/>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A1364"/>
    <w:pPr>
      <w:ind w:left="720"/>
      <w:contextualSpacing/>
    </w:pPr>
  </w:style>
  <w:style w:type="paragraph" w:styleId="stbilgi">
    <w:name w:val="header"/>
    <w:basedOn w:val="Normal"/>
    <w:link w:val="stbilgiChar"/>
    <w:uiPriority w:val="99"/>
    <w:semiHidden/>
    <w:unhideWhenUsed/>
    <w:rsid w:val="001C5551"/>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1C5551"/>
  </w:style>
  <w:style w:type="paragraph" w:styleId="Altbilgi">
    <w:name w:val="footer"/>
    <w:basedOn w:val="Normal"/>
    <w:link w:val="AltbilgiChar"/>
    <w:uiPriority w:val="99"/>
    <w:semiHidden/>
    <w:unhideWhenUsed/>
    <w:rsid w:val="001C555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1C5551"/>
  </w:style>
  <w:style w:type="character" w:customStyle="1" w:styleId="Balk2Char">
    <w:name w:val="Başlık 2 Char"/>
    <w:basedOn w:val="VarsaylanParagrafYazTipi"/>
    <w:link w:val="Balk2"/>
    <w:uiPriority w:val="9"/>
    <w:rsid w:val="004B5CE3"/>
    <w:rPr>
      <w:rFonts w:ascii="Times New Roman" w:eastAsia="Times New Roman" w:hAnsi="Times New Roman" w:cs="Times New Roman"/>
      <w:b/>
      <w:bCs/>
      <w:sz w:val="24"/>
      <w:szCs w:val="24"/>
      <w:lang w:eastAsia="tr-TR"/>
    </w:rPr>
  </w:style>
  <w:style w:type="character" w:styleId="Gl">
    <w:name w:val="Strong"/>
    <w:basedOn w:val="VarsaylanParagrafYazTipi"/>
    <w:uiPriority w:val="22"/>
    <w:qFormat/>
    <w:rsid w:val="00AA4794"/>
    <w:rPr>
      <w:b/>
      <w:bCs/>
    </w:rPr>
  </w:style>
  <w:style w:type="character" w:styleId="Kpr">
    <w:name w:val="Hyperlink"/>
    <w:basedOn w:val="VarsaylanParagrafYazTipi"/>
    <w:uiPriority w:val="99"/>
    <w:semiHidden/>
    <w:unhideWhenUsed/>
    <w:rsid w:val="00653F2E"/>
    <w:rPr>
      <w:color w:val="0000FF"/>
      <w:u w:val="single"/>
    </w:rPr>
  </w:style>
  <w:style w:type="paragraph" w:customStyle="1" w:styleId="ListeParagraf1">
    <w:name w:val="Liste Paragraf1"/>
    <w:basedOn w:val="Normal"/>
    <w:rsid w:val="006A48B1"/>
    <w:pPr>
      <w:ind w:left="720"/>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70A"/>
  </w:style>
  <w:style w:type="paragraph" w:styleId="Balk2">
    <w:name w:val="heading 2"/>
    <w:basedOn w:val="Normal"/>
    <w:link w:val="Balk2Char"/>
    <w:uiPriority w:val="9"/>
    <w:qFormat/>
    <w:rsid w:val="004B5CE3"/>
    <w:pPr>
      <w:keepNext/>
      <w:spacing w:after="60" w:line="240" w:lineRule="auto"/>
      <w:ind w:firstLine="340"/>
      <w:jc w:val="both"/>
      <w:outlineLvl w:val="1"/>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A1364"/>
    <w:pPr>
      <w:ind w:left="720"/>
      <w:contextualSpacing/>
    </w:pPr>
  </w:style>
  <w:style w:type="paragraph" w:styleId="stbilgi">
    <w:name w:val="header"/>
    <w:basedOn w:val="Normal"/>
    <w:link w:val="stbilgiChar"/>
    <w:uiPriority w:val="99"/>
    <w:semiHidden/>
    <w:unhideWhenUsed/>
    <w:rsid w:val="001C5551"/>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1C5551"/>
  </w:style>
  <w:style w:type="paragraph" w:styleId="Altbilgi">
    <w:name w:val="footer"/>
    <w:basedOn w:val="Normal"/>
    <w:link w:val="AltbilgiChar"/>
    <w:uiPriority w:val="99"/>
    <w:semiHidden/>
    <w:unhideWhenUsed/>
    <w:rsid w:val="001C555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1C5551"/>
  </w:style>
  <w:style w:type="character" w:customStyle="1" w:styleId="Balk2Char">
    <w:name w:val="Başlık 2 Char"/>
    <w:basedOn w:val="VarsaylanParagrafYazTipi"/>
    <w:link w:val="Balk2"/>
    <w:uiPriority w:val="9"/>
    <w:rsid w:val="004B5CE3"/>
    <w:rPr>
      <w:rFonts w:ascii="Times New Roman" w:eastAsia="Times New Roman" w:hAnsi="Times New Roman" w:cs="Times New Roman"/>
      <w:b/>
      <w:bCs/>
      <w:sz w:val="24"/>
      <w:szCs w:val="24"/>
      <w:lang w:eastAsia="tr-TR"/>
    </w:rPr>
  </w:style>
  <w:style w:type="character" w:styleId="Gl">
    <w:name w:val="Strong"/>
    <w:basedOn w:val="VarsaylanParagrafYazTipi"/>
    <w:uiPriority w:val="22"/>
    <w:qFormat/>
    <w:rsid w:val="00AA4794"/>
    <w:rPr>
      <w:b/>
      <w:bCs/>
    </w:rPr>
  </w:style>
  <w:style w:type="character" w:styleId="Kpr">
    <w:name w:val="Hyperlink"/>
    <w:basedOn w:val="VarsaylanParagrafYazTipi"/>
    <w:uiPriority w:val="99"/>
    <w:semiHidden/>
    <w:unhideWhenUsed/>
    <w:rsid w:val="00653F2E"/>
    <w:rPr>
      <w:color w:val="0000FF"/>
      <w:u w:val="single"/>
    </w:rPr>
  </w:style>
  <w:style w:type="paragraph" w:customStyle="1" w:styleId="ListeParagraf1">
    <w:name w:val="Liste Paragraf1"/>
    <w:basedOn w:val="Normal"/>
    <w:rsid w:val="006A48B1"/>
    <w:pPr>
      <w:ind w:left="720"/>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625530">
      <w:bodyDiv w:val="1"/>
      <w:marLeft w:val="0"/>
      <w:marRight w:val="0"/>
      <w:marTop w:val="0"/>
      <w:marBottom w:val="0"/>
      <w:divBdr>
        <w:top w:val="none" w:sz="0" w:space="0" w:color="auto"/>
        <w:left w:val="none" w:sz="0" w:space="0" w:color="auto"/>
        <w:bottom w:val="none" w:sz="0" w:space="0" w:color="auto"/>
        <w:right w:val="none" w:sz="0" w:space="0" w:color="auto"/>
      </w:divBdr>
    </w:div>
    <w:div w:id="1080374271">
      <w:bodyDiv w:val="1"/>
      <w:marLeft w:val="0"/>
      <w:marRight w:val="0"/>
      <w:marTop w:val="0"/>
      <w:marBottom w:val="0"/>
      <w:divBdr>
        <w:top w:val="none" w:sz="0" w:space="0" w:color="auto"/>
        <w:left w:val="none" w:sz="0" w:space="0" w:color="auto"/>
        <w:bottom w:val="none" w:sz="0" w:space="0" w:color="auto"/>
        <w:right w:val="none" w:sz="0" w:space="0" w:color="auto"/>
      </w:divBdr>
    </w:div>
    <w:div w:id="203471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992C9-CB1C-4E68-AD79-376716C44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3524</Words>
  <Characters>20088</Characters>
  <Application>Microsoft Office Word</Application>
  <DocSecurity>0</DocSecurity>
  <Lines>167</Lines>
  <Paragraphs>47</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23565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 Soydaner</dc:creator>
  <cp:lastModifiedBy>Admin</cp:lastModifiedBy>
  <cp:revision>3</cp:revision>
  <cp:lastPrinted>2020-02-29T18:21:00Z</cp:lastPrinted>
  <dcterms:created xsi:type="dcterms:W3CDTF">2020-12-28T08:38:00Z</dcterms:created>
  <dcterms:modified xsi:type="dcterms:W3CDTF">2020-12-28T08:44:00Z</dcterms:modified>
</cp:coreProperties>
</file>